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675" w:rsidRPr="00B523F1" w:rsidRDefault="00E070CE" w:rsidP="00A24C9B">
      <w:pPr>
        <w:jc w:val="center"/>
        <w:rPr>
          <w:rFonts w:ascii="Calibri" w:hAnsi="Calibri"/>
          <w:b/>
          <w:sz w:val="28"/>
          <w:szCs w:val="22"/>
        </w:rPr>
      </w:pPr>
      <w:r w:rsidRPr="00B523F1">
        <w:rPr>
          <w:rFonts w:ascii="Calibri" w:hAnsi="Calibri"/>
          <w:b/>
          <w:sz w:val="28"/>
          <w:szCs w:val="22"/>
        </w:rPr>
        <w:t xml:space="preserve">Manual til konferencier </w:t>
      </w:r>
      <w:r w:rsidR="00160675" w:rsidRPr="00B523F1">
        <w:rPr>
          <w:rFonts w:ascii="Calibri" w:hAnsi="Calibri"/>
          <w:b/>
          <w:sz w:val="28"/>
          <w:szCs w:val="22"/>
        </w:rPr>
        <w:t>ved Stafet For Livet</w:t>
      </w:r>
    </w:p>
    <w:p w:rsidR="00160675" w:rsidRPr="00F43179" w:rsidRDefault="00160675" w:rsidP="00A24C9B">
      <w:pPr>
        <w:jc w:val="center"/>
        <w:rPr>
          <w:rFonts w:ascii="Calibri" w:hAnsi="Calibri"/>
          <w:b/>
          <w:sz w:val="22"/>
          <w:szCs w:val="22"/>
        </w:rPr>
      </w:pPr>
    </w:p>
    <w:p w:rsidR="001758E5" w:rsidRDefault="001758E5" w:rsidP="00160675">
      <w:pPr>
        <w:rPr>
          <w:rFonts w:ascii="Calibri" w:hAnsi="Calibri"/>
          <w:b/>
          <w:sz w:val="22"/>
          <w:szCs w:val="22"/>
        </w:rPr>
      </w:pPr>
    </w:p>
    <w:p w:rsidR="006E0CCE" w:rsidRPr="00D86C1F" w:rsidRDefault="006E0CCE" w:rsidP="00160675">
      <w:pPr>
        <w:rPr>
          <w:rFonts w:ascii="Calibri" w:hAnsi="Calibri"/>
          <w:b/>
          <w:sz w:val="22"/>
          <w:szCs w:val="22"/>
        </w:rPr>
      </w:pPr>
      <w:r w:rsidRPr="00D86C1F">
        <w:rPr>
          <w:rFonts w:ascii="Calibri" w:hAnsi="Calibri"/>
          <w:b/>
          <w:sz w:val="22"/>
          <w:szCs w:val="22"/>
        </w:rPr>
        <w:t>Hvorfor en konferencier?</w:t>
      </w:r>
    </w:p>
    <w:p w:rsidR="00D86C1F" w:rsidRDefault="00E467AB" w:rsidP="00D86C1F">
      <w:pPr>
        <w:rPr>
          <w:rFonts w:ascii="Calibri" w:hAnsi="Calibri"/>
          <w:sz w:val="22"/>
          <w:szCs w:val="22"/>
        </w:rPr>
      </w:pPr>
      <w:r>
        <w:rPr>
          <w:rFonts w:ascii="Calibri" w:hAnsi="Calibri"/>
          <w:sz w:val="22"/>
          <w:szCs w:val="22"/>
        </w:rPr>
        <w:t>Til et stort arrangement som Stafet For Livet er der brug for en person, der</w:t>
      </w:r>
      <w:r w:rsidR="00D86C1F" w:rsidRPr="00D86C1F">
        <w:rPr>
          <w:rFonts w:ascii="Calibri" w:hAnsi="Calibri"/>
          <w:sz w:val="22"/>
          <w:szCs w:val="22"/>
        </w:rPr>
        <w:t xml:space="preserve"> skaber</w:t>
      </w:r>
      <w:r>
        <w:rPr>
          <w:rFonts w:ascii="Calibri" w:hAnsi="Calibri"/>
          <w:sz w:val="22"/>
          <w:szCs w:val="22"/>
        </w:rPr>
        <w:t xml:space="preserve"> en</w:t>
      </w:r>
      <w:r w:rsidR="00D86C1F" w:rsidRPr="00D86C1F">
        <w:rPr>
          <w:rFonts w:ascii="Calibri" w:hAnsi="Calibri"/>
          <w:sz w:val="22"/>
          <w:szCs w:val="22"/>
        </w:rPr>
        <w:t xml:space="preserve"> </w:t>
      </w:r>
      <w:r w:rsidR="00D86C1F">
        <w:rPr>
          <w:rFonts w:ascii="Calibri" w:hAnsi="Calibri"/>
          <w:sz w:val="22"/>
          <w:szCs w:val="22"/>
        </w:rPr>
        <w:t xml:space="preserve">ramme om </w:t>
      </w:r>
      <w:r>
        <w:rPr>
          <w:rFonts w:ascii="Calibri" w:hAnsi="Calibri"/>
          <w:sz w:val="22"/>
          <w:szCs w:val="22"/>
        </w:rPr>
        <w:t xml:space="preserve">det </w:t>
      </w:r>
      <w:r w:rsidR="00D86C1F">
        <w:rPr>
          <w:rFonts w:ascii="Calibri" w:hAnsi="Calibri"/>
          <w:sz w:val="22"/>
          <w:szCs w:val="22"/>
        </w:rPr>
        <w:t>hele</w:t>
      </w:r>
      <w:r>
        <w:rPr>
          <w:rFonts w:ascii="Calibri" w:hAnsi="Calibri"/>
          <w:sz w:val="22"/>
          <w:szCs w:val="22"/>
        </w:rPr>
        <w:t xml:space="preserve"> og</w:t>
      </w:r>
      <w:r w:rsidR="00D86C1F">
        <w:rPr>
          <w:rFonts w:ascii="Calibri" w:hAnsi="Calibri"/>
          <w:sz w:val="22"/>
          <w:szCs w:val="22"/>
        </w:rPr>
        <w:t xml:space="preserve"> guide</w:t>
      </w:r>
      <w:r>
        <w:rPr>
          <w:rFonts w:ascii="Calibri" w:hAnsi="Calibri"/>
          <w:sz w:val="22"/>
          <w:szCs w:val="22"/>
        </w:rPr>
        <w:t>r</w:t>
      </w:r>
      <w:r w:rsidR="00D86C1F">
        <w:rPr>
          <w:rFonts w:ascii="Calibri" w:hAnsi="Calibri"/>
          <w:sz w:val="22"/>
          <w:szCs w:val="22"/>
        </w:rPr>
        <w:t xml:space="preserve"> alle</w:t>
      </w:r>
      <w:r>
        <w:rPr>
          <w:rFonts w:ascii="Calibri" w:hAnsi="Calibri"/>
          <w:sz w:val="22"/>
          <w:szCs w:val="22"/>
        </w:rPr>
        <w:t xml:space="preserve"> </w:t>
      </w:r>
      <w:r w:rsidR="00D86C1F">
        <w:rPr>
          <w:rFonts w:ascii="Calibri" w:hAnsi="Calibri"/>
          <w:sz w:val="22"/>
          <w:szCs w:val="22"/>
        </w:rPr>
        <w:t>deltagerne godt igennem døgnet</w:t>
      </w:r>
      <w:r>
        <w:rPr>
          <w:rFonts w:ascii="Calibri" w:hAnsi="Calibri"/>
          <w:sz w:val="22"/>
          <w:szCs w:val="22"/>
        </w:rPr>
        <w:t>. Konferencieren</w:t>
      </w:r>
      <w:r w:rsidR="00D86C1F">
        <w:rPr>
          <w:rFonts w:ascii="Calibri" w:hAnsi="Calibri"/>
          <w:sz w:val="22"/>
          <w:szCs w:val="22"/>
        </w:rPr>
        <w:t xml:space="preserve"> sørge</w:t>
      </w:r>
      <w:r>
        <w:rPr>
          <w:rFonts w:ascii="Calibri" w:hAnsi="Calibri"/>
          <w:sz w:val="22"/>
          <w:szCs w:val="22"/>
        </w:rPr>
        <w:t>r</w:t>
      </w:r>
      <w:r w:rsidR="00D86C1F">
        <w:rPr>
          <w:rFonts w:ascii="Calibri" w:hAnsi="Calibri"/>
          <w:sz w:val="22"/>
          <w:szCs w:val="22"/>
        </w:rPr>
        <w:t xml:space="preserve"> for, at </w:t>
      </w:r>
      <w:r>
        <w:rPr>
          <w:rFonts w:ascii="Calibri" w:hAnsi="Calibri"/>
          <w:sz w:val="22"/>
          <w:szCs w:val="22"/>
        </w:rPr>
        <w:t>alle</w:t>
      </w:r>
      <w:r w:rsidR="00D86C1F">
        <w:rPr>
          <w:rFonts w:ascii="Calibri" w:hAnsi="Calibri"/>
          <w:sz w:val="22"/>
          <w:szCs w:val="22"/>
        </w:rPr>
        <w:t xml:space="preserve"> hører om både praktiske forhold, tilbud og underholdning samt den større mening med Stafet For Livet. </w:t>
      </w:r>
      <w:r w:rsidR="001014BF">
        <w:rPr>
          <w:rFonts w:ascii="Calibri" w:hAnsi="Calibri"/>
          <w:sz w:val="22"/>
          <w:szCs w:val="22"/>
        </w:rPr>
        <w:br/>
      </w:r>
      <w:r w:rsidR="00D86C1F">
        <w:rPr>
          <w:rFonts w:ascii="Calibri" w:hAnsi="Calibri"/>
          <w:sz w:val="22"/>
          <w:szCs w:val="22"/>
        </w:rPr>
        <w:t>Uden en konferencier vil deltagerne ikke vide, hvornår de forskellige ting finder sted</w:t>
      </w:r>
      <w:r>
        <w:rPr>
          <w:rFonts w:ascii="Calibri" w:hAnsi="Calibri"/>
          <w:sz w:val="22"/>
          <w:szCs w:val="22"/>
        </w:rPr>
        <w:t>,</w:t>
      </w:r>
      <w:r w:rsidR="00D86C1F">
        <w:rPr>
          <w:rFonts w:ascii="Calibri" w:hAnsi="Calibri"/>
          <w:sz w:val="22"/>
          <w:szCs w:val="22"/>
        </w:rPr>
        <w:t xml:space="preserve"> og hvad de skal gøre på forskellige tidspunkter.</w:t>
      </w:r>
    </w:p>
    <w:p w:rsidR="00D86C1F" w:rsidRDefault="00D86C1F" w:rsidP="00D86C1F">
      <w:pPr>
        <w:rPr>
          <w:rFonts w:ascii="Calibri" w:hAnsi="Calibri"/>
          <w:sz w:val="22"/>
          <w:szCs w:val="22"/>
        </w:rPr>
      </w:pPr>
    </w:p>
    <w:p w:rsidR="00E467AB" w:rsidRPr="00D86C1F" w:rsidRDefault="00E467AB" w:rsidP="00E467AB">
      <w:pPr>
        <w:rPr>
          <w:rFonts w:ascii="Calibri" w:hAnsi="Calibri"/>
          <w:b/>
          <w:sz w:val="22"/>
          <w:szCs w:val="22"/>
        </w:rPr>
      </w:pPr>
      <w:r w:rsidRPr="00D86C1F">
        <w:rPr>
          <w:rFonts w:ascii="Calibri" w:hAnsi="Calibri"/>
          <w:b/>
          <w:sz w:val="22"/>
          <w:szCs w:val="22"/>
        </w:rPr>
        <w:t>Hvorfor en konferenciermanual?</w:t>
      </w:r>
    </w:p>
    <w:p w:rsidR="00E467AB" w:rsidRDefault="00E467AB" w:rsidP="00E467AB">
      <w:pPr>
        <w:rPr>
          <w:rFonts w:ascii="Calibri" w:hAnsi="Calibri"/>
          <w:sz w:val="22"/>
          <w:szCs w:val="22"/>
        </w:rPr>
      </w:pPr>
      <w:r>
        <w:rPr>
          <w:rFonts w:ascii="Calibri" w:hAnsi="Calibri"/>
          <w:sz w:val="22"/>
          <w:szCs w:val="22"/>
        </w:rPr>
        <w:t xml:space="preserve">Det er vigtigt, at der er lagt en plan for, hvad konferencieren skal sige hvornår. Det vil sige en plan over alle de mange indslag, der er i løbet af dagen, samt forberedelser og afholdelse af de forskellige ceremonier på stafetten. Det er ligeledes vigtigt, at der i planen er indtænkt pauser </w:t>
      </w:r>
      <w:r w:rsidR="001014BF">
        <w:rPr>
          <w:rFonts w:ascii="Calibri" w:hAnsi="Calibri"/>
          <w:sz w:val="22"/>
          <w:szCs w:val="22"/>
        </w:rPr>
        <w:t xml:space="preserve">til sceneskift </w:t>
      </w:r>
      <w:r>
        <w:rPr>
          <w:rFonts w:ascii="Calibri" w:hAnsi="Calibri"/>
          <w:sz w:val="22"/>
          <w:szCs w:val="22"/>
        </w:rPr>
        <w:t>mellem de forskellige optrædende.</w:t>
      </w:r>
    </w:p>
    <w:p w:rsidR="00E467AB" w:rsidRDefault="00E467AB" w:rsidP="00E467AB">
      <w:pPr>
        <w:rPr>
          <w:rFonts w:ascii="Calibri" w:hAnsi="Calibri"/>
          <w:sz w:val="22"/>
          <w:szCs w:val="22"/>
        </w:rPr>
      </w:pPr>
      <w:r>
        <w:rPr>
          <w:rFonts w:ascii="Calibri" w:hAnsi="Calibri"/>
          <w:sz w:val="22"/>
          <w:szCs w:val="22"/>
        </w:rPr>
        <w:t xml:space="preserve">Pointen med at lave en konferenciermanual </w:t>
      </w:r>
      <w:r w:rsidR="001014BF">
        <w:rPr>
          <w:rFonts w:ascii="Calibri" w:hAnsi="Calibri"/>
          <w:sz w:val="22"/>
          <w:szCs w:val="22"/>
        </w:rPr>
        <w:t xml:space="preserve">til </w:t>
      </w:r>
      <w:r>
        <w:rPr>
          <w:rFonts w:ascii="Calibri" w:hAnsi="Calibri"/>
          <w:sz w:val="22"/>
          <w:szCs w:val="22"/>
        </w:rPr>
        <w:t>hele arrangementet er også at sikre, at stafetten får en god veltilrettelagt åbning, fighterrunde, lysceremoni og afslutning, og at arrangementet lever op til retningslinjerne for Stafet For Livet.</w:t>
      </w:r>
    </w:p>
    <w:p w:rsidR="00E467AB" w:rsidRDefault="00E467AB" w:rsidP="00E467AB">
      <w:pPr>
        <w:rPr>
          <w:rFonts w:ascii="Calibri" w:hAnsi="Calibri"/>
          <w:sz w:val="22"/>
          <w:szCs w:val="22"/>
        </w:rPr>
      </w:pPr>
    </w:p>
    <w:p w:rsidR="00E467AB" w:rsidRPr="00D86C1F" w:rsidRDefault="00E467AB" w:rsidP="00E467AB">
      <w:pPr>
        <w:rPr>
          <w:rFonts w:ascii="Calibri" w:hAnsi="Calibri"/>
          <w:b/>
          <w:sz w:val="22"/>
          <w:szCs w:val="22"/>
        </w:rPr>
      </w:pPr>
      <w:r w:rsidRPr="00D86C1F">
        <w:rPr>
          <w:rFonts w:ascii="Calibri" w:hAnsi="Calibri"/>
          <w:b/>
          <w:sz w:val="22"/>
          <w:szCs w:val="22"/>
        </w:rPr>
        <w:t>Hvordan skal du bruge konferenciermanualen?</w:t>
      </w:r>
    </w:p>
    <w:p w:rsidR="00E467AB" w:rsidRDefault="00E467AB" w:rsidP="00E8680C">
      <w:pPr>
        <w:rPr>
          <w:rFonts w:ascii="Calibri" w:hAnsi="Calibri"/>
          <w:sz w:val="22"/>
          <w:szCs w:val="22"/>
        </w:rPr>
      </w:pPr>
      <w:r>
        <w:rPr>
          <w:rFonts w:ascii="Calibri" w:hAnsi="Calibri"/>
          <w:sz w:val="22"/>
          <w:szCs w:val="22"/>
        </w:rPr>
        <w:t>Som en af stafettens konferencier</w:t>
      </w:r>
      <w:r w:rsidR="00713BF1">
        <w:rPr>
          <w:rFonts w:ascii="Calibri" w:hAnsi="Calibri"/>
          <w:sz w:val="22"/>
          <w:szCs w:val="22"/>
        </w:rPr>
        <w:t>er</w:t>
      </w:r>
      <w:r w:rsidR="001014BF">
        <w:rPr>
          <w:rFonts w:ascii="Calibri" w:hAnsi="Calibri"/>
          <w:sz w:val="22"/>
          <w:szCs w:val="22"/>
        </w:rPr>
        <w:t>,</w:t>
      </w:r>
      <w:r>
        <w:rPr>
          <w:rFonts w:ascii="Calibri" w:hAnsi="Calibri"/>
          <w:sz w:val="22"/>
          <w:szCs w:val="22"/>
        </w:rPr>
        <w:t xml:space="preserve"> skal du læse denne konferenciermanual godt igennem</w:t>
      </w:r>
      <w:r w:rsidR="00E8680C">
        <w:rPr>
          <w:rFonts w:ascii="Calibri" w:hAnsi="Calibri"/>
          <w:sz w:val="22"/>
          <w:szCs w:val="22"/>
        </w:rPr>
        <w:t>. Den er en oversigt over hele døgnets program og indeholder samtidig forslag til det, du skal si</w:t>
      </w:r>
      <w:r w:rsidR="00BE5F27">
        <w:rPr>
          <w:rFonts w:ascii="Calibri" w:hAnsi="Calibri"/>
          <w:sz w:val="22"/>
          <w:szCs w:val="22"/>
        </w:rPr>
        <w:t xml:space="preserve">ge under de forskellige punkter (skrevet med </w:t>
      </w:r>
      <w:r w:rsidR="00BE5F27" w:rsidRPr="00BE5F27">
        <w:rPr>
          <w:rFonts w:ascii="Calibri" w:hAnsi="Calibri"/>
          <w:i/>
          <w:sz w:val="22"/>
          <w:szCs w:val="22"/>
        </w:rPr>
        <w:t>kursiv</w:t>
      </w:r>
      <w:r w:rsidR="00BE5F27">
        <w:rPr>
          <w:rFonts w:ascii="Calibri" w:hAnsi="Calibri"/>
          <w:sz w:val="22"/>
          <w:szCs w:val="22"/>
        </w:rPr>
        <w:t>).</w:t>
      </w:r>
      <w:r w:rsidR="00E8680C">
        <w:rPr>
          <w:rFonts w:ascii="Calibri" w:hAnsi="Calibri"/>
          <w:sz w:val="22"/>
          <w:szCs w:val="22"/>
        </w:rPr>
        <w:t xml:space="preserve"> Desuden </w:t>
      </w:r>
      <w:r w:rsidR="00713BF1">
        <w:rPr>
          <w:rFonts w:ascii="Calibri" w:hAnsi="Calibri"/>
          <w:sz w:val="22"/>
          <w:szCs w:val="22"/>
        </w:rPr>
        <w:t xml:space="preserve">finder du </w:t>
      </w:r>
      <w:r w:rsidR="006B1807">
        <w:rPr>
          <w:rFonts w:ascii="Calibri" w:hAnsi="Calibri"/>
          <w:sz w:val="22"/>
          <w:szCs w:val="22"/>
        </w:rPr>
        <w:t>en liste over ting, der kan</w:t>
      </w:r>
      <w:r w:rsidR="00E8680C">
        <w:rPr>
          <w:rFonts w:ascii="Calibri" w:hAnsi="Calibri"/>
          <w:sz w:val="22"/>
          <w:szCs w:val="22"/>
        </w:rPr>
        <w:t xml:space="preserve"> nævnes undervejs i pauserne.</w:t>
      </w:r>
    </w:p>
    <w:p w:rsidR="00E8680C" w:rsidRDefault="00E8680C" w:rsidP="00E8680C">
      <w:pPr>
        <w:rPr>
          <w:rFonts w:ascii="Calibri" w:hAnsi="Calibri"/>
          <w:sz w:val="22"/>
          <w:szCs w:val="22"/>
        </w:rPr>
      </w:pPr>
      <w:r>
        <w:rPr>
          <w:rFonts w:ascii="Calibri" w:hAnsi="Calibri"/>
          <w:sz w:val="22"/>
          <w:szCs w:val="22"/>
        </w:rPr>
        <w:t>Der skal selvfølgelig også være plads til at nævne spontane ting fra pladsen undervejs i stafetten. Det kan være statusrapport fra holdene om runder</w:t>
      </w:r>
      <w:r w:rsidR="00535B2E">
        <w:rPr>
          <w:rFonts w:ascii="Calibri" w:hAnsi="Calibri"/>
          <w:sz w:val="22"/>
          <w:szCs w:val="22"/>
        </w:rPr>
        <w:t>, der er nået</w:t>
      </w:r>
      <w:r>
        <w:rPr>
          <w:rFonts w:ascii="Calibri" w:hAnsi="Calibri"/>
          <w:sz w:val="22"/>
          <w:szCs w:val="22"/>
        </w:rPr>
        <w:t xml:space="preserve"> indtil videre</w:t>
      </w:r>
      <w:r w:rsidR="00713BF1">
        <w:rPr>
          <w:rFonts w:ascii="Calibri" w:hAnsi="Calibri"/>
          <w:sz w:val="22"/>
          <w:szCs w:val="22"/>
        </w:rPr>
        <w:t>,</w:t>
      </w:r>
      <w:r>
        <w:rPr>
          <w:rFonts w:ascii="Calibri" w:hAnsi="Calibri"/>
          <w:sz w:val="22"/>
          <w:szCs w:val="22"/>
        </w:rPr>
        <w:t xml:space="preserve"> eller indsamlet beløb eller måske rørende eller sjove historier fra deltagerne. Konferencieren skal på den måde være åben for dialog med arrangører og deltagere</w:t>
      </w:r>
      <w:r w:rsidR="00713BF1">
        <w:rPr>
          <w:rFonts w:ascii="Calibri" w:hAnsi="Calibri"/>
          <w:sz w:val="22"/>
          <w:szCs w:val="22"/>
        </w:rPr>
        <w:t>,</w:t>
      </w:r>
      <w:r>
        <w:rPr>
          <w:rFonts w:ascii="Calibri" w:hAnsi="Calibri"/>
          <w:sz w:val="22"/>
          <w:szCs w:val="22"/>
        </w:rPr>
        <w:t xml:space="preserve"> – det gør stafetten mere levende.  </w:t>
      </w:r>
    </w:p>
    <w:p w:rsidR="00E467AB" w:rsidRDefault="00E467AB" w:rsidP="00E467AB">
      <w:pPr>
        <w:rPr>
          <w:rFonts w:ascii="Calibri" w:hAnsi="Calibri"/>
          <w:sz w:val="22"/>
          <w:szCs w:val="22"/>
        </w:rPr>
      </w:pPr>
    </w:p>
    <w:p w:rsidR="00515507" w:rsidRPr="00E465DE" w:rsidRDefault="00515507" w:rsidP="00515507">
      <w:pPr>
        <w:rPr>
          <w:rFonts w:ascii="Calibri" w:hAnsi="Calibri" w:cs="Arial"/>
          <w:b/>
          <w:sz w:val="22"/>
          <w:szCs w:val="22"/>
        </w:rPr>
      </w:pPr>
      <w:r w:rsidRPr="00E465DE">
        <w:rPr>
          <w:rFonts w:ascii="Calibri" w:hAnsi="Calibri" w:cs="Arial"/>
          <w:b/>
          <w:sz w:val="22"/>
          <w:szCs w:val="22"/>
        </w:rPr>
        <w:t>Konferencierens opgaver er overordnet at:</w:t>
      </w:r>
    </w:p>
    <w:p w:rsidR="00515507" w:rsidRPr="00E465DE" w:rsidRDefault="00515507" w:rsidP="00515507">
      <w:pPr>
        <w:numPr>
          <w:ilvl w:val="0"/>
          <w:numId w:val="4"/>
        </w:numPr>
        <w:rPr>
          <w:rFonts w:ascii="Calibri" w:hAnsi="Calibri" w:cs="Arial"/>
          <w:sz w:val="22"/>
          <w:szCs w:val="22"/>
        </w:rPr>
      </w:pPr>
      <w:r w:rsidRPr="00E465DE">
        <w:rPr>
          <w:rFonts w:ascii="Calibri" w:hAnsi="Calibri" w:cs="Arial"/>
          <w:sz w:val="22"/>
          <w:szCs w:val="22"/>
        </w:rPr>
        <w:t>Skabe en rigtig god stemning og guide folk gennem døgnet, så alle føler sig godt tilpas og ved, hvad der skal ske.</w:t>
      </w:r>
    </w:p>
    <w:p w:rsidR="00515507" w:rsidRPr="00E465DE" w:rsidRDefault="00515507" w:rsidP="00515507">
      <w:pPr>
        <w:numPr>
          <w:ilvl w:val="0"/>
          <w:numId w:val="4"/>
        </w:numPr>
        <w:rPr>
          <w:rFonts w:ascii="Calibri" w:hAnsi="Calibri" w:cs="Arial"/>
          <w:sz w:val="22"/>
          <w:szCs w:val="22"/>
        </w:rPr>
      </w:pPr>
      <w:r w:rsidRPr="00E465DE">
        <w:rPr>
          <w:rFonts w:ascii="Calibri" w:hAnsi="Calibri" w:cs="Arial"/>
          <w:sz w:val="22"/>
          <w:szCs w:val="22"/>
        </w:rPr>
        <w:t>Præsentere sig selv og de øvrige talere på scenen.</w:t>
      </w:r>
    </w:p>
    <w:p w:rsidR="00515507" w:rsidRPr="00E465DE" w:rsidRDefault="00515507" w:rsidP="00515507">
      <w:pPr>
        <w:numPr>
          <w:ilvl w:val="0"/>
          <w:numId w:val="4"/>
        </w:numPr>
        <w:rPr>
          <w:rFonts w:ascii="Calibri" w:hAnsi="Calibri" w:cs="Arial"/>
          <w:sz w:val="22"/>
          <w:szCs w:val="22"/>
        </w:rPr>
      </w:pPr>
      <w:r w:rsidRPr="00E465DE">
        <w:rPr>
          <w:rFonts w:ascii="Calibri" w:hAnsi="Calibri" w:cs="Arial"/>
          <w:sz w:val="22"/>
          <w:szCs w:val="22"/>
        </w:rPr>
        <w:t>Præsentere de forskellige indslag på scenen og aktiviteter på pladsen løbende.</w:t>
      </w:r>
    </w:p>
    <w:p w:rsidR="00515507" w:rsidRPr="00E465DE" w:rsidRDefault="003B53CE" w:rsidP="00515507">
      <w:pPr>
        <w:numPr>
          <w:ilvl w:val="0"/>
          <w:numId w:val="4"/>
        </w:numPr>
        <w:rPr>
          <w:rFonts w:ascii="Calibri" w:hAnsi="Calibri" w:cs="Arial"/>
          <w:sz w:val="22"/>
          <w:szCs w:val="22"/>
        </w:rPr>
      </w:pPr>
      <w:r>
        <w:rPr>
          <w:rFonts w:ascii="Calibri" w:hAnsi="Calibri" w:cs="Arial"/>
          <w:sz w:val="22"/>
          <w:szCs w:val="22"/>
        </w:rPr>
        <w:t xml:space="preserve">Sætte </w:t>
      </w:r>
      <w:r w:rsidR="00515507" w:rsidRPr="00E465DE">
        <w:rPr>
          <w:rFonts w:ascii="Calibri" w:hAnsi="Calibri" w:cs="Arial"/>
          <w:sz w:val="22"/>
          <w:szCs w:val="22"/>
        </w:rPr>
        <w:t>stafetten i gang.</w:t>
      </w:r>
    </w:p>
    <w:p w:rsidR="00515507" w:rsidRPr="00E465DE" w:rsidRDefault="00515507" w:rsidP="00515507">
      <w:pPr>
        <w:numPr>
          <w:ilvl w:val="0"/>
          <w:numId w:val="4"/>
        </w:numPr>
        <w:rPr>
          <w:rFonts w:ascii="Calibri" w:hAnsi="Calibri" w:cs="Arial"/>
          <w:sz w:val="22"/>
          <w:szCs w:val="22"/>
        </w:rPr>
      </w:pPr>
      <w:r w:rsidRPr="00E465DE">
        <w:rPr>
          <w:rFonts w:ascii="Calibri" w:hAnsi="Calibri" w:cs="Arial"/>
          <w:sz w:val="22"/>
          <w:szCs w:val="22"/>
        </w:rPr>
        <w:t>Opmuntre holddeltagerne på banen.</w:t>
      </w:r>
    </w:p>
    <w:p w:rsidR="00515507" w:rsidRPr="00E465DE" w:rsidRDefault="00515507" w:rsidP="00515507">
      <w:pPr>
        <w:numPr>
          <w:ilvl w:val="0"/>
          <w:numId w:val="4"/>
        </w:numPr>
        <w:rPr>
          <w:rFonts w:ascii="Calibri" w:hAnsi="Calibri" w:cs="Arial"/>
          <w:sz w:val="22"/>
          <w:szCs w:val="22"/>
        </w:rPr>
      </w:pPr>
      <w:r w:rsidRPr="00E465DE">
        <w:rPr>
          <w:rFonts w:ascii="Calibri" w:hAnsi="Calibri" w:cs="Arial"/>
          <w:sz w:val="22"/>
          <w:szCs w:val="22"/>
        </w:rPr>
        <w:t>Opfordre tilskuer</w:t>
      </w:r>
      <w:r w:rsidR="00535B2E">
        <w:rPr>
          <w:rFonts w:ascii="Calibri" w:hAnsi="Calibri" w:cs="Arial"/>
          <w:sz w:val="22"/>
          <w:szCs w:val="22"/>
        </w:rPr>
        <w:t>n</w:t>
      </w:r>
      <w:r w:rsidRPr="00E465DE">
        <w:rPr>
          <w:rFonts w:ascii="Calibri" w:hAnsi="Calibri" w:cs="Arial"/>
          <w:sz w:val="22"/>
          <w:szCs w:val="22"/>
        </w:rPr>
        <w:t>e til at gå nogle runder sammen med holdene.</w:t>
      </w:r>
    </w:p>
    <w:p w:rsidR="00515507" w:rsidRPr="00E465DE" w:rsidRDefault="00515507" w:rsidP="00515507">
      <w:pPr>
        <w:numPr>
          <w:ilvl w:val="0"/>
          <w:numId w:val="4"/>
        </w:numPr>
        <w:rPr>
          <w:rFonts w:ascii="Calibri" w:hAnsi="Calibri" w:cs="Arial"/>
          <w:sz w:val="22"/>
          <w:szCs w:val="22"/>
        </w:rPr>
      </w:pPr>
      <w:r w:rsidRPr="00E465DE">
        <w:rPr>
          <w:rFonts w:ascii="Calibri" w:hAnsi="Calibri" w:cs="Arial"/>
          <w:sz w:val="22"/>
          <w:szCs w:val="22"/>
        </w:rPr>
        <w:t>Løbende at fortælle kort, hvorfor vi er samlet til Stafet For Livet i dag.</w:t>
      </w:r>
    </w:p>
    <w:p w:rsidR="00515507" w:rsidRPr="00E465DE" w:rsidRDefault="00515507" w:rsidP="00515507">
      <w:pPr>
        <w:numPr>
          <w:ilvl w:val="0"/>
          <w:numId w:val="4"/>
        </w:numPr>
        <w:rPr>
          <w:rFonts w:ascii="Calibri" w:hAnsi="Calibri" w:cs="Arial"/>
          <w:sz w:val="22"/>
          <w:szCs w:val="22"/>
        </w:rPr>
      </w:pPr>
      <w:r w:rsidRPr="00E465DE">
        <w:rPr>
          <w:rFonts w:ascii="Calibri" w:hAnsi="Calibri" w:cs="Arial"/>
          <w:sz w:val="22"/>
          <w:szCs w:val="22"/>
        </w:rPr>
        <w:t xml:space="preserve">Løbende gøre reklame for de mange tilbud på pladsen, f.eks. køb en lyspose, besøg </w:t>
      </w:r>
      <w:r w:rsidR="00CB5CAB">
        <w:rPr>
          <w:rFonts w:ascii="Calibri" w:hAnsi="Calibri" w:cs="Arial"/>
          <w:sz w:val="22"/>
          <w:szCs w:val="22"/>
        </w:rPr>
        <w:t>Viden om sundhed og kræft teltet</w:t>
      </w:r>
      <w:r w:rsidRPr="00E465DE">
        <w:rPr>
          <w:rFonts w:ascii="Calibri" w:hAnsi="Calibri" w:cs="Arial"/>
          <w:sz w:val="22"/>
          <w:szCs w:val="22"/>
        </w:rPr>
        <w:t xml:space="preserve">, nyd en god frokost i madteltet, deltag i </w:t>
      </w:r>
      <w:r w:rsidR="00713BF1">
        <w:rPr>
          <w:rFonts w:ascii="Calibri" w:hAnsi="Calibri" w:cs="Arial"/>
          <w:sz w:val="22"/>
          <w:szCs w:val="22"/>
        </w:rPr>
        <w:t xml:space="preserve">aktiviteter og </w:t>
      </w:r>
      <w:r w:rsidRPr="00E465DE">
        <w:rPr>
          <w:rFonts w:ascii="Calibri" w:hAnsi="Calibri" w:cs="Arial"/>
          <w:sz w:val="22"/>
          <w:szCs w:val="22"/>
        </w:rPr>
        <w:t xml:space="preserve">konkurrencer osv. </w:t>
      </w:r>
    </w:p>
    <w:p w:rsidR="00515507" w:rsidRPr="00E465DE" w:rsidRDefault="00515507" w:rsidP="00515507">
      <w:pPr>
        <w:numPr>
          <w:ilvl w:val="0"/>
          <w:numId w:val="4"/>
        </w:numPr>
        <w:rPr>
          <w:rFonts w:ascii="Calibri" w:hAnsi="Calibri" w:cs="Arial"/>
          <w:sz w:val="22"/>
          <w:szCs w:val="22"/>
        </w:rPr>
      </w:pPr>
      <w:r w:rsidRPr="00E465DE">
        <w:rPr>
          <w:rFonts w:ascii="Calibri" w:hAnsi="Calibri" w:cs="Arial"/>
          <w:sz w:val="22"/>
          <w:szCs w:val="22"/>
        </w:rPr>
        <w:t>Annoncere hvor mange runder</w:t>
      </w:r>
      <w:r w:rsidR="00535B2E">
        <w:rPr>
          <w:rFonts w:ascii="Calibri" w:hAnsi="Calibri" w:cs="Arial"/>
          <w:sz w:val="22"/>
          <w:szCs w:val="22"/>
        </w:rPr>
        <w:t>,</w:t>
      </w:r>
      <w:r w:rsidRPr="00E465DE">
        <w:rPr>
          <w:rFonts w:ascii="Calibri" w:hAnsi="Calibri" w:cs="Arial"/>
          <w:sz w:val="22"/>
          <w:szCs w:val="22"/>
        </w:rPr>
        <w:t xml:space="preserve"> der er gået/ løbet undervejs.</w:t>
      </w:r>
    </w:p>
    <w:p w:rsidR="00515507" w:rsidRPr="00E465DE" w:rsidRDefault="00515507" w:rsidP="00515507">
      <w:pPr>
        <w:numPr>
          <w:ilvl w:val="0"/>
          <w:numId w:val="4"/>
        </w:numPr>
        <w:rPr>
          <w:rFonts w:ascii="Calibri" w:hAnsi="Calibri" w:cs="Arial"/>
          <w:sz w:val="22"/>
          <w:szCs w:val="22"/>
        </w:rPr>
      </w:pPr>
      <w:r w:rsidRPr="00E465DE">
        <w:rPr>
          <w:rFonts w:ascii="Calibri" w:hAnsi="Calibri" w:cs="Arial"/>
          <w:sz w:val="22"/>
          <w:szCs w:val="22"/>
        </w:rPr>
        <w:t>Informere om lysceremonien og gøre holdene opmærksomme på, at stafetten stopper under lysceremonien og starter igen efter lysceremonien.</w:t>
      </w:r>
    </w:p>
    <w:p w:rsidR="00515507" w:rsidRPr="00E465DE" w:rsidRDefault="00515507" w:rsidP="00515507">
      <w:pPr>
        <w:numPr>
          <w:ilvl w:val="0"/>
          <w:numId w:val="4"/>
        </w:numPr>
        <w:rPr>
          <w:rFonts w:ascii="Calibri" w:hAnsi="Calibri" w:cs="Arial"/>
          <w:sz w:val="22"/>
          <w:szCs w:val="22"/>
        </w:rPr>
      </w:pPr>
      <w:r w:rsidRPr="00E465DE">
        <w:rPr>
          <w:rFonts w:ascii="Calibri" w:hAnsi="Calibri" w:cs="Arial"/>
          <w:sz w:val="22"/>
          <w:szCs w:val="22"/>
        </w:rPr>
        <w:t>Tælle ned til afslutningen af stafetten.</w:t>
      </w:r>
    </w:p>
    <w:p w:rsidR="00515507" w:rsidRPr="001014BF" w:rsidRDefault="00515507" w:rsidP="00515507">
      <w:pPr>
        <w:numPr>
          <w:ilvl w:val="0"/>
          <w:numId w:val="4"/>
        </w:numPr>
        <w:rPr>
          <w:rFonts w:ascii="Calibri" w:hAnsi="Calibri" w:cs="Arial"/>
          <w:sz w:val="22"/>
          <w:szCs w:val="22"/>
        </w:rPr>
      </w:pPr>
      <w:r w:rsidRPr="00E465DE">
        <w:rPr>
          <w:rFonts w:ascii="Calibri" w:hAnsi="Calibri" w:cs="Arial"/>
          <w:sz w:val="22"/>
          <w:szCs w:val="22"/>
        </w:rPr>
        <w:t>Eventuelt opfordre løberne til at skifte retning på banen undervejs.</w:t>
      </w:r>
      <w:r w:rsidRPr="001014BF">
        <w:rPr>
          <w:rFonts w:ascii="Calibri" w:hAnsi="Calibri" w:cs="Arial"/>
          <w:sz w:val="22"/>
          <w:szCs w:val="24"/>
        </w:rPr>
        <w:tab/>
      </w:r>
    </w:p>
    <w:p w:rsidR="00A22AD6" w:rsidRDefault="00A22AD6" w:rsidP="00160675">
      <w:pPr>
        <w:rPr>
          <w:rFonts w:ascii="Calibri" w:hAnsi="Calibri"/>
          <w:sz w:val="22"/>
          <w:szCs w:val="22"/>
        </w:rPr>
      </w:pPr>
    </w:p>
    <w:p w:rsidR="00A22AD6" w:rsidRPr="00D86C1F" w:rsidRDefault="00A22AD6" w:rsidP="00160675">
      <w:pPr>
        <w:rPr>
          <w:rFonts w:ascii="Calibri" w:hAnsi="Calibri"/>
          <w:b/>
          <w:sz w:val="22"/>
          <w:szCs w:val="22"/>
        </w:rPr>
      </w:pPr>
      <w:r w:rsidRPr="00D86C1F">
        <w:rPr>
          <w:rFonts w:ascii="Calibri" w:hAnsi="Calibri"/>
          <w:b/>
          <w:sz w:val="22"/>
          <w:szCs w:val="22"/>
        </w:rPr>
        <w:t>Hvad er Stafet For Livet?</w:t>
      </w:r>
    </w:p>
    <w:p w:rsidR="00A22AD6" w:rsidRDefault="00D85CF5" w:rsidP="00160675">
      <w:pPr>
        <w:rPr>
          <w:rFonts w:ascii="Calibri" w:hAnsi="Calibri"/>
          <w:sz w:val="22"/>
          <w:szCs w:val="22"/>
        </w:rPr>
      </w:pPr>
      <w:r>
        <w:rPr>
          <w:rFonts w:ascii="Calibri" w:hAnsi="Calibri"/>
          <w:sz w:val="22"/>
          <w:szCs w:val="22"/>
        </w:rPr>
        <w:t xml:space="preserve">Stafet For Livet er et døgn, hvor vi sætter fokus på kræftsagen, kæmper sammen og fejrer livet. </w:t>
      </w:r>
      <w:r w:rsidR="00535B2E">
        <w:rPr>
          <w:rFonts w:ascii="Calibri" w:hAnsi="Calibri"/>
          <w:sz w:val="22"/>
          <w:szCs w:val="22"/>
        </w:rPr>
        <w:br/>
      </w:r>
      <w:r>
        <w:rPr>
          <w:rFonts w:ascii="Calibri" w:hAnsi="Calibri"/>
          <w:sz w:val="22"/>
          <w:szCs w:val="22"/>
        </w:rPr>
        <w:t xml:space="preserve">Det er et døgn, hvor vi mindes og ærer dem, </w:t>
      </w:r>
      <w:r w:rsidR="008E1D27">
        <w:rPr>
          <w:rFonts w:ascii="Calibri" w:hAnsi="Calibri"/>
          <w:sz w:val="22"/>
          <w:szCs w:val="22"/>
        </w:rPr>
        <w:t>vi har mistet til kræft</w:t>
      </w:r>
      <w:r>
        <w:rPr>
          <w:rFonts w:ascii="Calibri" w:hAnsi="Calibri"/>
          <w:sz w:val="22"/>
          <w:szCs w:val="22"/>
        </w:rPr>
        <w:t xml:space="preserve">, og giver håb og opbakning til dem, der kæmper mod sygdommen lige nu. </w:t>
      </w:r>
      <w:r w:rsidR="00164567">
        <w:rPr>
          <w:rFonts w:ascii="Calibri" w:hAnsi="Calibri"/>
          <w:sz w:val="22"/>
          <w:szCs w:val="22"/>
        </w:rPr>
        <w:t xml:space="preserve">Vi er samlet omkring Fighterne, de er vores æresgæster – om de er i vores hjerter eller med på stafetten. Stafettens døgn symboliserer, at kræft aldrig sover, og at kræftpatienter kæmper mod sygdommen hele døgnet – både i de lyse og de mørke timer. </w:t>
      </w:r>
      <w:r w:rsidR="00164567">
        <w:rPr>
          <w:rFonts w:ascii="Calibri" w:hAnsi="Calibri"/>
          <w:sz w:val="22"/>
          <w:szCs w:val="22"/>
        </w:rPr>
        <w:lastRenderedPageBreak/>
        <w:t>Stafetten er også et symbolsk døgn, da kampen mod kræft jo forsætter hver dag året rundt. Men til Stafet For Livet samles vi og minder hinanden om, at vi ikke kæmper alene.</w:t>
      </w:r>
    </w:p>
    <w:p w:rsidR="00164567" w:rsidRDefault="00CB5CAB" w:rsidP="00160675">
      <w:pPr>
        <w:rPr>
          <w:rFonts w:ascii="Calibri" w:hAnsi="Calibri"/>
          <w:sz w:val="22"/>
          <w:szCs w:val="22"/>
        </w:rPr>
      </w:pPr>
      <w:r>
        <w:rPr>
          <w:rFonts w:ascii="Calibri" w:hAnsi="Calibri"/>
          <w:sz w:val="22"/>
          <w:szCs w:val="22"/>
        </w:rPr>
        <w:t>Stafet For Livet foregår i 2019 i 75</w:t>
      </w:r>
      <w:r w:rsidR="00164567">
        <w:rPr>
          <w:rFonts w:ascii="Calibri" w:hAnsi="Calibri"/>
          <w:sz w:val="22"/>
          <w:szCs w:val="22"/>
        </w:rPr>
        <w:t xml:space="preserve"> byer i Danmark og er en del af det internationale Stafet For Livet</w:t>
      </w:r>
      <w:r>
        <w:rPr>
          <w:rFonts w:ascii="Calibri" w:hAnsi="Calibri"/>
          <w:sz w:val="22"/>
          <w:szCs w:val="22"/>
        </w:rPr>
        <w:t>, kaldet Relay For Life. 30</w:t>
      </w:r>
      <w:r w:rsidR="00164567">
        <w:rPr>
          <w:rFonts w:ascii="Calibri" w:hAnsi="Calibri"/>
          <w:sz w:val="22"/>
          <w:szCs w:val="22"/>
        </w:rPr>
        <w:t xml:space="preserve"> lande </w:t>
      </w:r>
      <w:r w:rsidR="00535B2E">
        <w:rPr>
          <w:rFonts w:ascii="Calibri" w:hAnsi="Calibri"/>
          <w:sz w:val="22"/>
          <w:szCs w:val="22"/>
        </w:rPr>
        <w:t>af</w:t>
      </w:r>
      <w:r w:rsidR="00164567">
        <w:rPr>
          <w:rFonts w:ascii="Calibri" w:hAnsi="Calibri"/>
          <w:sz w:val="22"/>
          <w:szCs w:val="22"/>
        </w:rPr>
        <w:t>holder s</w:t>
      </w:r>
      <w:r w:rsidR="00535B2E">
        <w:rPr>
          <w:rFonts w:ascii="Calibri" w:hAnsi="Calibri"/>
          <w:sz w:val="22"/>
          <w:szCs w:val="22"/>
        </w:rPr>
        <w:t xml:space="preserve">tafetter, og på verdensplan er </w:t>
      </w:r>
      <w:r w:rsidR="00FF35A0">
        <w:rPr>
          <w:rFonts w:ascii="Calibri" w:hAnsi="Calibri"/>
          <w:sz w:val="22"/>
          <w:szCs w:val="22"/>
        </w:rPr>
        <w:t>der omkring 2,1</w:t>
      </w:r>
      <w:bookmarkStart w:id="0" w:name="_GoBack"/>
      <w:bookmarkEnd w:id="0"/>
      <w:r w:rsidR="00164567">
        <w:rPr>
          <w:rFonts w:ascii="Calibri" w:hAnsi="Calibri"/>
          <w:sz w:val="22"/>
          <w:szCs w:val="22"/>
        </w:rPr>
        <w:t xml:space="preserve"> mio. deltagere. Det fortæller, at viljen til at kæmpe </w:t>
      </w:r>
      <w:r w:rsidR="00713BF1">
        <w:rPr>
          <w:rFonts w:ascii="Calibri" w:hAnsi="Calibri"/>
          <w:sz w:val="22"/>
          <w:szCs w:val="22"/>
        </w:rPr>
        <w:t xml:space="preserve">sammen mod </w:t>
      </w:r>
      <w:r w:rsidR="00164567">
        <w:rPr>
          <w:rFonts w:ascii="Calibri" w:hAnsi="Calibri"/>
          <w:sz w:val="22"/>
          <w:szCs w:val="22"/>
        </w:rPr>
        <w:t xml:space="preserve">kræft er enorm, uanset hvor i verden man befinder sig.  </w:t>
      </w:r>
    </w:p>
    <w:p w:rsidR="00A22AD6" w:rsidRDefault="00164567" w:rsidP="00160675">
      <w:pPr>
        <w:rPr>
          <w:rFonts w:ascii="Calibri" w:hAnsi="Calibri"/>
          <w:sz w:val="22"/>
          <w:szCs w:val="22"/>
        </w:rPr>
      </w:pPr>
      <w:r>
        <w:rPr>
          <w:rFonts w:ascii="Calibri" w:hAnsi="Calibri"/>
          <w:sz w:val="22"/>
          <w:szCs w:val="22"/>
        </w:rPr>
        <w:t xml:space="preserve">Stafet For Livet er </w:t>
      </w:r>
      <w:r w:rsidR="00A22AD6">
        <w:rPr>
          <w:rFonts w:ascii="Calibri" w:hAnsi="Calibri"/>
          <w:sz w:val="22"/>
          <w:szCs w:val="22"/>
        </w:rPr>
        <w:t>ikke et løb</w:t>
      </w:r>
      <w:r>
        <w:rPr>
          <w:rFonts w:ascii="Calibri" w:hAnsi="Calibri"/>
          <w:sz w:val="22"/>
          <w:szCs w:val="22"/>
        </w:rPr>
        <w:t xml:space="preserve"> – man kan </w:t>
      </w:r>
      <w:r w:rsidR="006751B0">
        <w:rPr>
          <w:rFonts w:ascii="Calibri" w:hAnsi="Calibri"/>
          <w:sz w:val="22"/>
          <w:szCs w:val="22"/>
        </w:rPr>
        <w:t xml:space="preserve">både </w:t>
      </w:r>
      <w:r>
        <w:rPr>
          <w:rFonts w:ascii="Calibri" w:hAnsi="Calibri"/>
          <w:sz w:val="22"/>
          <w:szCs w:val="22"/>
        </w:rPr>
        <w:t xml:space="preserve">gå </w:t>
      </w:r>
      <w:r w:rsidR="006751B0">
        <w:rPr>
          <w:rFonts w:ascii="Calibri" w:hAnsi="Calibri"/>
          <w:sz w:val="22"/>
          <w:szCs w:val="22"/>
        </w:rPr>
        <w:t>og</w:t>
      </w:r>
      <w:r>
        <w:rPr>
          <w:rFonts w:ascii="Calibri" w:hAnsi="Calibri"/>
          <w:sz w:val="22"/>
          <w:szCs w:val="22"/>
        </w:rPr>
        <w:t xml:space="preserve"> løbe, alle kan være med. Og det handler først og fremmest om det f</w:t>
      </w:r>
      <w:r w:rsidR="00A22AD6">
        <w:rPr>
          <w:rFonts w:ascii="Calibri" w:hAnsi="Calibri"/>
          <w:sz w:val="22"/>
          <w:szCs w:val="22"/>
        </w:rPr>
        <w:t>ællesskab</w:t>
      </w:r>
      <w:r>
        <w:rPr>
          <w:rFonts w:ascii="Calibri" w:hAnsi="Calibri"/>
          <w:sz w:val="22"/>
          <w:szCs w:val="22"/>
        </w:rPr>
        <w:t>, man oplever med sit hold og på banen og pladsen med alle de andre deltagere.</w:t>
      </w:r>
    </w:p>
    <w:p w:rsidR="00A22AD6" w:rsidRDefault="006751B0" w:rsidP="00160675">
      <w:pPr>
        <w:rPr>
          <w:rFonts w:ascii="Calibri" w:hAnsi="Calibri"/>
          <w:sz w:val="22"/>
          <w:szCs w:val="22"/>
        </w:rPr>
      </w:pPr>
      <w:r>
        <w:rPr>
          <w:rFonts w:ascii="Calibri" w:hAnsi="Calibri"/>
          <w:sz w:val="22"/>
          <w:szCs w:val="22"/>
        </w:rPr>
        <w:t xml:space="preserve">Alle er vi fælles om at samle penge ind til </w:t>
      </w:r>
      <w:r w:rsidRPr="006751B0">
        <w:rPr>
          <w:rFonts w:ascii="Calibri" w:hAnsi="Calibri"/>
          <w:sz w:val="22"/>
          <w:szCs w:val="22"/>
        </w:rPr>
        <w:t>Kræftens Bekæmpelse</w:t>
      </w:r>
      <w:r>
        <w:rPr>
          <w:rFonts w:ascii="Calibri" w:hAnsi="Calibri"/>
          <w:sz w:val="22"/>
          <w:szCs w:val="22"/>
        </w:rPr>
        <w:t>s arbejde med forskning, forebyggelse og patientstøtte. Og ikke mindst er vi fælles om at støtte hinanden, stå sammen i kampen og sætte kræfts</w:t>
      </w:r>
      <w:r w:rsidR="008E1D27">
        <w:rPr>
          <w:rFonts w:ascii="Calibri" w:hAnsi="Calibri"/>
          <w:sz w:val="22"/>
          <w:szCs w:val="22"/>
        </w:rPr>
        <w:t>agen på dagsordenen lokalt i stafet</w:t>
      </w:r>
      <w:r>
        <w:rPr>
          <w:rFonts w:ascii="Calibri" w:hAnsi="Calibri"/>
          <w:sz w:val="22"/>
          <w:szCs w:val="22"/>
        </w:rPr>
        <w:t>by</w:t>
      </w:r>
      <w:r w:rsidR="008E1D27">
        <w:rPr>
          <w:rFonts w:ascii="Calibri" w:hAnsi="Calibri"/>
          <w:sz w:val="22"/>
          <w:szCs w:val="22"/>
        </w:rPr>
        <w:t>erne</w:t>
      </w:r>
      <w:r>
        <w:rPr>
          <w:rFonts w:ascii="Calibri" w:hAnsi="Calibri"/>
          <w:sz w:val="22"/>
          <w:szCs w:val="22"/>
        </w:rPr>
        <w:t>.</w:t>
      </w:r>
    </w:p>
    <w:p w:rsidR="00A22AD6" w:rsidRDefault="00A22AD6" w:rsidP="00160675">
      <w:pPr>
        <w:pBdr>
          <w:bottom w:val="single" w:sz="12" w:space="1" w:color="auto"/>
        </w:pBdr>
        <w:rPr>
          <w:rFonts w:ascii="Calibri" w:hAnsi="Calibri"/>
          <w:sz w:val="22"/>
          <w:szCs w:val="22"/>
        </w:rPr>
      </w:pPr>
    </w:p>
    <w:p w:rsidR="003B5C97" w:rsidRDefault="003B5C97" w:rsidP="00160675">
      <w:pPr>
        <w:rPr>
          <w:rFonts w:ascii="Calibri" w:hAnsi="Calibri"/>
          <w:sz w:val="22"/>
          <w:szCs w:val="22"/>
        </w:rPr>
      </w:pPr>
    </w:p>
    <w:p w:rsidR="00844E18" w:rsidRPr="004F443A" w:rsidRDefault="00844E18" w:rsidP="00160675">
      <w:pPr>
        <w:rPr>
          <w:rFonts w:ascii="Calibri" w:hAnsi="Calibri"/>
          <w:b/>
          <w:sz w:val="28"/>
          <w:szCs w:val="22"/>
        </w:rPr>
      </w:pPr>
      <w:r w:rsidRPr="004F443A">
        <w:rPr>
          <w:rFonts w:ascii="Calibri" w:hAnsi="Calibri"/>
          <w:b/>
          <w:sz w:val="28"/>
          <w:szCs w:val="22"/>
        </w:rPr>
        <w:t>Konferenciermanual (skabelon)</w:t>
      </w:r>
    </w:p>
    <w:p w:rsidR="00844E18" w:rsidRDefault="00844E18" w:rsidP="00160675">
      <w:pPr>
        <w:rPr>
          <w:rFonts w:ascii="Calibri" w:hAnsi="Calibri"/>
          <w:sz w:val="22"/>
          <w:szCs w:val="22"/>
        </w:rPr>
      </w:pPr>
    </w:p>
    <w:p w:rsidR="007172E6" w:rsidRPr="003B5C97" w:rsidRDefault="003B5C97" w:rsidP="00160675">
      <w:pPr>
        <w:rPr>
          <w:rFonts w:ascii="Calibri" w:hAnsi="Calibri"/>
          <w:b/>
          <w:sz w:val="22"/>
          <w:szCs w:val="22"/>
        </w:rPr>
      </w:pPr>
      <w:r w:rsidRPr="003B5C97">
        <w:rPr>
          <w:rFonts w:ascii="Calibri" w:hAnsi="Calibri"/>
          <w:b/>
          <w:sz w:val="22"/>
          <w:szCs w:val="22"/>
        </w:rPr>
        <w:t>Vagtplan</w:t>
      </w:r>
    </w:p>
    <w:p w:rsidR="00786EF2" w:rsidRDefault="00786EF2" w:rsidP="00786EF2">
      <w:pPr>
        <w:rPr>
          <w:rFonts w:ascii="Calibri" w:hAnsi="Calibri"/>
          <w:sz w:val="22"/>
          <w:szCs w:val="22"/>
        </w:rPr>
      </w:pPr>
      <w:r>
        <w:rPr>
          <w:rFonts w:ascii="Calibri" w:hAnsi="Calibri"/>
          <w:sz w:val="22"/>
          <w:szCs w:val="22"/>
        </w:rPr>
        <w:t>Der laves en vagtplan blandt de konferencier</w:t>
      </w:r>
      <w:r w:rsidR="0095275F">
        <w:rPr>
          <w:rFonts w:ascii="Calibri" w:hAnsi="Calibri"/>
          <w:sz w:val="22"/>
          <w:szCs w:val="22"/>
        </w:rPr>
        <w:t>er</w:t>
      </w:r>
      <w:r>
        <w:rPr>
          <w:rFonts w:ascii="Calibri" w:hAnsi="Calibri"/>
          <w:sz w:val="22"/>
          <w:szCs w:val="22"/>
        </w:rPr>
        <w:t>, der deler stafettens timer mellem sig. Vagtplanen anbefales at dække tidsrummet fra en time inden start til og med afslutningen af stafetten.</w:t>
      </w:r>
    </w:p>
    <w:p w:rsidR="00786EF2" w:rsidRPr="00F43179" w:rsidRDefault="00786EF2" w:rsidP="00786EF2">
      <w:pPr>
        <w:rPr>
          <w:rFonts w:ascii="Calibri" w:hAnsi="Calibri"/>
          <w:sz w:val="22"/>
          <w:szCs w:val="22"/>
        </w:rPr>
      </w:pPr>
      <w:r>
        <w:rPr>
          <w:rFonts w:ascii="Calibri" w:hAnsi="Calibri"/>
          <w:sz w:val="22"/>
          <w:szCs w:val="22"/>
        </w:rPr>
        <w:t>Ex.</w:t>
      </w:r>
    </w:p>
    <w:p w:rsidR="007172E6" w:rsidRPr="006E0CCE" w:rsidRDefault="007172E6" w:rsidP="00160675">
      <w:pPr>
        <w:rPr>
          <w:rFonts w:ascii="Calibri" w:hAnsi="Calibri"/>
          <w:sz w:val="22"/>
          <w:szCs w:val="22"/>
        </w:rPr>
      </w:pPr>
      <w:r w:rsidRPr="00F43179">
        <w:rPr>
          <w:rFonts w:ascii="Calibri" w:hAnsi="Calibri"/>
          <w:sz w:val="22"/>
          <w:szCs w:val="22"/>
        </w:rPr>
        <w:t xml:space="preserve">Konferencier: </w:t>
      </w:r>
      <w:r w:rsidR="006E0CCE" w:rsidRPr="006E0CCE">
        <w:rPr>
          <w:rFonts w:ascii="Calibri" w:hAnsi="Calibri"/>
          <w:sz w:val="22"/>
          <w:szCs w:val="22"/>
        </w:rPr>
        <w:t xml:space="preserve">fx </w:t>
      </w:r>
      <w:r w:rsidRPr="006E0CCE">
        <w:rPr>
          <w:rFonts w:ascii="Calibri" w:hAnsi="Calibri"/>
          <w:sz w:val="22"/>
          <w:szCs w:val="22"/>
        </w:rPr>
        <w:t>Martin Jensen (1</w:t>
      </w:r>
      <w:r w:rsidR="00786EF2">
        <w:rPr>
          <w:rFonts w:ascii="Calibri" w:hAnsi="Calibri"/>
          <w:sz w:val="22"/>
          <w:szCs w:val="22"/>
        </w:rPr>
        <w:t>0</w:t>
      </w:r>
      <w:r w:rsidRPr="006E0CCE">
        <w:rPr>
          <w:rFonts w:ascii="Calibri" w:hAnsi="Calibri"/>
          <w:sz w:val="22"/>
          <w:szCs w:val="22"/>
        </w:rPr>
        <w:t>.00-17.00)</w:t>
      </w:r>
    </w:p>
    <w:p w:rsidR="007172E6" w:rsidRPr="006E0CCE" w:rsidRDefault="007172E6" w:rsidP="00160675">
      <w:pPr>
        <w:rPr>
          <w:rFonts w:ascii="Calibri" w:hAnsi="Calibri"/>
          <w:sz w:val="22"/>
          <w:szCs w:val="22"/>
        </w:rPr>
      </w:pPr>
      <w:r w:rsidRPr="006E0CCE">
        <w:rPr>
          <w:rFonts w:ascii="Calibri" w:hAnsi="Calibri"/>
          <w:sz w:val="22"/>
          <w:szCs w:val="22"/>
        </w:rPr>
        <w:t xml:space="preserve">Konferencier: </w:t>
      </w:r>
      <w:r w:rsidR="00786EF2">
        <w:rPr>
          <w:rFonts w:ascii="Calibri" w:hAnsi="Calibri"/>
          <w:sz w:val="22"/>
          <w:szCs w:val="22"/>
        </w:rPr>
        <w:t>Navn (17.00-23.00</w:t>
      </w:r>
      <w:r w:rsidRPr="006E0CCE">
        <w:rPr>
          <w:rFonts w:ascii="Calibri" w:hAnsi="Calibri"/>
          <w:sz w:val="22"/>
          <w:szCs w:val="22"/>
        </w:rPr>
        <w:t>)</w:t>
      </w:r>
    </w:p>
    <w:p w:rsidR="007172E6" w:rsidRPr="006E0CCE" w:rsidRDefault="007172E6" w:rsidP="00160675">
      <w:pPr>
        <w:rPr>
          <w:rFonts w:ascii="Calibri" w:hAnsi="Calibri"/>
          <w:sz w:val="22"/>
          <w:szCs w:val="22"/>
        </w:rPr>
      </w:pPr>
      <w:r w:rsidRPr="006E0CCE">
        <w:rPr>
          <w:rFonts w:ascii="Calibri" w:hAnsi="Calibri"/>
          <w:sz w:val="22"/>
          <w:szCs w:val="22"/>
        </w:rPr>
        <w:t xml:space="preserve">Konferencier: </w:t>
      </w:r>
      <w:r w:rsidR="00786EF2">
        <w:rPr>
          <w:rFonts w:ascii="Calibri" w:hAnsi="Calibri"/>
          <w:sz w:val="22"/>
          <w:szCs w:val="22"/>
        </w:rPr>
        <w:t>Navn (7.00-12.00</w:t>
      </w:r>
      <w:r w:rsidRPr="006E0CCE">
        <w:rPr>
          <w:rFonts w:ascii="Calibri" w:hAnsi="Calibri"/>
          <w:sz w:val="22"/>
          <w:szCs w:val="22"/>
        </w:rPr>
        <w:t>)</w:t>
      </w:r>
    </w:p>
    <w:p w:rsidR="007172E6" w:rsidRPr="00F43179" w:rsidRDefault="007172E6" w:rsidP="00160675">
      <w:pPr>
        <w:rPr>
          <w:rFonts w:ascii="Calibri" w:hAnsi="Calibri"/>
          <w:sz w:val="22"/>
          <w:szCs w:val="22"/>
        </w:rPr>
      </w:pPr>
    </w:p>
    <w:p w:rsidR="003B5C97" w:rsidRDefault="003B5C97" w:rsidP="00160675">
      <w:pPr>
        <w:rPr>
          <w:rFonts w:ascii="Calibri" w:hAnsi="Calibri"/>
          <w:sz w:val="22"/>
          <w:szCs w:val="22"/>
        </w:rPr>
      </w:pPr>
    </w:p>
    <w:p w:rsidR="007172E6" w:rsidRPr="003B5C97" w:rsidRDefault="0095275F" w:rsidP="00160675">
      <w:pPr>
        <w:rPr>
          <w:rFonts w:ascii="Calibri" w:hAnsi="Calibri"/>
          <w:b/>
          <w:sz w:val="22"/>
          <w:szCs w:val="22"/>
        </w:rPr>
      </w:pPr>
      <w:r>
        <w:rPr>
          <w:rFonts w:ascii="Calibri" w:hAnsi="Calibri"/>
          <w:b/>
          <w:sz w:val="22"/>
          <w:szCs w:val="22"/>
        </w:rPr>
        <w:t>Emner</w:t>
      </w:r>
      <w:r w:rsidR="007172E6" w:rsidRPr="003B5C97">
        <w:rPr>
          <w:rFonts w:ascii="Calibri" w:hAnsi="Calibri"/>
          <w:b/>
          <w:sz w:val="22"/>
          <w:szCs w:val="22"/>
        </w:rPr>
        <w:t xml:space="preserve"> der nævnes løbende undervejs:</w:t>
      </w:r>
    </w:p>
    <w:p w:rsidR="007172E6" w:rsidRPr="00F43179" w:rsidRDefault="007172E6" w:rsidP="007172E6">
      <w:pPr>
        <w:numPr>
          <w:ilvl w:val="0"/>
          <w:numId w:val="2"/>
        </w:numPr>
        <w:rPr>
          <w:rFonts w:ascii="Calibri" w:hAnsi="Calibri"/>
          <w:sz w:val="22"/>
          <w:szCs w:val="22"/>
        </w:rPr>
      </w:pPr>
      <w:r w:rsidRPr="00F43179">
        <w:rPr>
          <w:rFonts w:ascii="Calibri" w:hAnsi="Calibri"/>
          <w:sz w:val="22"/>
          <w:szCs w:val="22"/>
        </w:rPr>
        <w:t>Sponsorer nævnes og takkes</w:t>
      </w:r>
    </w:p>
    <w:p w:rsidR="007172E6" w:rsidRDefault="00125157" w:rsidP="007172E6">
      <w:pPr>
        <w:numPr>
          <w:ilvl w:val="0"/>
          <w:numId w:val="2"/>
        </w:numPr>
        <w:rPr>
          <w:rFonts w:ascii="Calibri" w:hAnsi="Calibri"/>
          <w:sz w:val="22"/>
          <w:szCs w:val="22"/>
        </w:rPr>
      </w:pPr>
      <w:r>
        <w:rPr>
          <w:rFonts w:ascii="Calibri" w:hAnsi="Calibri"/>
          <w:sz w:val="22"/>
          <w:szCs w:val="22"/>
        </w:rPr>
        <w:t>Salg af lys i lysteltet</w:t>
      </w:r>
    </w:p>
    <w:p w:rsidR="00125157" w:rsidRDefault="00125157" w:rsidP="007172E6">
      <w:pPr>
        <w:numPr>
          <w:ilvl w:val="0"/>
          <w:numId w:val="2"/>
        </w:numPr>
        <w:rPr>
          <w:rFonts w:ascii="Calibri" w:hAnsi="Calibri"/>
          <w:sz w:val="22"/>
          <w:szCs w:val="22"/>
        </w:rPr>
      </w:pPr>
      <w:r>
        <w:rPr>
          <w:rFonts w:ascii="Calibri" w:hAnsi="Calibri"/>
          <w:sz w:val="22"/>
          <w:szCs w:val="22"/>
        </w:rPr>
        <w:t>Reklamere for madteltet</w:t>
      </w:r>
    </w:p>
    <w:p w:rsidR="00125157" w:rsidRDefault="00125157" w:rsidP="007172E6">
      <w:pPr>
        <w:numPr>
          <w:ilvl w:val="0"/>
          <w:numId w:val="2"/>
        </w:numPr>
        <w:rPr>
          <w:rFonts w:ascii="Calibri" w:hAnsi="Calibri"/>
          <w:sz w:val="22"/>
          <w:szCs w:val="22"/>
        </w:rPr>
      </w:pPr>
      <w:r>
        <w:rPr>
          <w:rFonts w:ascii="Calibri" w:hAnsi="Calibri"/>
          <w:sz w:val="22"/>
          <w:szCs w:val="22"/>
        </w:rPr>
        <w:t>Reklamere for oplysningsteltet og særlige aktiviteter d</w:t>
      </w:r>
      <w:r w:rsidR="00535B2E">
        <w:rPr>
          <w:rFonts w:ascii="Calibri" w:hAnsi="Calibri"/>
          <w:sz w:val="22"/>
          <w:szCs w:val="22"/>
        </w:rPr>
        <w:t>é</w:t>
      </w:r>
      <w:r>
        <w:rPr>
          <w:rFonts w:ascii="Calibri" w:hAnsi="Calibri"/>
          <w:sz w:val="22"/>
          <w:szCs w:val="22"/>
        </w:rPr>
        <w:t>r</w:t>
      </w:r>
    </w:p>
    <w:p w:rsidR="00125157" w:rsidRDefault="00125157" w:rsidP="007172E6">
      <w:pPr>
        <w:numPr>
          <w:ilvl w:val="0"/>
          <w:numId w:val="2"/>
        </w:numPr>
        <w:rPr>
          <w:rFonts w:ascii="Calibri" w:hAnsi="Calibri"/>
          <w:sz w:val="22"/>
          <w:szCs w:val="22"/>
        </w:rPr>
      </w:pPr>
      <w:r>
        <w:rPr>
          <w:rFonts w:ascii="Calibri" w:hAnsi="Calibri"/>
          <w:sz w:val="22"/>
          <w:szCs w:val="22"/>
        </w:rPr>
        <w:t>Holdenes forskellige aktiviteter ved teltene og på pladsen</w:t>
      </w:r>
    </w:p>
    <w:p w:rsidR="00125157" w:rsidRDefault="00125157" w:rsidP="007172E6">
      <w:pPr>
        <w:numPr>
          <w:ilvl w:val="0"/>
          <w:numId w:val="2"/>
        </w:numPr>
        <w:rPr>
          <w:rFonts w:ascii="Calibri" w:hAnsi="Calibri"/>
          <w:sz w:val="22"/>
          <w:szCs w:val="22"/>
        </w:rPr>
      </w:pPr>
      <w:r>
        <w:rPr>
          <w:rFonts w:ascii="Calibri" w:hAnsi="Calibri"/>
          <w:sz w:val="22"/>
          <w:szCs w:val="22"/>
        </w:rPr>
        <w:t>Antal runder der er gået indtil nu</w:t>
      </w:r>
    </w:p>
    <w:p w:rsidR="00125157" w:rsidRPr="00535B2E" w:rsidRDefault="00125157" w:rsidP="00535B2E">
      <w:pPr>
        <w:numPr>
          <w:ilvl w:val="0"/>
          <w:numId w:val="2"/>
        </w:numPr>
        <w:rPr>
          <w:rFonts w:ascii="Calibri" w:hAnsi="Calibri"/>
          <w:sz w:val="22"/>
          <w:szCs w:val="22"/>
        </w:rPr>
      </w:pPr>
      <w:r>
        <w:rPr>
          <w:rFonts w:ascii="Calibri" w:hAnsi="Calibri"/>
          <w:sz w:val="22"/>
          <w:szCs w:val="22"/>
        </w:rPr>
        <w:t>Hvad holdene har fundraiset indtil nu</w:t>
      </w:r>
    </w:p>
    <w:p w:rsidR="00160675" w:rsidRDefault="00160675" w:rsidP="00160675">
      <w:pPr>
        <w:rPr>
          <w:rFonts w:ascii="Calibri" w:hAnsi="Calibri"/>
          <w:sz w:val="22"/>
          <w:szCs w:val="22"/>
        </w:rPr>
      </w:pPr>
    </w:p>
    <w:p w:rsidR="00786EF2" w:rsidRDefault="00786EF2" w:rsidP="00160675">
      <w:pPr>
        <w:rPr>
          <w:rFonts w:ascii="Calibri" w:hAnsi="Calibri"/>
          <w:sz w:val="22"/>
          <w:szCs w:val="22"/>
        </w:rPr>
      </w:pPr>
    </w:p>
    <w:p w:rsidR="007172E6" w:rsidRPr="004F443A" w:rsidRDefault="008461F5">
      <w:pPr>
        <w:rPr>
          <w:rFonts w:ascii="Calibri" w:hAnsi="Calibri"/>
          <w:b/>
          <w:sz w:val="22"/>
          <w:szCs w:val="22"/>
        </w:rPr>
      </w:pPr>
      <w:r>
        <w:rPr>
          <w:rFonts w:ascii="Calibri" w:hAnsi="Calibri"/>
          <w:b/>
          <w:sz w:val="22"/>
          <w:szCs w:val="22"/>
        </w:rPr>
        <w:t>Eksempel på et program:</w:t>
      </w:r>
    </w:p>
    <w:p w:rsidR="00786EF2" w:rsidRPr="00EF3F9E" w:rsidRDefault="00786EF2">
      <w:pPr>
        <w:rPr>
          <w:rFonts w:ascii="Calibri" w:hAnsi="Calibri"/>
          <w:sz w:val="28"/>
          <w:szCs w:val="28"/>
        </w:rPr>
      </w:pPr>
      <w:r w:rsidRPr="00786EF2">
        <w:rPr>
          <w:rFonts w:ascii="Calibri" w:hAnsi="Calibri"/>
          <w:b/>
          <w:sz w:val="28"/>
          <w:szCs w:val="28"/>
        </w:rPr>
        <w:t>ÅBNING</w:t>
      </w:r>
      <w:r w:rsidR="00D65893">
        <w:rPr>
          <w:rFonts w:ascii="Calibri" w:hAnsi="Calibri"/>
          <w:b/>
          <w:sz w:val="28"/>
          <w:szCs w:val="28"/>
        </w:rPr>
        <w:t xml:space="preserve"> </w:t>
      </w:r>
      <w:r w:rsidR="00D65893" w:rsidRPr="000F0306">
        <w:rPr>
          <w:rFonts w:ascii="Calibri" w:hAnsi="Calibri"/>
          <w:sz w:val="22"/>
          <w:szCs w:val="22"/>
        </w:rPr>
        <w:t>(fra scenen)</w:t>
      </w:r>
    </w:p>
    <w:p w:rsidR="00786EF2" w:rsidRPr="004F443A" w:rsidRDefault="00786EF2">
      <w:pPr>
        <w:rPr>
          <w:rFonts w:ascii="Calibri" w:hAnsi="Calibri"/>
          <w:sz w:val="22"/>
          <w:szCs w:val="22"/>
        </w:rPr>
      </w:pPr>
      <w:r w:rsidRPr="00786EF2">
        <w:rPr>
          <w:rFonts w:ascii="Calibri" w:hAnsi="Calibri"/>
          <w:sz w:val="22"/>
          <w:szCs w:val="22"/>
        </w:rPr>
        <w:t>(</w:t>
      </w:r>
      <w:r w:rsidR="00D65893">
        <w:rPr>
          <w:rFonts w:ascii="Calibri" w:hAnsi="Calibri"/>
          <w:sz w:val="22"/>
          <w:szCs w:val="22"/>
        </w:rPr>
        <w:t>Består f</w:t>
      </w:r>
      <w:r w:rsidR="00535B2E">
        <w:rPr>
          <w:rFonts w:ascii="Calibri" w:hAnsi="Calibri"/>
          <w:sz w:val="22"/>
          <w:szCs w:val="22"/>
        </w:rPr>
        <w:t xml:space="preserve">.eks. </w:t>
      </w:r>
      <w:r w:rsidR="00D65893">
        <w:rPr>
          <w:rFonts w:ascii="Calibri" w:hAnsi="Calibri"/>
          <w:sz w:val="22"/>
          <w:szCs w:val="22"/>
        </w:rPr>
        <w:t xml:space="preserve">af: </w:t>
      </w:r>
      <w:r w:rsidR="00535B2E">
        <w:rPr>
          <w:rFonts w:ascii="Calibri" w:hAnsi="Calibri"/>
          <w:sz w:val="22"/>
          <w:szCs w:val="22"/>
        </w:rPr>
        <w:t>V</w:t>
      </w:r>
      <w:r w:rsidRPr="00786EF2">
        <w:rPr>
          <w:rFonts w:ascii="Calibri" w:hAnsi="Calibri"/>
          <w:sz w:val="22"/>
          <w:szCs w:val="22"/>
        </w:rPr>
        <w:t>elkomst</w:t>
      </w:r>
      <w:r>
        <w:rPr>
          <w:rFonts w:ascii="Calibri" w:hAnsi="Calibri"/>
          <w:sz w:val="22"/>
          <w:szCs w:val="22"/>
        </w:rPr>
        <w:t xml:space="preserve">; tale </w:t>
      </w:r>
      <w:r w:rsidR="001758E5">
        <w:rPr>
          <w:rFonts w:ascii="Calibri" w:hAnsi="Calibri"/>
          <w:sz w:val="22"/>
          <w:szCs w:val="22"/>
        </w:rPr>
        <w:t xml:space="preserve">af xx, tale af xx; præsentation </w:t>
      </w:r>
      <w:r>
        <w:rPr>
          <w:rFonts w:ascii="Calibri" w:hAnsi="Calibri"/>
          <w:sz w:val="22"/>
          <w:szCs w:val="22"/>
        </w:rPr>
        <w:t>af hold;</w:t>
      </w:r>
      <w:r w:rsidR="00D65893">
        <w:rPr>
          <w:rFonts w:ascii="Calibri" w:hAnsi="Calibri"/>
          <w:sz w:val="22"/>
          <w:szCs w:val="22"/>
        </w:rPr>
        <w:t xml:space="preserve"> præsentation af fighterrunden; igangsættelse af fighterrunden; igangsættelse af stafetten)</w:t>
      </w:r>
    </w:p>
    <w:p w:rsidR="003B53CE" w:rsidRPr="00EF3F9E" w:rsidRDefault="0003598B" w:rsidP="0003598B">
      <w:pPr>
        <w:rPr>
          <w:rFonts w:ascii="Calibri" w:hAnsi="Calibri"/>
          <w:sz w:val="22"/>
          <w:szCs w:val="22"/>
        </w:rPr>
      </w:pPr>
      <w:r w:rsidRPr="00786EF2">
        <w:rPr>
          <w:rFonts w:ascii="Calibri" w:hAnsi="Calibri"/>
          <w:sz w:val="22"/>
          <w:szCs w:val="22"/>
        </w:rPr>
        <w:t> </w:t>
      </w:r>
    </w:p>
    <w:p w:rsidR="00F11E27" w:rsidRPr="00EF3F9E" w:rsidRDefault="000B058A" w:rsidP="0003598B">
      <w:pPr>
        <w:rPr>
          <w:rFonts w:ascii="Calibri" w:hAnsi="Calibri"/>
          <w:sz w:val="22"/>
          <w:szCs w:val="22"/>
        </w:rPr>
      </w:pPr>
      <w:r w:rsidRPr="00EF3F9E">
        <w:rPr>
          <w:rFonts w:ascii="Calibri" w:hAnsi="Calibri"/>
          <w:sz w:val="22"/>
          <w:szCs w:val="22"/>
        </w:rPr>
        <w:t>08</w:t>
      </w:r>
      <w:r w:rsidR="00F11E27" w:rsidRPr="00EF3F9E">
        <w:rPr>
          <w:rFonts w:ascii="Calibri" w:hAnsi="Calibri"/>
          <w:sz w:val="22"/>
          <w:szCs w:val="22"/>
        </w:rPr>
        <w:t>.00</w:t>
      </w:r>
      <w:r w:rsidR="00F11E27" w:rsidRPr="00EF3F9E">
        <w:rPr>
          <w:rFonts w:ascii="Calibri" w:hAnsi="Calibri"/>
          <w:sz w:val="22"/>
          <w:szCs w:val="22"/>
        </w:rPr>
        <w:tab/>
        <w:t xml:space="preserve">Pladsen åbner for hold, holddeltagere og </w:t>
      </w:r>
      <w:r w:rsidR="00EF3F9E" w:rsidRPr="00EF3F9E">
        <w:rPr>
          <w:rFonts w:ascii="Calibri" w:hAnsi="Calibri"/>
          <w:sz w:val="22"/>
          <w:szCs w:val="22"/>
        </w:rPr>
        <w:t>F</w:t>
      </w:r>
      <w:r w:rsidR="00F11E27" w:rsidRPr="00EF3F9E">
        <w:rPr>
          <w:rFonts w:ascii="Calibri" w:hAnsi="Calibri"/>
          <w:sz w:val="22"/>
          <w:szCs w:val="22"/>
        </w:rPr>
        <w:t>ig</w:t>
      </w:r>
      <w:r w:rsidR="00ED2CB8" w:rsidRPr="00EF3F9E">
        <w:rPr>
          <w:rFonts w:ascii="Calibri" w:hAnsi="Calibri"/>
          <w:sz w:val="22"/>
          <w:szCs w:val="22"/>
        </w:rPr>
        <w:t>h</w:t>
      </w:r>
      <w:r w:rsidR="00F11E27" w:rsidRPr="00EF3F9E">
        <w:rPr>
          <w:rFonts w:ascii="Calibri" w:hAnsi="Calibri"/>
          <w:sz w:val="22"/>
          <w:szCs w:val="22"/>
        </w:rPr>
        <w:t>tere</w:t>
      </w:r>
    </w:p>
    <w:p w:rsidR="00A936D9" w:rsidRPr="00EF3F9E" w:rsidRDefault="00A936D9" w:rsidP="0003598B">
      <w:pPr>
        <w:rPr>
          <w:rFonts w:ascii="Calibri" w:hAnsi="Calibri"/>
          <w:sz w:val="22"/>
          <w:szCs w:val="22"/>
        </w:rPr>
      </w:pPr>
    </w:p>
    <w:p w:rsidR="00A936D9" w:rsidRPr="00EF3F9E" w:rsidRDefault="00D65893" w:rsidP="0003598B">
      <w:pPr>
        <w:rPr>
          <w:rFonts w:ascii="Calibri" w:hAnsi="Calibri"/>
          <w:sz w:val="22"/>
          <w:szCs w:val="22"/>
        </w:rPr>
      </w:pPr>
      <w:r w:rsidRPr="00EF3F9E">
        <w:rPr>
          <w:rFonts w:ascii="Calibri" w:hAnsi="Calibri"/>
          <w:sz w:val="22"/>
          <w:szCs w:val="22"/>
        </w:rPr>
        <w:t>10.00</w:t>
      </w:r>
      <w:r w:rsidR="00A936D9" w:rsidRPr="00EF3F9E">
        <w:rPr>
          <w:rFonts w:ascii="Calibri" w:hAnsi="Calibri"/>
          <w:sz w:val="22"/>
          <w:szCs w:val="22"/>
        </w:rPr>
        <w:tab/>
        <w:t>Løbende speak med generelle oplysninger.</w:t>
      </w:r>
    </w:p>
    <w:p w:rsidR="00A936D9" w:rsidRPr="00EF3F9E" w:rsidRDefault="00A936D9" w:rsidP="0003598B">
      <w:pPr>
        <w:rPr>
          <w:rFonts w:ascii="Calibri" w:hAnsi="Calibri"/>
          <w:sz w:val="22"/>
          <w:szCs w:val="22"/>
        </w:rPr>
      </w:pPr>
    </w:p>
    <w:p w:rsidR="00743740" w:rsidRDefault="002F0B4E" w:rsidP="00EF3F9E">
      <w:pPr>
        <w:ind w:left="1304" w:hanging="1304"/>
        <w:rPr>
          <w:rFonts w:ascii="Calibri" w:hAnsi="Calibri"/>
          <w:sz w:val="22"/>
          <w:szCs w:val="22"/>
        </w:rPr>
      </w:pPr>
      <w:r w:rsidRPr="00EF3F9E">
        <w:rPr>
          <w:rFonts w:ascii="Calibri" w:hAnsi="Calibri"/>
          <w:sz w:val="22"/>
          <w:szCs w:val="22"/>
        </w:rPr>
        <w:t>11.00</w:t>
      </w:r>
      <w:r w:rsidR="00634FF0" w:rsidRPr="00EF3F9E">
        <w:rPr>
          <w:rFonts w:ascii="Calibri" w:hAnsi="Calibri"/>
          <w:sz w:val="22"/>
          <w:szCs w:val="22"/>
        </w:rPr>
        <w:tab/>
      </w:r>
      <w:r w:rsidR="00D65893" w:rsidRPr="00EF3F9E">
        <w:rPr>
          <w:rFonts w:ascii="Calibri" w:hAnsi="Calibri"/>
          <w:sz w:val="22"/>
          <w:szCs w:val="22"/>
        </w:rPr>
        <w:t>K</w:t>
      </w:r>
      <w:r w:rsidRPr="00EF3F9E">
        <w:rPr>
          <w:rFonts w:ascii="Calibri" w:hAnsi="Calibri"/>
          <w:sz w:val="22"/>
          <w:szCs w:val="22"/>
        </w:rPr>
        <w:t xml:space="preserve">onferencier </w:t>
      </w:r>
      <w:r w:rsidR="00D65893" w:rsidRPr="00EF3F9E">
        <w:rPr>
          <w:rFonts w:ascii="Calibri" w:hAnsi="Calibri"/>
          <w:sz w:val="22"/>
          <w:szCs w:val="22"/>
        </w:rPr>
        <w:t xml:space="preserve">byder velkommen til årets </w:t>
      </w:r>
      <w:r w:rsidR="00EF3F9E" w:rsidRPr="00EF3F9E">
        <w:rPr>
          <w:rFonts w:ascii="Calibri" w:hAnsi="Calibri"/>
          <w:sz w:val="22"/>
          <w:szCs w:val="22"/>
        </w:rPr>
        <w:t>s</w:t>
      </w:r>
      <w:r w:rsidR="00D65893" w:rsidRPr="00EF3F9E">
        <w:rPr>
          <w:rFonts w:ascii="Calibri" w:hAnsi="Calibri"/>
          <w:sz w:val="22"/>
          <w:szCs w:val="22"/>
        </w:rPr>
        <w:t xml:space="preserve">tafet </w:t>
      </w:r>
      <w:r w:rsidR="008E1D27">
        <w:rPr>
          <w:rFonts w:ascii="Calibri" w:hAnsi="Calibri"/>
          <w:sz w:val="22"/>
          <w:szCs w:val="22"/>
        </w:rPr>
        <w:t xml:space="preserve">og </w:t>
      </w:r>
      <w:r w:rsidR="00743740">
        <w:rPr>
          <w:rFonts w:ascii="Calibri" w:hAnsi="Calibri"/>
          <w:sz w:val="22"/>
          <w:szCs w:val="22"/>
        </w:rPr>
        <w:t>gennemgår kort åbningens program</w:t>
      </w:r>
      <w:r w:rsidR="008E1D27">
        <w:rPr>
          <w:rFonts w:ascii="Calibri" w:hAnsi="Calibri"/>
          <w:sz w:val="22"/>
          <w:szCs w:val="22"/>
        </w:rPr>
        <w:t>:</w:t>
      </w:r>
    </w:p>
    <w:p w:rsidR="00743740" w:rsidRDefault="00743740" w:rsidP="00EF3F9E">
      <w:pPr>
        <w:ind w:left="1304" w:hanging="1304"/>
        <w:rPr>
          <w:rFonts w:ascii="Calibri" w:hAnsi="Calibri"/>
          <w:sz w:val="22"/>
          <w:szCs w:val="22"/>
        </w:rPr>
      </w:pPr>
    </w:p>
    <w:p w:rsidR="00743740" w:rsidRDefault="00743740" w:rsidP="00743740">
      <w:pPr>
        <w:ind w:left="1304"/>
        <w:rPr>
          <w:rFonts w:ascii="Calibri" w:hAnsi="Calibri"/>
          <w:i/>
          <w:sz w:val="22"/>
          <w:szCs w:val="22"/>
        </w:rPr>
      </w:pPr>
      <w:r w:rsidRPr="00743740">
        <w:rPr>
          <w:rFonts w:ascii="Calibri" w:hAnsi="Calibri"/>
          <w:i/>
          <w:sz w:val="22"/>
          <w:szCs w:val="22"/>
        </w:rPr>
        <w:t>Velkommen til Stafet For Livet</w:t>
      </w:r>
      <w:r w:rsidR="000042A7">
        <w:rPr>
          <w:rFonts w:ascii="Calibri" w:hAnsi="Calibri"/>
          <w:i/>
          <w:sz w:val="22"/>
          <w:szCs w:val="22"/>
        </w:rPr>
        <w:t xml:space="preserve">. </w:t>
      </w:r>
      <w:r w:rsidRPr="00743740">
        <w:rPr>
          <w:rFonts w:ascii="Calibri" w:hAnsi="Calibri"/>
          <w:i/>
          <w:sz w:val="22"/>
          <w:szCs w:val="22"/>
        </w:rPr>
        <w:t>Vi er de næste 24 timer</w:t>
      </w:r>
      <w:r>
        <w:rPr>
          <w:rFonts w:ascii="Calibri" w:hAnsi="Calibri"/>
          <w:i/>
          <w:sz w:val="22"/>
          <w:szCs w:val="22"/>
        </w:rPr>
        <w:t xml:space="preserve"> samlet her for at vise vores støtte til alle der har kæmpet og </w:t>
      </w:r>
      <w:r w:rsidR="000042A7">
        <w:rPr>
          <w:rFonts w:ascii="Calibri" w:hAnsi="Calibri"/>
          <w:i/>
          <w:sz w:val="22"/>
          <w:szCs w:val="22"/>
        </w:rPr>
        <w:t xml:space="preserve">til de der </w:t>
      </w:r>
      <w:r>
        <w:rPr>
          <w:rFonts w:ascii="Calibri" w:hAnsi="Calibri"/>
          <w:i/>
          <w:sz w:val="22"/>
          <w:szCs w:val="22"/>
        </w:rPr>
        <w:t>kæmper mod kræft og for at vise at ingen er alene i kampen mod kræft.</w:t>
      </w:r>
    </w:p>
    <w:p w:rsidR="000042A7" w:rsidRDefault="000042A7" w:rsidP="00743740">
      <w:pPr>
        <w:ind w:left="1304"/>
        <w:rPr>
          <w:rFonts w:ascii="Calibri" w:hAnsi="Calibri"/>
          <w:i/>
          <w:sz w:val="22"/>
          <w:szCs w:val="22"/>
        </w:rPr>
      </w:pPr>
    </w:p>
    <w:p w:rsidR="000042A7" w:rsidRDefault="000042A7" w:rsidP="00743740">
      <w:pPr>
        <w:ind w:left="1304"/>
        <w:rPr>
          <w:rFonts w:ascii="Calibri" w:hAnsi="Calibri"/>
          <w:i/>
          <w:sz w:val="22"/>
          <w:szCs w:val="22"/>
        </w:rPr>
      </w:pPr>
      <w:r>
        <w:rPr>
          <w:rFonts w:ascii="Calibri" w:hAnsi="Calibri"/>
          <w:i/>
          <w:sz w:val="22"/>
          <w:szCs w:val="22"/>
        </w:rPr>
        <w:t xml:space="preserve">Om lidt skal vi høre stafettens formand byde velkommen, herefter skal vi </w:t>
      </w:r>
      <w:r w:rsidR="002717F3">
        <w:rPr>
          <w:rFonts w:ascii="Calibri" w:hAnsi="Calibri"/>
          <w:i/>
          <w:sz w:val="22"/>
          <w:szCs w:val="22"/>
        </w:rPr>
        <w:t xml:space="preserve">høre et par ord fra Kræftens Bekæmpelse og </w:t>
      </w:r>
      <w:r>
        <w:rPr>
          <w:rFonts w:ascii="Calibri" w:hAnsi="Calibri"/>
          <w:i/>
          <w:sz w:val="22"/>
          <w:szCs w:val="22"/>
        </w:rPr>
        <w:t xml:space="preserve">som optakt til Fighternes </w:t>
      </w:r>
      <w:r w:rsidR="002717F3">
        <w:rPr>
          <w:rFonts w:ascii="Calibri" w:hAnsi="Calibri"/>
          <w:i/>
          <w:sz w:val="22"/>
          <w:szCs w:val="22"/>
        </w:rPr>
        <w:t xml:space="preserve">runde skal vi </w:t>
      </w:r>
      <w:r>
        <w:rPr>
          <w:rFonts w:ascii="Calibri" w:hAnsi="Calibri"/>
          <w:i/>
          <w:sz w:val="22"/>
          <w:szCs w:val="22"/>
        </w:rPr>
        <w:t>høre taler XX.</w:t>
      </w:r>
    </w:p>
    <w:p w:rsidR="00D65893" w:rsidRPr="00EF3F9E" w:rsidRDefault="008E1D27" w:rsidP="00743740">
      <w:pPr>
        <w:ind w:left="1304"/>
        <w:rPr>
          <w:rFonts w:ascii="Calibri" w:hAnsi="Calibri"/>
          <w:sz w:val="22"/>
          <w:szCs w:val="22"/>
        </w:rPr>
      </w:pPr>
      <w:r>
        <w:rPr>
          <w:rFonts w:ascii="Calibri" w:hAnsi="Calibri"/>
          <w:i/>
          <w:sz w:val="22"/>
          <w:szCs w:val="22"/>
        </w:rPr>
        <w:lastRenderedPageBreak/>
        <w:t>Efter Fighterr</w:t>
      </w:r>
      <w:r w:rsidR="000042A7">
        <w:rPr>
          <w:rFonts w:ascii="Calibri" w:hAnsi="Calibri"/>
          <w:i/>
          <w:sz w:val="22"/>
          <w:szCs w:val="22"/>
        </w:rPr>
        <w:t>unde</w:t>
      </w:r>
      <w:r>
        <w:rPr>
          <w:rFonts w:ascii="Calibri" w:hAnsi="Calibri"/>
          <w:i/>
          <w:sz w:val="22"/>
          <w:szCs w:val="22"/>
        </w:rPr>
        <w:t>n</w:t>
      </w:r>
      <w:r w:rsidR="000042A7">
        <w:rPr>
          <w:rFonts w:ascii="Calibri" w:hAnsi="Calibri"/>
          <w:i/>
          <w:sz w:val="22"/>
          <w:szCs w:val="22"/>
        </w:rPr>
        <w:t xml:space="preserve"> samles vi alle foran scenen igen for at </w:t>
      </w:r>
      <w:r w:rsidR="002717F3">
        <w:rPr>
          <w:rFonts w:ascii="Calibri" w:hAnsi="Calibri"/>
          <w:i/>
          <w:sz w:val="22"/>
          <w:szCs w:val="22"/>
        </w:rPr>
        <w:t xml:space="preserve">se Fighterne slippe ballonerne. Herefter sætter vi holdene i gang. </w:t>
      </w:r>
    </w:p>
    <w:p w:rsidR="00D65893" w:rsidRPr="00EF3F9E" w:rsidRDefault="00D65893" w:rsidP="0003598B">
      <w:pPr>
        <w:rPr>
          <w:rFonts w:ascii="Calibri" w:hAnsi="Calibri"/>
          <w:sz w:val="22"/>
          <w:szCs w:val="22"/>
        </w:rPr>
      </w:pPr>
    </w:p>
    <w:p w:rsidR="000042A7" w:rsidRDefault="00D65893" w:rsidP="00D65893">
      <w:pPr>
        <w:ind w:left="1304" w:hanging="1304"/>
        <w:rPr>
          <w:rFonts w:ascii="Calibri" w:hAnsi="Calibri"/>
          <w:i/>
          <w:sz w:val="22"/>
          <w:szCs w:val="22"/>
        </w:rPr>
      </w:pPr>
      <w:r w:rsidRPr="00EF3F9E">
        <w:rPr>
          <w:rFonts w:ascii="Calibri" w:hAnsi="Calibri"/>
          <w:sz w:val="22"/>
          <w:szCs w:val="22"/>
        </w:rPr>
        <w:t>11.05</w:t>
      </w:r>
      <w:r w:rsidRPr="00EF3F9E">
        <w:rPr>
          <w:rFonts w:ascii="Calibri" w:hAnsi="Calibri"/>
          <w:sz w:val="22"/>
          <w:szCs w:val="22"/>
        </w:rPr>
        <w:tab/>
      </w:r>
      <w:r w:rsidR="000042A7">
        <w:rPr>
          <w:rFonts w:ascii="Calibri" w:hAnsi="Calibri"/>
          <w:i/>
          <w:sz w:val="22"/>
          <w:szCs w:val="22"/>
        </w:rPr>
        <w:t xml:space="preserve">Velkommen til Formand XX </w:t>
      </w:r>
    </w:p>
    <w:p w:rsidR="000042A7" w:rsidRDefault="000042A7" w:rsidP="000042A7">
      <w:pPr>
        <w:ind w:left="1304"/>
        <w:rPr>
          <w:rFonts w:ascii="Calibri" w:hAnsi="Calibri"/>
          <w:sz w:val="22"/>
          <w:szCs w:val="22"/>
        </w:rPr>
      </w:pPr>
    </w:p>
    <w:p w:rsidR="004F443A" w:rsidRDefault="00D65893" w:rsidP="000042A7">
      <w:pPr>
        <w:ind w:left="1304"/>
        <w:rPr>
          <w:rFonts w:ascii="Calibri" w:hAnsi="Calibri"/>
          <w:sz w:val="22"/>
          <w:szCs w:val="22"/>
        </w:rPr>
      </w:pPr>
      <w:r w:rsidRPr="00EF3F9E">
        <w:rPr>
          <w:rFonts w:ascii="Calibri" w:hAnsi="Calibri"/>
          <w:sz w:val="22"/>
          <w:szCs w:val="22"/>
        </w:rPr>
        <w:t>Formanden (eller en anden fra stafetten) byder alle velkommen og giver information om, hvad det er</w:t>
      </w:r>
      <w:r w:rsidR="008461F5">
        <w:rPr>
          <w:rFonts w:ascii="Calibri" w:hAnsi="Calibri"/>
          <w:sz w:val="22"/>
          <w:szCs w:val="22"/>
        </w:rPr>
        <w:t>,</w:t>
      </w:r>
      <w:r w:rsidRPr="00EF3F9E">
        <w:rPr>
          <w:rFonts w:ascii="Calibri" w:hAnsi="Calibri"/>
          <w:sz w:val="22"/>
          <w:szCs w:val="22"/>
        </w:rPr>
        <w:t xml:space="preserve"> vi skal i gang med: Hvorfor er vi samlet i dag, hvordan forløber åbningen, fighterrunden, igangsættelse af hold</w:t>
      </w:r>
      <w:r w:rsidR="00EF3F9E" w:rsidRPr="00EF3F9E">
        <w:rPr>
          <w:rFonts w:ascii="Calibri" w:hAnsi="Calibri"/>
          <w:sz w:val="22"/>
          <w:szCs w:val="22"/>
        </w:rPr>
        <w:t xml:space="preserve">, rundetæller </w:t>
      </w:r>
      <w:r w:rsidRPr="00EF3F9E">
        <w:rPr>
          <w:rFonts w:ascii="Calibri" w:hAnsi="Calibri"/>
          <w:sz w:val="22"/>
          <w:szCs w:val="22"/>
        </w:rPr>
        <w:t>osv.</w:t>
      </w:r>
    </w:p>
    <w:p w:rsidR="00D65893" w:rsidRPr="00EF3F9E" w:rsidRDefault="00D65893" w:rsidP="00D65893">
      <w:pPr>
        <w:ind w:left="1304" w:hanging="1304"/>
        <w:rPr>
          <w:rFonts w:ascii="Calibri" w:hAnsi="Calibri"/>
          <w:sz w:val="22"/>
          <w:szCs w:val="22"/>
        </w:rPr>
      </w:pPr>
      <w:r w:rsidRPr="00EF3F9E">
        <w:rPr>
          <w:rFonts w:ascii="Calibri" w:hAnsi="Calibri"/>
          <w:sz w:val="22"/>
          <w:szCs w:val="22"/>
        </w:rPr>
        <w:tab/>
      </w:r>
    </w:p>
    <w:p w:rsidR="002717F3" w:rsidRDefault="000B058A" w:rsidP="002717F3">
      <w:pPr>
        <w:rPr>
          <w:rFonts w:ascii="Calibri" w:hAnsi="Calibri"/>
          <w:sz w:val="22"/>
          <w:szCs w:val="22"/>
        </w:rPr>
      </w:pPr>
      <w:r w:rsidRPr="00EF3F9E">
        <w:rPr>
          <w:rFonts w:ascii="Calibri" w:hAnsi="Calibri"/>
          <w:sz w:val="22"/>
          <w:szCs w:val="22"/>
        </w:rPr>
        <w:t>11</w:t>
      </w:r>
      <w:r w:rsidR="002F0B4E" w:rsidRPr="00EF3F9E">
        <w:rPr>
          <w:rFonts w:ascii="Calibri" w:hAnsi="Calibri"/>
          <w:sz w:val="22"/>
          <w:szCs w:val="22"/>
        </w:rPr>
        <w:t>.</w:t>
      </w:r>
      <w:r w:rsidR="00EF3F9E">
        <w:rPr>
          <w:rFonts w:ascii="Calibri" w:hAnsi="Calibri"/>
          <w:sz w:val="22"/>
          <w:szCs w:val="22"/>
        </w:rPr>
        <w:t>1</w:t>
      </w:r>
      <w:r w:rsidR="002F0B4E" w:rsidRPr="00EF3F9E">
        <w:rPr>
          <w:rFonts w:ascii="Calibri" w:hAnsi="Calibri"/>
          <w:sz w:val="22"/>
          <w:szCs w:val="22"/>
        </w:rPr>
        <w:t>5</w:t>
      </w:r>
      <w:r w:rsidR="0003598B" w:rsidRPr="00EF3F9E">
        <w:rPr>
          <w:rFonts w:ascii="Calibri" w:hAnsi="Calibri"/>
          <w:sz w:val="22"/>
          <w:szCs w:val="22"/>
        </w:rPr>
        <w:t>   </w:t>
      </w:r>
      <w:r w:rsidR="0003598B" w:rsidRPr="00EF3F9E">
        <w:rPr>
          <w:rFonts w:ascii="Calibri" w:hAnsi="Calibri"/>
          <w:sz w:val="22"/>
          <w:szCs w:val="22"/>
        </w:rPr>
        <w:tab/>
      </w:r>
      <w:r w:rsidR="002717F3">
        <w:rPr>
          <w:rFonts w:ascii="Calibri" w:hAnsi="Calibri"/>
          <w:sz w:val="22"/>
          <w:szCs w:val="22"/>
        </w:rPr>
        <w:t>Præsentation af tale ved konsulent</w:t>
      </w:r>
      <w:r w:rsidR="00381011">
        <w:rPr>
          <w:rFonts w:ascii="Calibri" w:hAnsi="Calibri"/>
          <w:sz w:val="22"/>
          <w:szCs w:val="22"/>
        </w:rPr>
        <w:t xml:space="preserve"> for</w:t>
      </w:r>
      <w:r w:rsidR="002717F3">
        <w:rPr>
          <w:rFonts w:ascii="Calibri" w:hAnsi="Calibri"/>
          <w:sz w:val="22"/>
          <w:szCs w:val="22"/>
        </w:rPr>
        <w:t xml:space="preserve"> Kræftens Bekæmpelse.</w:t>
      </w:r>
    </w:p>
    <w:p w:rsidR="00381011" w:rsidRDefault="002717F3" w:rsidP="00381011">
      <w:pPr>
        <w:ind w:left="1304"/>
        <w:rPr>
          <w:rFonts w:ascii="Calibri" w:hAnsi="Calibri"/>
          <w:i/>
          <w:sz w:val="22"/>
          <w:szCs w:val="22"/>
        </w:rPr>
      </w:pPr>
      <w:r w:rsidRPr="00964807">
        <w:rPr>
          <w:rFonts w:ascii="Calibri" w:hAnsi="Calibri"/>
          <w:i/>
          <w:sz w:val="22"/>
          <w:szCs w:val="22"/>
        </w:rPr>
        <w:t xml:space="preserve">Og nu vil jeg gerne give ordet til konsulent </w:t>
      </w:r>
      <w:r w:rsidR="008E1D27">
        <w:rPr>
          <w:rFonts w:ascii="Calibri" w:hAnsi="Calibri"/>
          <w:i/>
          <w:sz w:val="22"/>
          <w:szCs w:val="22"/>
        </w:rPr>
        <w:t>XX</w:t>
      </w:r>
      <w:r w:rsidRPr="00964807">
        <w:rPr>
          <w:rFonts w:ascii="Calibri" w:hAnsi="Calibri"/>
          <w:i/>
          <w:sz w:val="22"/>
          <w:szCs w:val="22"/>
        </w:rPr>
        <w:t xml:space="preserve"> fra Kræftens Bekæmpelse.</w:t>
      </w:r>
      <w:r w:rsidR="00381011" w:rsidRPr="00381011">
        <w:rPr>
          <w:rFonts w:ascii="Calibri" w:hAnsi="Calibri"/>
          <w:i/>
          <w:sz w:val="22"/>
          <w:szCs w:val="22"/>
        </w:rPr>
        <w:t xml:space="preserve"> </w:t>
      </w:r>
    </w:p>
    <w:p w:rsidR="00443605" w:rsidRDefault="00443605" w:rsidP="00443605">
      <w:pPr>
        <w:rPr>
          <w:rFonts w:ascii="Calibri" w:hAnsi="Calibri"/>
          <w:sz w:val="22"/>
          <w:szCs w:val="22"/>
        </w:rPr>
      </w:pPr>
    </w:p>
    <w:p w:rsidR="00443605" w:rsidRDefault="004D3262" w:rsidP="00443605">
      <w:pPr>
        <w:ind w:left="1304" w:hanging="1304"/>
        <w:rPr>
          <w:rFonts w:ascii="Calibri" w:hAnsi="Calibri"/>
          <w:sz w:val="22"/>
          <w:szCs w:val="22"/>
        </w:rPr>
      </w:pPr>
      <w:r>
        <w:rPr>
          <w:rFonts w:ascii="Calibri" w:hAnsi="Calibri"/>
          <w:sz w:val="22"/>
          <w:szCs w:val="22"/>
        </w:rPr>
        <w:t>11.25</w:t>
      </w:r>
      <w:r>
        <w:rPr>
          <w:rFonts w:ascii="Calibri" w:hAnsi="Calibri"/>
          <w:sz w:val="22"/>
          <w:szCs w:val="22"/>
        </w:rPr>
        <w:tab/>
      </w:r>
      <w:r w:rsidR="00381011">
        <w:rPr>
          <w:rFonts w:ascii="Calibri" w:hAnsi="Calibri"/>
          <w:sz w:val="22"/>
          <w:szCs w:val="22"/>
        </w:rPr>
        <w:t>Præsentation af tale ved Ambassadør for Kræftens Bekæmpelse</w:t>
      </w:r>
      <w:r w:rsidR="00443605">
        <w:rPr>
          <w:rFonts w:ascii="Calibri" w:hAnsi="Calibri"/>
          <w:sz w:val="22"/>
          <w:szCs w:val="22"/>
        </w:rPr>
        <w:t xml:space="preserve"> ELLER </w:t>
      </w:r>
      <w:r w:rsidR="00381011">
        <w:rPr>
          <w:rFonts w:ascii="Calibri" w:hAnsi="Calibri"/>
          <w:sz w:val="22"/>
          <w:szCs w:val="22"/>
        </w:rPr>
        <w:t xml:space="preserve">en </w:t>
      </w:r>
      <w:r w:rsidR="002717F3" w:rsidRPr="00EF3F9E">
        <w:rPr>
          <w:rFonts w:ascii="Calibri" w:hAnsi="Calibri"/>
          <w:sz w:val="22"/>
          <w:szCs w:val="22"/>
        </w:rPr>
        <w:t xml:space="preserve">Fighter, en pårørende, en borgmester eller </w:t>
      </w:r>
      <w:r w:rsidR="00381011">
        <w:rPr>
          <w:rFonts w:ascii="Calibri" w:hAnsi="Calibri"/>
          <w:sz w:val="22"/>
          <w:szCs w:val="22"/>
        </w:rPr>
        <w:t>anden lokalt kendt personlighed.</w:t>
      </w:r>
      <w:r w:rsidR="00443605" w:rsidRPr="00443605">
        <w:rPr>
          <w:rFonts w:ascii="Calibri" w:hAnsi="Calibri"/>
          <w:sz w:val="22"/>
          <w:szCs w:val="22"/>
        </w:rPr>
        <w:t xml:space="preserve"> </w:t>
      </w:r>
    </w:p>
    <w:p w:rsidR="00443605" w:rsidRDefault="00443605" w:rsidP="00443605">
      <w:pPr>
        <w:ind w:left="1304"/>
        <w:rPr>
          <w:rFonts w:ascii="Calibri" w:hAnsi="Calibri"/>
          <w:sz w:val="22"/>
          <w:szCs w:val="22"/>
        </w:rPr>
      </w:pPr>
    </w:p>
    <w:p w:rsidR="00443605" w:rsidRPr="00EF3F9E" w:rsidRDefault="00443605" w:rsidP="00443605">
      <w:pPr>
        <w:ind w:left="1304"/>
        <w:rPr>
          <w:rFonts w:ascii="Calibri" w:hAnsi="Calibri"/>
          <w:i/>
          <w:sz w:val="22"/>
          <w:szCs w:val="22"/>
        </w:rPr>
      </w:pPr>
      <w:r w:rsidRPr="00381011">
        <w:rPr>
          <w:rFonts w:ascii="Calibri" w:hAnsi="Calibri"/>
          <w:sz w:val="22"/>
          <w:szCs w:val="22"/>
        </w:rPr>
        <w:t>Ex:</w:t>
      </w:r>
      <w:r>
        <w:rPr>
          <w:rFonts w:ascii="Calibri" w:hAnsi="Calibri"/>
          <w:i/>
          <w:sz w:val="22"/>
          <w:szCs w:val="22"/>
        </w:rPr>
        <w:t xml:space="preserve"> </w:t>
      </w:r>
      <w:r w:rsidRPr="00EF3F9E">
        <w:rPr>
          <w:rFonts w:ascii="Calibri" w:hAnsi="Calibri"/>
          <w:i/>
          <w:sz w:val="22"/>
          <w:szCs w:val="22"/>
        </w:rPr>
        <w:t xml:space="preserve">Per Larsen </w:t>
      </w:r>
      <w:r>
        <w:rPr>
          <w:rFonts w:ascii="Calibri" w:hAnsi="Calibri"/>
          <w:i/>
          <w:sz w:val="22"/>
          <w:szCs w:val="22"/>
        </w:rPr>
        <w:t>er tidligere chefpolitiinspektør</w:t>
      </w:r>
      <w:r w:rsidRPr="00EF3F9E">
        <w:rPr>
          <w:rFonts w:ascii="Calibri" w:hAnsi="Calibri"/>
          <w:i/>
          <w:sz w:val="22"/>
          <w:szCs w:val="22"/>
        </w:rPr>
        <w:t>. I 2008 fik Per Larsen konstateret kræft i den ene nyre, og senere fik han konstateret kræft i binyren. Han er begge gange blevet opereret, inden sygdommen har nået at spr</w:t>
      </w:r>
      <w:r>
        <w:rPr>
          <w:rFonts w:ascii="Calibri" w:hAnsi="Calibri"/>
          <w:i/>
          <w:sz w:val="22"/>
          <w:szCs w:val="22"/>
        </w:rPr>
        <w:t>ede sig. Per Larsen kan således o</w:t>
      </w:r>
      <w:r w:rsidRPr="00EF3F9E">
        <w:rPr>
          <w:rFonts w:ascii="Calibri" w:hAnsi="Calibri"/>
          <w:i/>
          <w:sz w:val="22"/>
          <w:szCs w:val="22"/>
        </w:rPr>
        <w:t xml:space="preserve">gså fortælle om, hvordan han har tacklet sin kamp mod kræft og sit optimistiske syn på livet. I 2010 blev Per Larsen valgt til hovedbestyrelsen i Kræftens Bekæmpelse og i 2011 blev han vicepræsident, efter fodboldspilleren Ebbe Sand. </w:t>
      </w:r>
    </w:p>
    <w:p w:rsidR="002717F3" w:rsidRPr="00EF3F9E" w:rsidRDefault="002717F3" w:rsidP="00381011">
      <w:pPr>
        <w:ind w:left="1304" w:hanging="1304"/>
        <w:rPr>
          <w:rFonts w:ascii="Calibri" w:hAnsi="Calibri"/>
          <w:sz w:val="22"/>
          <w:szCs w:val="22"/>
        </w:rPr>
      </w:pPr>
    </w:p>
    <w:p w:rsidR="00691B6A" w:rsidRPr="00EF3F9E" w:rsidRDefault="00691B6A" w:rsidP="00691B6A">
      <w:pPr>
        <w:rPr>
          <w:rFonts w:ascii="Calibri" w:hAnsi="Calibri"/>
          <w:sz w:val="22"/>
          <w:szCs w:val="22"/>
        </w:rPr>
      </w:pPr>
      <w:r>
        <w:rPr>
          <w:rFonts w:ascii="Calibri" w:hAnsi="Calibri"/>
          <w:sz w:val="22"/>
          <w:szCs w:val="22"/>
        </w:rPr>
        <w:t>11.</w:t>
      </w:r>
      <w:r w:rsidR="002717F3">
        <w:rPr>
          <w:rFonts w:ascii="Calibri" w:hAnsi="Calibri"/>
          <w:sz w:val="22"/>
          <w:szCs w:val="22"/>
        </w:rPr>
        <w:t>35</w:t>
      </w:r>
      <w:r w:rsidR="00FA78CE" w:rsidRPr="00EF3F9E">
        <w:rPr>
          <w:rFonts w:ascii="Calibri" w:hAnsi="Calibri"/>
          <w:sz w:val="22"/>
          <w:szCs w:val="22"/>
        </w:rPr>
        <w:tab/>
      </w:r>
      <w:r>
        <w:rPr>
          <w:rFonts w:ascii="Calibri" w:hAnsi="Calibri"/>
          <w:sz w:val="22"/>
          <w:szCs w:val="22"/>
        </w:rPr>
        <w:t>Præsentation af f</w:t>
      </w:r>
      <w:r w:rsidR="00E07975">
        <w:rPr>
          <w:rFonts w:ascii="Calibri" w:hAnsi="Calibri"/>
          <w:sz w:val="22"/>
          <w:szCs w:val="22"/>
        </w:rPr>
        <w:t>ighterrunden.</w:t>
      </w:r>
    </w:p>
    <w:p w:rsidR="00691B6A" w:rsidRPr="004B1FAF" w:rsidRDefault="00691B6A" w:rsidP="00691B6A">
      <w:pPr>
        <w:ind w:left="1304"/>
        <w:rPr>
          <w:rFonts w:ascii="Calibri" w:hAnsi="Calibri"/>
          <w:i/>
          <w:iCs/>
          <w:sz w:val="22"/>
          <w:szCs w:val="22"/>
        </w:rPr>
      </w:pPr>
      <w:r w:rsidRPr="004B1FAF">
        <w:rPr>
          <w:rFonts w:ascii="Calibri" w:hAnsi="Calibri"/>
          <w:i/>
          <w:iCs/>
          <w:sz w:val="22"/>
          <w:szCs w:val="22"/>
        </w:rPr>
        <w:t xml:space="preserve">Nu til stafettens allerførste runde. Det er Fighterrunden, hvor alle vores æresgæster i dag er med til at virkeliggøre håbet om et liv uden kræft. </w:t>
      </w:r>
    </w:p>
    <w:p w:rsidR="00691B6A" w:rsidRPr="004B1FAF" w:rsidRDefault="004B1FAF" w:rsidP="004B1FAF">
      <w:pPr>
        <w:ind w:left="1304"/>
        <w:rPr>
          <w:rFonts w:ascii="Calibri" w:hAnsi="Calibri"/>
          <w:i/>
          <w:iCs/>
          <w:sz w:val="22"/>
          <w:szCs w:val="22"/>
        </w:rPr>
      </w:pPr>
      <w:r>
        <w:rPr>
          <w:rFonts w:ascii="Calibri" w:hAnsi="Calibri"/>
          <w:i/>
          <w:iCs/>
          <w:sz w:val="22"/>
          <w:szCs w:val="22"/>
        </w:rPr>
        <w:t>Jeg skal bede alle Fighterne om at</w:t>
      </w:r>
      <w:r w:rsidR="00691B6A" w:rsidRPr="004B1FAF">
        <w:rPr>
          <w:rFonts w:ascii="Calibri" w:hAnsi="Calibri"/>
          <w:i/>
          <w:iCs/>
          <w:sz w:val="22"/>
          <w:szCs w:val="22"/>
        </w:rPr>
        <w:t xml:space="preserve"> stille sig forrest</w:t>
      </w:r>
      <w:r>
        <w:rPr>
          <w:rFonts w:ascii="Calibri" w:hAnsi="Calibri"/>
          <w:i/>
          <w:iCs/>
          <w:sz w:val="22"/>
          <w:szCs w:val="22"/>
        </w:rPr>
        <w:t xml:space="preserve"> på bane</w:t>
      </w:r>
      <w:r w:rsidR="00E07975">
        <w:rPr>
          <w:rFonts w:ascii="Calibri" w:hAnsi="Calibri"/>
          <w:i/>
          <w:iCs/>
          <w:sz w:val="22"/>
          <w:szCs w:val="22"/>
        </w:rPr>
        <w:t>n</w:t>
      </w:r>
      <w:r w:rsidR="00691B6A" w:rsidRPr="004B1FAF">
        <w:rPr>
          <w:rFonts w:ascii="Calibri" w:hAnsi="Calibri"/>
          <w:i/>
          <w:iCs/>
          <w:sz w:val="22"/>
          <w:szCs w:val="22"/>
        </w:rPr>
        <w:t xml:space="preserve">, mens alle holdene stiller sig bag Fighterne og går med rundt. </w:t>
      </w:r>
      <w:r w:rsidRPr="004B1FAF">
        <w:rPr>
          <w:rFonts w:ascii="Calibri" w:hAnsi="Calibri"/>
          <w:i/>
          <w:iCs/>
          <w:sz w:val="22"/>
          <w:szCs w:val="22"/>
        </w:rPr>
        <w:t xml:space="preserve"> </w:t>
      </w:r>
      <w:r w:rsidR="00691B6A" w:rsidRPr="004B1FAF">
        <w:rPr>
          <w:rFonts w:ascii="Calibri" w:hAnsi="Calibri"/>
          <w:i/>
          <w:iCs/>
          <w:sz w:val="22"/>
          <w:szCs w:val="22"/>
        </w:rPr>
        <w:t>Når orkesteret</w:t>
      </w:r>
      <w:r w:rsidRPr="004B1FAF">
        <w:rPr>
          <w:rFonts w:ascii="Calibri" w:hAnsi="Calibri"/>
          <w:i/>
          <w:iCs/>
          <w:sz w:val="22"/>
          <w:szCs w:val="22"/>
        </w:rPr>
        <w:t xml:space="preserve"> (eller </w:t>
      </w:r>
      <w:r w:rsidR="00691B6A" w:rsidRPr="004B1FAF">
        <w:rPr>
          <w:rFonts w:ascii="Calibri" w:hAnsi="Calibri"/>
          <w:i/>
          <w:iCs/>
          <w:sz w:val="22"/>
          <w:szCs w:val="22"/>
        </w:rPr>
        <w:t>startskuddet</w:t>
      </w:r>
      <w:r w:rsidRPr="004B1FAF">
        <w:rPr>
          <w:rFonts w:ascii="Calibri" w:hAnsi="Calibri"/>
          <w:i/>
          <w:iCs/>
          <w:sz w:val="22"/>
          <w:szCs w:val="22"/>
        </w:rPr>
        <w:t>)</w:t>
      </w:r>
      <w:r w:rsidR="00691B6A" w:rsidRPr="004B1FAF">
        <w:rPr>
          <w:rFonts w:ascii="Calibri" w:hAnsi="Calibri"/>
          <w:i/>
          <w:iCs/>
          <w:sz w:val="22"/>
          <w:szCs w:val="22"/>
        </w:rPr>
        <w:t xml:space="preserve"> lyder, starter fighterrunden.</w:t>
      </w:r>
      <w:r w:rsidR="00C31989">
        <w:rPr>
          <w:rFonts w:ascii="Calibri" w:hAnsi="Calibri"/>
          <w:i/>
          <w:iCs/>
          <w:sz w:val="22"/>
          <w:szCs w:val="22"/>
        </w:rPr>
        <w:t xml:space="preserve"> Og når I kommer tilbage, mødes vi alle sammen her oppe foran scenen, hvor vi afslutter fighterrunden og starter stafetten.</w:t>
      </w:r>
      <w:r w:rsidR="00691B6A" w:rsidRPr="004B1FAF">
        <w:rPr>
          <w:rFonts w:ascii="Calibri" w:hAnsi="Calibri"/>
          <w:i/>
          <w:iCs/>
          <w:sz w:val="22"/>
          <w:szCs w:val="22"/>
        </w:rPr>
        <w:t xml:space="preserve"> </w:t>
      </w:r>
      <w:r>
        <w:rPr>
          <w:rFonts w:ascii="Calibri" w:hAnsi="Calibri"/>
          <w:i/>
          <w:iCs/>
          <w:sz w:val="22"/>
          <w:szCs w:val="22"/>
        </w:rPr>
        <w:t xml:space="preserve">Værsgo at gøre klar </w:t>
      </w:r>
      <w:r w:rsidRPr="004B1FAF">
        <w:rPr>
          <w:rFonts w:ascii="Calibri" w:hAnsi="Calibri"/>
          <w:i/>
          <w:iCs/>
          <w:sz w:val="22"/>
          <w:szCs w:val="22"/>
        </w:rPr>
        <w:sym w:font="Wingdings" w:char="F04A"/>
      </w:r>
    </w:p>
    <w:p w:rsidR="003B53CE" w:rsidRPr="000273D8" w:rsidRDefault="004B1FAF" w:rsidP="003B53CE">
      <w:pPr>
        <w:ind w:left="1304"/>
        <w:rPr>
          <w:rFonts w:ascii="Calibri" w:hAnsi="Calibri"/>
          <w:sz w:val="22"/>
          <w:szCs w:val="22"/>
        </w:rPr>
      </w:pPr>
      <w:r w:rsidRPr="000273D8">
        <w:rPr>
          <w:rFonts w:ascii="Calibri" w:hAnsi="Calibri"/>
          <w:iCs/>
          <w:sz w:val="22"/>
          <w:szCs w:val="22"/>
        </w:rPr>
        <w:t>(Orkesteret står klar til a</w:t>
      </w:r>
      <w:r w:rsidR="003B53CE" w:rsidRPr="000273D8">
        <w:rPr>
          <w:rFonts w:ascii="Calibri" w:hAnsi="Calibri"/>
          <w:iCs/>
          <w:sz w:val="22"/>
          <w:szCs w:val="22"/>
        </w:rPr>
        <w:t xml:space="preserve">t gå med rundt på banen. Det er vigtigt at man på forhånd har </w:t>
      </w:r>
      <w:r w:rsidR="003B53CE" w:rsidRPr="000273D8">
        <w:rPr>
          <w:rFonts w:ascii="Calibri" w:hAnsi="Calibri"/>
          <w:sz w:val="22"/>
          <w:szCs w:val="22"/>
        </w:rPr>
        <w:t>en klar aftale med orkesteret om tempoet på fighterrunden. Der er Fightere</w:t>
      </w:r>
      <w:r w:rsidR="008461F5">
        <w:rPr>
          <w:rFonts w:ascii="Calibri" w:hAnsi="Calibri"/>
          <w:sz w:val="22"/>
          <w:szCs w:val="22"/>
        </w:rPr>
        <w:t>,</w:t>
      </w:r>
      <w:r w:rsidR="003B53CE" w:rsidRPr="000273D8">
        <w:rPr>
          <w:rFonts w:ascii="Calibri" w:hAnsi="Calibri"/>
          <w:sz w:val="22"/>
          <w:szCs w:val="22"/>
        </w:rPr>
        <w:t xml:space="preserve"> som kan være svage og have svært ved at følge med. </w:t>
      </w:r>
    </w:p>
    <w:p w:rsidR="00C31989" w:rsidRDefault="00691B6A" w:rsidP="003B53CE">
      <w:pPr>
        <w:ind w:left="1304"/>
        <w:rPr>
          <w:rFonts w:ascii="Calibri" w:hAnsi="Calibri"/>
          <w:iCs/>
          <w:sz w:val="22"/>
          <w:szCs w:val="22"/>
        </w:rPr>
      </w:pPr>
      <w:r>
        <w:rPr>
          <w:rFonts w:ascii="Calibri" w:hAnsi="Calibri"/>
          <w:iCs/>
          <w:sz w:val="22"/>
          <w:szCs w:val="22"/>
        </w:rPr>
        <w:t>(</w:t>
      </w:r>
      <w:r w:rsidR="004B1FAF">
        <w:rPr>
          <w:rFonts w:ascii="Calibri" w:hAnsi="Calibri"/>
          <w:iCs/>
          <w:sz w:val="22"/>
          <w:szCs w:val="22"/>
        </w:rPr>
        <w:t>Holdene kan evt.</w:t>
      </w:r>
      <w:r>
        <w:rPr>
          <w:rFonts w:ascii="Calibri" w:hAnsi="Calibri"/>
          <w:iCs/>
          <w:sz w:val="22"/>
          <w:szCs w:val="22"/>
        </w:rPr>
        <w:t xml:space="preserve"> </w:t>
      </w:r>
      <w:r w:rsidRPr="00EF3F9E">
        <w:rPr>
          <w:rFonts w:ascii="Calibri" w:hAnsi="Calibri"/>
          <w:iCs/>
          <w:sz w:val="22"/>
          <w:szCs w:val="22"/>
        </w:rPr>
        <w:t xml:space="preserve">klappe </w:t>
      </w:r>
      <w:r w:rsidR="004B1FAF">
        <w:rPr>
          <w:rFonts w:ascii="Calibri" w:hAnsi="Calibri"/>
          <w:iCs/>
          <w:sz w:val="22"/>
          <w:szCs w:val="22"/>
        </w:rPr>
        <w:t xml:space="preserve">af Fighterne hele vejen </w:t>
      </w:r>
      <w:r w:rsidRPr="00EF3F9E">
        <w:rPr>
          <w:rFonts w:ascii="Calibri" w:hAnsi="Calibri"/>
          <w:iCs/>
          <w:sz w:val="22"/>
          <w:szCs w:val="22"/>
        </w:rPr>
        <w:t>rundt</w:t>
      </w:r>
      <w:r w:rsidR="004B1FAF">
        <w:rPr>
          <w:rFonts w:ascii="Calibri" w:hAnsi="Calibri"/>
          <w:iCs/>
          <w:sz w:val="22"/>
          <w:szCs w:val="22"/>
        </w:rPr>
        <w:t xml:space="preserve">: </w:t>
      </w:r>
      <w:r w:rsidR="004B1FAF" w:rsidRPr="004B1FAF">
        <w:rPr>
          <w:rFonts w:ascii="Calibri" w:hAnsi="Calibri"/>
          <w:i/>
          <w:iCs/>
          <w:sz w:val="22"/>
          <w:szCs w:val="22"/>
        </w:rPr>
        <w:t>Vi klapper Fighterne rundt på banen for at støtte deres kamp og fejre</w:t>
      </w:r>
      <w:r w:rsidR="004B1FAF">
        <w:rPr>
          <w:rFonts w:ascii="Calibri" w:hAnsi="Calibri"/>
          <w:i/>
          <w:iCs/>
          <w:sz w:val="22"/>
          <w:szCs w:val="22"/>
        </w:rPr>
        <w:t>r</w:t>
      </w:r>
      <w:r w:rsidR="004B1FAF" w:rsidRPr="004B1FAF">
        <w:rPr>
          <w:rFonts w:ascii="Calibri" w:hAnsi="Calibri"/>
          <w:i/>
          <w:iCs/>
          <w:sz w:val="22"/>
          <w:szCs w:val="22"/>
        </w:rPr>
        <w:t>, hvor langt de er nået</w:t>
      </w:r>
      <w:r>
        <w:rPr>
          <w:rFonts w:ascii="Calibri" w:hAnsi="Calibri"/>
          <w:iCs/>
          <w:sz w:val="22"/>
          <w:szCs w:val="22"/>
        </w:rPr>
        <w:t>)</w:t>
      </w:r>
      <w:r w:rsidRPr="00EF3F9E">
        <w:rPr>
          <w:rFonts w:ascii="Calibri" w:hAnsi="Calibri"/>
          <w:iCs/>
          <w:sz w:val="22"/>
          <w:szCs w:val="22"/>
        </w:rPr>
        <w:t xml:space="preserve">. </w:t>
      </w:r>
      <w:r w:rsidRPr="00EF3F9E">
        <w:rPr>
          <w:rFonts w:ascii="Calibri" w:hAnsi="Calibri"/>
          <w:iCs/>
          <w:sz w:val="22"/>
          <w:szCs w:val="22"/>
        </w:rPr>
        <w:br/>
        <w:t>O</w:t>
      </w:r>
      <w:r w:rsidR="004B1FAF">
        <w:rPr>
          <w:rFonts w:ascii="Calibri" w:hAnsi="Calibri"/>
          <w:iCs/>
          <w:sz w:val="22"/>
          <w:szCs w:val="22"/>
        </w:rPr>
        <w:t xml:space="preserve">rkester, </w:t>
      </w:r>
      <w:r w:rsidRPr="00EF3F9E">
        <w:rPr>
          <w:rFonts w:ascii="Calibri" w:hAnsi="Calibri"/>
          <w:iCs/>
          <w:sz w:val="22"/>
          <w:szCs w:val="22"/>
        </w:rPr>
        <w:t>Fighter</w:t>
      </w:r>
      <w:r w:rsidR="004B1FAF">
        <w:rPr>
          <w:rFonts w:ascii="Calibri" w:hAnsi="Calibri"/>
          <w:iCs/>
          <w:sz w:val="22"/>
          <w:szCs w:val="22"/>
        </w:rPr>
        <w:t>e og holddeltagere</w:t>
      </w:r>
      <w:r w:rsidRPr="00EF3F9E">
        <w:rPr>
          <w:rFonts w:ascii="Calibri" w:hAnsi="Calibri"/>
          <w:iCs/>
          <w:sz w:val="22"/>
          <w:szCs w:val="22"/>
        </w:rPr>
        <w:t xml:space="preserve"> går </w:t>
      </w:r>
      <w:r w:rsidR="004B1FAF">
        <w:rPr>
          <w:rFonts w:ascii="Calibri" w:hAnsi="Calibri"/>
          <w:iCs/>
          <w:sz w:val="22"/>
          <w:szCs w:val="22"/>
        </w:rPr>
        <w:t>fighterrunden</w:t>
      </w:r>
      <w:r w:rsidRPr="00EF3F9E">
        <w:rPr>
          <w:rFonts w:ascii="Calibri" w:hAnsi="Calibri"/>
          <w:iCs/>
          <w:sz w:val="22"/>
          <w:szCs w:val="22"/>
        </w:rPr>
        <w:t xml:space="preserve">. </w:t>
      </w:r>
    </w:p>
    <w:p w:rsidR="00C31989" w:rsidRDefault="00C31989" w:rsidP="00C31989">
      <w:pPr>
        <w:ind w:left="1304"/>
        <w:rPr>
          <w:rFonts w:ascii="Calibri" w:hAnsi="Calibri"/>
          <w:iCs/>
          <w:sz w:val="22"/>
          <w:szCs w:val="22"/>
        </w:rPr>
      </w:pPr>
    </w:p>
    <w:p w:rsidR="00C31989" w:rsidRDefault="00C31989" w:rsidP="00C31989">
      <w:pPr>
        <w:ind w:left="1304"/>
        <w:rPr>
          <w:rFonts w:ascii="Calibri" w:hAnsi="Calibri"/>
          <w:iCs/>
          <w:sz w:val="22"/>
          <w:szCs w:val="22"/>
        </w:rPr>
      </w:pPr>
      <w:r>
        <w:rPr>
          <w:rFonts w:ascii="Calibri" w:hAnsi="Calibri"/>
          <w:iCs/>
          <w:sz w:val="22"/>
          <w:szCs w:val="22"/>
        </w:rPr>
        <w:t>Når alle kommer tilbage afsluttes fighterrunden f</w:t>
      </w:r>
      <w:r w:rsidR="009A0264">
        <w:rPr>
          <w:rFonts w:ascii="Calibri" w:hAnsi="Calibri"/>
          <w:iCs/>
          <w:sz w:val="22"/>
          <w:szCs w:val="22"/>
        </w:rPr>
        <w:t>.eks.</w:t>
      </w:r>
      <w:r>
        <w:rPr>
          <w:rFonts w:ascii="Calibri" w:hAnsi="Calibri"/>
          <w:iCs/>
          <w:sz w:val="22"/>
          <w:szCs w:val="22"/>
        </w:rPr>
        <w:t xml:space="preserve"> ved at Fighternes balloner sendes til vejrs:</w:t>
      </w:r>
    </w:p>
    <w:p w:rsidR="006B1807" w:rsidRDefault="00C31989" w:rsidP="00C31989">
      <w:pPr>
        <w:ind w:left="1304"/>
        <w:rPr>
          <w:rFonts w:ascii="Calibri" w:hAnsi="Calibri"/>
          <w:i/>
          <w:iCs/>
          <w:sz w:val="22"/>
          <w:szCs w:val="22"/>
        </w:rPr>
      </w:pPr>
      <w:r w:rsidRPr="00606B8F">
        <w:rPr>
          <w:rFonts w:ascii="Calibri" w:hAnsi="Calibri"/>
          <w:i/>
          <w:iCs/>
          <w:sz w:val="22"/>
          <w:szCs w:val="22"/>
        </w:rPr>
        <w:t xml:space="preserve">Fighterrunden har indledt årets Stafet For Livet. Nu vil jeg gerne bede alle Fightere om at samles foran scenen. </w:t>
      </w:r>
      <w:r w:rsidR="006B1807">
        <w:rPr>
          <w:rFonts w:ascii="Calibri" w:hAnsi="Calibri"/>
          <w:i/>
          <w:iCs/>
          <w:sz w:val="22"/>
          <w:szCs w:val="22"/>
        </w:rPr>
        <w:t>Om lidt når v</w:t>
      </w:r>
      <w:r w:rsidR="00606B8F" w:rsidRPr="00606B8F">
        <w:rPr>
          <w:rFonts w:ascii="Calibri" w:hAnsi="Calibri"/>
          <w:i/>
          <w:iCs/>
          <w:sz w:val="22"/>
          <w:szCs w:val="22"/>
        </w:rPr>
        <w:t xml:space="preserve">i i fællesskab </w:t>
      </w:r>
      <w:r w:rsidR="006B1807">
        <w:rPr>
          <w:rFonts w:ascii="Calibri" w:hAnsi="Calibri"/>
          <w:i/>
          <w:iCs/>
          <w:sz w:val="22"/>
          <w:szCs w:val="22"/>
        </w:rPr>
        <w:t xml:space="preserve">tæller </w:t>
      </w:r>
      <w:r w:rsidR="00606B8F" w:rsidRPr="00606B8F">
        <w:rPr>
          <w:rFonts w:ascii="Calibri" w:hAnsi="Calibri"/>
          <w:i/>
          <w:iCs/>
          <w:sz w:val="22"/>
          <w:szCs w:val="22"/>
        </w:rPr>
        <w:t xml:space="preserve">ned fra 3 </w:t>
      </w:r>
      <w:r w:rsidR="006B1807">
        <w:rPr>
          <w:rFonts w:ascii="Calibri" w:hAnsi="Calibri"/>
          <w:i/>
          <w:iCs/>
          <w:sz w:val="22"/>
          <w:szCs w:val="22"/>
        </w:rPr>
        <w:t>s</w:t>
      </w:r>
      <w:r w:rsidR="00743740">
        <w:rPr>
          <w:rFonts w:ascii="Calibri" w:hAnsi="Calibri"/>
          <w:i/>
          <w:iCs/>
          <w:sz w:val="22"/>
          <w:szCs w:val="22"/>
        </w:rPr>
        <w:t>lipper alle Fight</w:t>
      </w:r>
      <w:r w:rsidR="006B1807">
        <w:rPr>
          <w:rFonts w:ascii="Calibri" w:hAnsi="Calibri"/>
          <w:i/>
          <w:iCs/>
          <w:sz w:val="22"/>
          <w:szCs w:val="22"/>
        </w:rPr>
        <w:t xml:space="preserve">erne ballonerne som symbol på at vi giver håbet om </w:t>
      </w:r>
      <w:r w:rsidR="00381011">
        <w:rPr>
          <w:rFonts w:ascii="Calibri" w:hAnsi="Calibri"/>
          <w:i/>
          <w:iCs/>
          <w:sz w:val="22"/>
          <w:szCs w:val="22"/>
        </w:rPr>
        <w:t xml:space="preserve">et </w:t>
      </w:r>
      <w:r w:rsidR="006B1807">
        <w:rPr>
          <w:rFonts w:ascii="Calibri" w:hAnsi="Calibri"/>
          <w:i/>
          <w:iCs/>
          <w:sz w:val="22"/>
          <w:szCs w:val="22"/>
        </w:rPr>
        <w:t>liv ud</w:t>
      </w:r>
      <w:r w:rsidR="00381011">
        <w:rPr>
          <w:rFonts w:ascii="Calibri" w:hAnsi="Calibri"/>
          <w:i/>
          <w:iCs/>
          <w:sz w:val="22"/>
          <w:szCs w:val="22"/>
        </w:rPr>
        <w:t>en</w:t>
      </w:r>
      <w:r w:rsidR="006B1807">
        <w:rPr>
          <w:rFonts w:ascii="Calibri" w:hAnsi="Calibri"/>
          <w:i/>
          <w:iCs/>
          <w:sz w:val="22"/>
          <w:szCs w:val="22"/>
        </w:rPr>
        <w:t xml:space="preserve"> kræft videre.</w:t>
      </w:r>
    </w:p>
    <w:p w:rsidR="006B1807" w:rsidRDefault="006B1807" w:rsidP="00C31989">
      <w:pPr>
        <w:ind w:left="1304"/>
        <w:rPr>
          <w:rFonts w:ascii="Calibri" w:hAnsi="Calibri"/>
          <w:i/>
          <w:iCs/>
          <w:sz w:val="22"/>
          <w:szCs w:val="22"/>
        </w:rPr>
      </w:pPr>
      <w:r>
        <w:rPr>
          <w:rFonts w:ascii="Calibri" w:hAnsi="Calibri"/>
          <w:i/>
          <w:iCs/>
          <w:sz w:val="22"/>
          <w:szCs w:val="22"/>
        </w:rPr>
        <w:t xml:space="preserve">Er Fighterne klar? </w:t>
      </w:r>
      <w:r w:rsidR="00C31989" w:rsidRPr="00606B8F">
        <w:rPr>
          <w:rFonts w:ascii="Calibri" w:hAnsi="Calibri"/>
          <w:i/>
          <w:iCs/>
          <w:sz w:val="22"/>
          <w:szCs w:val="22"/>
        </w:rPr>
        <w:t xml:space="preserve"> </w:t>
      </w:r>
      <w:r w:rsidR="00606B8F">
        <w:rPr>
          <w:rFonts w:ascii="Calibri" w:hAnsi="Calibri"/>
          <w:i/>
          <w:iCs/>
          <w:sz w:val="22"/>
          <w:szCs w:val="22"/>
        </w:rPr>
        <w:t>3 -2 – 1 – NU!</w:t>
      </w:r>
    </w:p>
    <w:p w:rsidR="00C31989" w:rsidRDefault="006B1807" w:rsidP="00C31989">
      <w:pPr>
        <w:ind w:left="1304"/>
        <w:rPr>
          <w:rFonts w:ascii="Calibri" w:hAnsi="Calibri"/>
          <w:i/>
          <w:iCs/>
          <w:sz w:val="22"/>
          <w:szCs w:val="22"/>
        </w:rPr>
      </w:pPr>
      <w:r>
        <w:rPr>
          <w:rFonts w:ascii="Calibri" w:hAnsi="Calibri"/>
          <w:i/>
          <w:iCs/>
          <w:sz w:val="22"/>
          <w:szCs w:val="22"/>
        </w:rPr>
        <w:t>Tak til alle Fightere,</w:t>
      </w:r>
      <w:r w:rsidR="00743740">
        <w:rPr>
          <w:rFonts w:ascii="Calibri" w:hAnsi="Calibri"/>
          <w:i/>
          <w:iCs/>
          <w:sz w:val="22"/>
          <w:szCs w:val="22"/>
        </w:rPr>
        <w:t xml:space="preserve"> </w:t>
      </w:r>
      <w:r>
        <w:rPr>
          <w:rFonts w:ascii="Calibri" w:hAnsi="Calibri"/>
          <w:i/>
          <w:iCs/>
          <w:sz w:val="22"/>
          <w:szCs w:val="22"/>
        </w:rPr>
        <w:t>I har givet håbet videre.</w:t>
      </w:r>
      <w:r w:rsidR="00691B6A" w:rsidRPr="00606B8F">
        <w:rPr>
          <w:rFonts w:ascii="Calibri" w:hAnsi="Calibri"/>
          <w:i/>
          <w:iCs/>
          <w:sz w:val="22"/>
          <w:szCs w:val="22"/>
        </w:rPr>
        <w:br/>
      </w:r>
      <w:r w:rsidR="00854172">
        <w:rPr>
          <w:rFonts w:ascii="Calibri" w:hAnsi="Calibri"/>
          <w:i/>
          <w:iCs/>
          <w:sz w:val="22"/>
          <w:szCs w:val="22"/>
        </w:rPr>
        <w:t>Nu er alle jer Fightere inviteret over i fighterteltet, hvor der er planlagt et arrangement for jer.</w:t>
      </w:r>
    </w:p>
    <w:p w:rsidR="002717F3" w:rsidRDefault="002717F3" w:rsidP="00C31989">
      <w:pPr>
        <w:ind w:left="1304"/>
        <w:rPr>
          <w:rFonts w:ascii="Calibri" w:hAnsi="Calibri"/>
          <w:i/>
          <w:iCs/>
          <w:sz w:val="22"/>
          <w:szCs w:val="22"/>
        </w:rPr>
      </w:pPr>
    </w:p>
    <w:p w:rsidR="002717F3" w:rsidRPr="00EF3F9E" w:rsidRDefault="002717F3" w:rsidP="002717F3">
      <w:pPr>
        <w:rPr>
          <w:rFonts w:ascii="Calibri" w:hAnsi="Calibri"/>
          <w:sz w:val="22"/>
          <w:szCs w:val="22"/>
        </w:rPr>
      </w:pPr>
      <w:r>
        <w:rPr>
          <w:rFonts w:ascii="Calibri" w:hAnsi="Calibri"/>
          <w:sz w:val="22"/>
          <w:szCs w:val="22"/>
        </w:rPr>
        <w:t>11.50</w:t>
      </w:r>
      <w:r>
        <w:rPr>
          <w:rFonts w:ascii="Calibri" w:hAnsi="Calibri"/>
          <w:sz w:val="22"/>
          <w:szCs w:val="22"/>
        </w:rPr>
        <w:tab/>
      </w:r>
      <w:r w:rsidRPr="00EF3F9E">
        <w:rPr>
          <w:rFonts w:ascii="Calibri" w:hAnsi="Calibri"/>
          <w:sz w:val="22"/>
          <w:szCs w:val="22"/>
        </w:rPr>
        <w:t xml:space="preserve">Præsentation af holdene ved konferencier </w:t>
      </w:r>
      <w:r>
        <w:rPr>
          <w:rFonts w:ascii="Calibri" w:hAnsi="Calibri"/>
          <w:sz w:val="22"/>
          <w:szCs w:val="22"/>
        </w:rPr>
        <w:t>(eller en fra styregruppen).</w:t>
      </w:r>
    </w:p>
    <w:p w:rsidR="002717F3" w:rsidRPr="00964807" w:rsidRDefault="002717F3" w:rsidP="002717F3">
      <w:pPr>
        <w:ind w:left="1304"/>
        <w:rPr>
          <w:rFonts w:ascii="Calibri" w:hAnsi="Calibri"/>
          <w:i/>
          <w:sz w:val="22"/>
          <w:szCs w:val="22"/>
        </w:rPr>
      </w:pPr>
      <w:r>
        <w:rPr>
          <w:rFonts w:ascii="Calibri" w:hAnsi="Calibri"/>
          <w:i/>
          <w:sz w:val="22"/>
          <w:szCs w:val="22"/>
        </w:rPr>
        <w:t>Det er ikke uden grund, at stafetten er båret af hold. For det er i sammenholdet, at man finder styrken i kampen mod kræft. Det er det, I viser ved at være her i dag. Tak fordi I står sammen og støtter op om alle Fighterne og er med til at dele det næste døgn sammen.</w:t>
      </w:r>
    </w:p>
    <w:p w:rsidR="002717F3" w:rsidRPr="00EF3F9E" w:rsidRDefault="002717F3" w:rsidP="002717F3">
      <w:pPr>
        <w:ind w:left="1304"/>
        <w:rPr>
          <w:rFonts w:ascii="Calibri" w:hAnsi="Calibri"/>
          <w:sz w:val="22"/>
          <w:szCs w:val="22"/>
        </w:rPr>
      </w:pPr>
      <w:r w:rsidRPr="00EF3F9E">
        <w:rPr>
          <w:rFonts w:ascii="Calibri" w:hAnsi="Calibri"/>
          <w:sz w:val="22"/>
          <w:szCs w:val="22"/>
        </w:rPr>
        <w:t>Alle holdene præsenteres. Holdnav</w:t>
      </w:r>
      <w:r>
        <w:rPr>
          <w:rFonts w:ascii="Calibri" w:hAnsi="Calibri"/>
          <w:sz w:val="22"/>
          <w:szCs w:val="22"/>
        </w:rPr>
        <w:t>net og holdkaptajnens navn nævnes</w:t>
      </w:r>
      <w:r w:rsidRPr="00EF3F9E">
        <w:rPr>
          <w:rFonts w:ascii="Calibri" w:hAnsi="Calibri"/>
          <w:sz w:val="22"/>
          <w:szCs w:val="22"/>
        </w:rPr>
        <w:t>.</w:t>
      </w:r>
      <w:r>
        <w:rPr>
          <w:rFonts w:ascii="Calibri" w:hAnsi="Calibri"/>
          <w:sz w:val="22"/>
          <w:szCs w:val="22"/>
        </w:rPr>
        <w:t xml:space="preserve"> (Evt. lynhurtig udlevering af depecher, holdposer eller lign.)</w:t>
      </w:r>
      <w:r w:rsidRPr="00EF3F9E">
        <w:rPr>
          <w:rFonts w:ascii="Calibri" w:hAnsi="Calibri"/>
          <w:sz w:val="22"/>
          <w:szCs w:val="22"/>
        </w:rPr>
        <w:t xml:space="preserve"> </w:t>
      </w:r>
    </w:p>
    <w:p w:rsidR="002717F3" w:rsidRPr="00EF3F9E" w:rsidRDefault="002717F3" w:rsidP="002717F3">
      <w:pPr>
        <w:ind w:firstLine="1304"/>
        <w:rPr>
          <w:rFonts w:ascii="Calibri" w:hAnsi="Calibri"/>
          <w:sz w:val="22"/>
          <w:szCs w:val="22"/>
        </w:rPr>
      </w:pPr>
      <w:r w:rsidRPr="00EF3F9E">
        <w:rPr>
          <w:rFonts w:ascii="Calibri" w:hAnsi="Calibri"/>
          <w:sz w:val="22"/>
          <w:szCs w:val="22"/>
        </w:rPr>
        <w:lastRenderedPageBreak/>
        <w:t xml:space="preserve">Der klappes af alle holdene og holddeltagerne. </w:t>
      </w:r>
    </w:p>
    <w:p w:rsidR="002717F3" w:rsidRDefault="002717F3" w:rsidP="00C31989">
      <w:pPr>
        <w:ind w:left="1304"/>
        <w:rPr>
          <w:rFonts w:ascii="Calibri" w:hAnsi="Calibri"/>
          <w:i/>
          <w:iCs/>
          <w:sz w:val="22"/>
          <w:szCs w:val="22"/>
        </w:rPr>
      </w:pPr>
    </w:p>
    <w:p w:rsidR="00854172" w:rsidRPr="00606B8F" w:rsidRDefault="00854172" w:rsidP="00C31989">
      <w:pPr>
        <w:ind w:left="1304"/>
        <w:rPr>
          <w:rFonts w:ascii="Calibri" w:hAnsi="Calibri"/>
          <w:i/>
          <w:iCs/>
          <w:sz w:val="22"/>
          <w:szCs w:val="22"/>
        </w:rPr>
      </w:pPr>
    </w:p>
    <w:p w:rsidR="00C31989" w:rsidRDefault="00C31989" w:rsidP="00C31989">
      <w:pPr>
        <w:rPr>
          <w:rFonts w:ascii="Calibri" w:hAnsi="Calibri"/>
          <w:iCs/>
          <w:sz w:val="22"/>
          <w:szCs w:val="22"/>
        </w:rPr>
      </w:pPr>
      <w:r>
        <w:rPr>
          <w:rFonts w:ascii="Calibri" w:hAnsi="Calibri"/>
          <w:iCs/>
          <w:sz w:val="22"/>
          <w:szCs w:val="22"/>
        </w:rPr>
        <w:t>12.00</w:t>
      </w:r>
      <w:r>
        <w:rPr>
          <w:rFonts w:ascii="Calibri" w:hAnsi="Calibri"/>
          <w:iCs/>
          <w:sz w:val="22"/>
          <w:szCs w:val="22"/>
        </w:rPr>
        <w:tab/>
        <w:t>Stafetten starter</w:t>
      </w:r>
      <w:r w:rsidR="009A0264">
        <w:rPr>
          <w:rFonts w:ascii="Calibri" w:hAnsi="Calibri"/>
          <w:iCs/>
          <w:sz w:val="22"/>
          <w:szCs w:val="22"/>
        </w:rPr>
        <w:t>.</w:t>
      </w:r>
    </w:p>
    <w:p w:rsidR="00854172" w:rsidRPr="003408A9" w:rsidRDefault="00854172" w:rsidP="003408A9">
      <w:pPr>
        <w:ind w:left="1304"/>
        <w:jc w:val="both"/>
        <w:rPr>
          <w:rFonts w:ascii="Calibri" w:hAnsi="Calibri"/>
          <w:i/>
          <w:iCs/>
          <w:sz w:val="22"/>
          <w:szCs w:val="22"/>
        </w:rPr>
      </w:pPr>
      <w:r w:rsidRPr="003408A9">
        <w:rPr>
          <w:rFonts w:ascii="Calibri" w:hAnsi="Calibri"/>
          <w:i/>
          <w:iCs/>
          <w:sz w:val="22"/>
          <w:szCs w:val="22"/>
        </w:rPr>
        <w:t>Nu starter stafetten, og vi skal have alle holdene klar med minimum én deltager på banen</w:t>
      </w:r>
      <w:r w:rsidR="003408A9" w:rsidRPr="003408A9">
        <w:rPr>
          <w:rFonts w:ascii="Calibri" w:hAnsi="Calibri"/>
          <w:i/>
          <w:iCs/>
          <w:sz w:val="22"/>
          <w:szCs w:val="22"/>
        </w:rPr>
        <w:t>.</w:t>
      </w:r>
      <w:r w:rsidR="00381011">
        <w:rPr>
          <w:rFonts w:ascii="Calibri" w:hAnsi="Calibri"/>
          <w:i/>
          <w:iCs/>
          <w:sz w:val="22"/>
          <w:szCs w:val="22"/>
        </w:rPr>
        <w:t xml:space="preserve"> </w:t>
      </w:r>
      <w:r w:rsidRPr="003408A9">
        <w:rPr>
          <w:rFonts w:ascii="Calibri" w:hAnsi="Calibri"/>
          <w:i/>
          <w:sz w:val="22"/>
          <w:szCs w:val="22"/>
        </w:rPr>
        <w:t xml:space="preserve">Holdene står selv for at tælle runder og trykke for hver runde. </w:t>
      </w:r>
      <w:r w:rsidR="003408A9" w:rsidRPr="003408A9">
        <w:rPr>
          <w:rFonts w:ascii="Calibri" w:hAnsi="Calibri"/>
          <w:i/>
          <w:sz w:val="22"/>
          <w:szCs w:val="22"/>
        </w:rPr>
        <w:t xml:space="preserve">Når der er gået/løbet en runde, </w:t>
      </w:r>
      <w:r w:rsidRPr="003408A9">
        <w:rPr>
          <w:rFonts w:ascii="Calibri" w:hAnsi="Calibri"/>
          <w:i/>
          <w:sz w:val="22"/>
          <w:szCs w:val="22"/>
        </w:rPr>
        <w:t>skal</w:t>
      </w:r>
      <w:r w:rsidR="003408A9" w:rsidRPr="003408A9">
        <w:rPr>
          <w:rFonts w:ascii="Calibri" w:hAnsi="Calibri"/>
          <w:i/>
          <w:sz w:val="22"/>
          <w:szCs w:val="22"/>
        </w:rPr>
        <w:t xml:space="preserve"> der</w:t>
      </w:r>
      <w:r w:rsidRPr="003408A9">
        <w:rPr>
          <w:rFonts w:ascii="Calibri" w:hAnsi="Calibri"/>
          <w:i/>
          <w:sz w:val="22"/>
          <w:szCs w:val="22"/>
        </w:rPr>
        <w:t xml:space="preserve"> "klikkes" på</w:t>
      </w:r>
      <w:r w:rsidR="003408A9" w:rsidRPr="003408A9">
        <w:rPr>
          <w:rFonts w:ascii="Calibri" w:hAnsi="Calibri"/>
          <w:i/>
          <w:sz w:val="22"/>
          <w:szCs w:val="22"/>
        </w:rPr>
        <w:t xml:space="preserve"> rundetælleren</w:t>
      </w:r>
      <w:r w:rsidRPr="003408A9">
        <w:rPr>
          <w:rFonts w:ascii="Calibri" w:hAnsi="Calibri"/>
          <w:i/>
          <w:sz w:val="22"/>
          <w:szCs w:val="22"/>
        </w:rPr>
        <w:t>.</w:t>
      </w:r>
      <w:r w:rsidR="003408A9" w:rsidRPr="003408A9">
        <w:rPr>
          <w:rFonts w:ascii="Calibri" w:hAnsi="Calibri"/>
          <w:i/>
          <w:sz w:val="22"/>
          <w:szCs w:val="22"/>
        </w:rPr>
        <w:t xml:space="preserve"> Går man flere sammen, skal hver person give et klik. Løber man den lange rute, så klikker man xx gange efter hver </w:t>
      </w:r>
      <w:r w:rsidR="003408A9">
        <w:rPr>
          <w:rFonts w:ascii="Calibri" w:hAnsi="Calibri"/>
          <w:i/>
          <w:sz w:val="22"/>
          <w:szCs w:val="22"/>
        </w:rPr>
        <w:t>runde.</w:t>
      </w:r>
    </w:p>
    <w:p w:rsidR="003408A9" w:rsidRDefault="003408A9" w:rsidP="003408A9">
      <w:pPr>
        <w:ind w:firstLine="1304"/>
        <w:rPr>
          <w:rFonts w:ascii="Calibri" w:hAnsi="Calibri"/>
          <w:iCs/>
          <w:sz w:val="22"/>
          <w:szCs w:val="22"/>
        </w:rPr>
      </w:pPr>
      <w:r w:rsidRPr="003408A9">
        <w:rPr>
          <w:rFonts w:ascii="Calibri" w:hAnsi="Calibri"/>
          <w:i/>
          <w:iCs/>
          <w:sz w:val="22"/>
          <w:szCs w:val="22"/>
        </w:rPr>
        <w:t>I bedes gøre klar ved startlinjen/banneret.</w:t>
      </w:r>
    </w:p>
    <w:p w:rsidR="00691B6A" w:rsidRPr="003408A9" w:rsidRDefault="003408A9" w:rsidP="003408A9">
      <w:pPr>
        <w:ind w:firstLine="1304"/>
        <w:rPr>
          <w:rFonts w:ascii="Calibri" w:hAnsi="Calibri"/>
          <w:i/>
          <w:iCs/>
          <w:sz w:val="22"/>
          <w:szCs w:val="22"/>
        </w:rPr>
      </w:pPr>
      <w:r w:rsidRPr="003408A9">
        <w:rPr>
          <w:rFonts w:ascii="Calibri" w:hAnsi="Calibri"/>
          <w:i/>
          <w:iCs/>
          <w:sz w:val="22"/>
          <w:szCs w:val="22"/>
        </w:rPr>
        <w:t xml:space="preserve">24 timer i kampen mod kræft er indledt! </w:t>
      </w:r>
      <w:r w:rsidR="00691B6A" w:rsidRPr="003408A9">
        <w:rPr>
          <w:rFonts w:ascii="Calibri" w:hAnsi="Calibri"/>
          <w:i/>
          <w:iCs/>
          <w:sz w:val="22"/>
          <w:szCs w:val="22"/>
        </w:rPr>
        <w:t xml:space="preserve">Rigtig god </w:t>
      </w:r>
      <w:r w:rsidRPr="003408A9">
        <w:rPr>
          <w:rFonts w:ascii="Calibri" w:hAnsi="Calibri"/>
          <w:i/>
          <w:iCs/>
          <w:sz w:val="22"/>
          <w:szCs w:val="22"/>
        </w:rPr>
        <w:t xml:space="preserve">stafet! </w:t>
      </w:r>
    </w:p>
    <w:p w:rsidR="003408A9" w:rsidRDefault="003408A9" w:rsidP="003408A9">
      <w:pPr>
        <w:ind w:firstLine="1304"/>
        <w:rPr>
          <w:rFonts w:ascii="Calibri" w:hAnsi="Calibri"/>
          <w:iCs/>
          <w:sz w:val="22"/>
          <w:szCs w:val="22"/>
        </w:rPr>
      </w:pPr>
    </w:p>
    <w:p w:rsidR="008461F5" w:rsidRDefault="003408A9" w:rsidP="004F443A">
      <w:pPr>
        <w:ind w:firstLine="1304"/>
        <w:rPr>
          <w:rFonts w:ascii="Calibri" w:hAnsi="Calibri"/>
          <w:sz w:val="22"/>
          <w:szCs w:val="22"/>
        </w:rPr>
      </w:pPr>
      <w:r>
        <w:rPr>
          <w:rFonts w:ascii="Calibri" w:hAnsi="Calibri"/>
          <w:iCs/>
          <w:sz w:val="22"/>
          <w:szCs w:val="22"/>
        </w:rPr>
        <w:t>Konferencier tæller ned 3 – 2 - 1, eller startskud skydes af.</w:t>
      </w:r>
      <w:r w:rsidR="008D555D" w:rsidRPr="00EF3F9E">
        <w:rPr>
          <w:rFonts w:ascii="Calibri" w:hAnsi="Calibri"/>
          <w:sz w:val="22"/>
          <w:szCs w:val="22"/>
        </w:rPr>
        <w:tab/>
      </w:r>
    </w:p>
    <w:p w:rsidR="00FA78CE" w:rsidRPr="004F443A" w:rsidRDefault="00FA78CE" w:rsidP="004F443A">
      <w:pPr>
        <w:ind w:firstLine="1304"/>
        <w:rPr>
          <w:rFonts w:ascii="Calibri" w:hAnsi="Calibri"/>
          <w:iCs/>
          <w:sz w:val="22"/>
          <w:szCs w:val="22"/>
        </w:rPr>
      </w:pPr>
      <w:r w:rsidRPr="00EF3F9E">
        <w:rPr>
          <w:rFonts w:ascii="Calibri" w:hAnsi="Calibri"/>
          <w:sz w:val="22"/>
          <w:szCs w:val="22"/>
        </w:rPr>
        <w:tab/>
      </w:r>
    </w:p>
    <w:p w:rsidR="003408A9" w:rsidRPr="003408A9" w:rsidRDefault="003408A9" w:rsidP="00691B6A">
      <w:pPr>
        <w:rPr>
          <w:rFonts w:ascii="Calibri" w:hAnsi="Calibri"/>
          <w:b/>
          <w:sz w:val="28"/>
          <w:szCs w:val="28"/>
        </w:rPr>
      </w:pPr>
      <w:r w:rsidRPr="003408A9">
        <w:rPr>
          <w:rFonts w:ascii="Calibri" w:hAnsi="Calibri"/>
          <w:b/>
          <w:sz w:val="28"/>
          <w:szCs w:val="28"/>
        </w:rPr>
        <w:t>DAGENS PROGRAM</w:t>
      </w:r>
    </w:p>
    <w:p w:rsidR="003408A9" w:rsidRDefault="00EF71BD" w:rsidP="00691B6A">
      <w:pPr>
        <w:rPr>
          <w:rFonts w:ascii="Calibri" w:hAnsi="Calibri"/>
          <w:sz w:val="22"/>
          <w:szCs w:val="22"/>
        </w:rPr>
      </w:pPr>
      <w:r>
        <w:rPr>
          <w:rFonts w:ascii="Calibri" w:hAnsi="Calibri"/>
          <w:sz w:val="22"/>
          <w:szCs w:val="22"/>
        </w:rPr>
        <w:t xml:space="preserve">(Fra stafetten er skudt i gang og indtil lysceremonien skal dagens forskellige aktiviteter og pladsens mange tilbud præsenteres – gerne mere end </w:t>
      </w:r>
      <w:r w:rsidR="004E6C5B">
        <w:rPr>
          <w:rFonts w:ascii="Calibri" w:hAnsi="Calibri"/>
          <w:sz w:val="22"/>
          <w:szCs w:val="22"/>
        </w:rPr>
        <w:t>é</w:t>
      </w:r>
      <w:r>
        <w:rPr>
          <w:rFonts w:ascii="Calibri" w:hAnsi="Calibri"/>
          <w:sz w:val="22"/>
          <w:szCs w:val="22"/>
        </w:rPr>
        <w:t xml:space="preserve">n gang, så alle bliver gjort opmærksom på det.) </w:t>
      </w:r>
    </w:p>
    <w:p w:rsidR="004E6C5B" w:rsidRDefault="004E6C5B" w:rsidP="00691B6A">
      <w:pPr>
        <w:rPr>
          <w:rFonts w:ascii="Calibri" w:hAnsi="Calibri"/>
          <w:sz w:val="22"/>
          <w:szCs w:val="22"/>
        </w:rPr>
      </w:pPr>
    </w:p>
    <w:p w:rsidR="00EF71BD" w:rsidRDefault="004E6C5B" w:rsidP="00691B6A">
      <w:pPr>
        <w:rPr>
          <w:rFonts w:ascii="Calibri" w:hAnsi="Calibri"/>
          <w:sz w:val="22"/>
          <w:szCs w:val="22"/>
        </w:rPr>
      </w:pPr>
      <w:r>
        <w:rPr>
          <w:rFonts w:ascii="Calibri" w:hAnsi="Calibri"/>
          <w:sz w:val="22"/>
          <w:szCs w:val="22"/>
        </w:rPr>
        <w:t>Når man skal præsentere et underholdningsindslag, skal man huske at sige tidspunkt</w:t>
      </w:r>
      <w:r w:rsidR="008461F5">
        <w:rPr>
          <w:rFonts w:ascii="Calibri" w:hAnsi="Calibri"/>
          <w:sz w:val="22"/>
          <w:szCs w:val="22"/>
        </w:rPr>
        <w:t xml:space="preserve"> for indslaget samt sted</w:t>
      </w:r>
      <w:r>
        <w:rPr>
          <w:rFonts w:ascii="Calibri" w:hAnsi="Calibri"/>
          <w:sz w:val="22"/>
          <w:szCs w:val="22"/>
        </w:rPr>
        <w:t xml:space="preserve"> (om det er på scenen, plænen eller fx ved oplysningsteltet)</w:t>
      </w:r>
      <w:r w:rsidR="008461F5">
        <w:rPr>
          <w:rFonts w:ascii="Calibri" w:hAnsi="Calibri"/>
          <w:sz w:val="22"/>
          <w:szCs w:val="22"/>
        </w:rPr>
        <w:t>,</w:t>
      </w:r>
      <w:r>
        <w:rPr>
          <w:rFonts w:ascii="Calibri" w:hAnsi="Calibri"/>
          <w:sz w:val="22"/>
          <w:szCs w:val="22"/>
        </w:rPr>
        <w:t xml:space="preserve"> og så skal kunstnerne selvfølgelig præsenteres med et par linjer. </w:t>
      </w:r>
      <w:r w:rsidR="009F195E">
        <w:rPr>
          <w:rFonts w:ascii="Calibri" w:hAnsi="Calibri"/>
          <w:sz w:val="22"/>
          <w:szCs w:val="22"/>
        </w:rPr>
        <w:t xml:space="preserve"> </w:t>
      </w:r>
      <w:r>
        <w:rPr>
          <w:rFonts w:ascii="Calibri" w:hAnsi="Calibri"/>
          <w:sz w:val="22"/>
          <w:szCs w:val="22"/>
        </w:rPr>
        <w:t>Det er også konferencierens opgave at afrunde et underholdningsindslag ved at sige tak til kunstnerne for deres bidrag til stafetten.</w:t>
      </w:r>
    </w:p>
    <w:p w:rsidR="004E6C5B" w:rsidRDefault="004E6C5B" w:rsidP="004E6C5B">
      <w:pPr>
        <w:rPr>
          <w:rFonts w:ascii="Calibri" w:hAnsi="Calibri"/>
          <w:sz w:val="22"/>
          <w:szCs w:val="22"/>
        </w:rPr>
      </w:pPr>
    </w:p>
    <w:p w:rsidR="004E6C5B" w:rsidRPr="00F43179" w:rsidRDefault="004E6C5B" w:rsidP="004E6C5B">
      <w:pPr>
        <w:rPr>
          <w:rFonts w:ascii="Calibri" w:hAnsi="Calibri"/>
          <w:sz w:val="22"/>
          <w:szCs w:val="22"/>
        </w:rPr>
      </w:pPr>
      <w:r w:rsidRPr="00F43179">
        <w:rPr>
          <w:rFonts w:ascii="Calibri" w:hAnsi="Calibri"/>
          <w:sz w:val="22"/>
          <w:szCs w:val="22"/>
        </w:rPr>
        <w:t>Ting</w:t>
      </w:r>
      <w:r w:rsidR="008461F5">
        <w:rPr>
          <w:rFonts w:ascii="Calibri" w:hAnsi="Calibri"/>
          <w:sz w:val="22"/>
          <w:szCs w:val="22"/>
        </w:rPr>
        <w:t>,</w:t>
      </w:r>
      <w:r w:rsidRPr="00F43179">
        <w:rPr>
          <w:rFonts w:ascii="Calibri" w:hAnsi="Calibri"/>
          <w:sz w:val="22"/>
          <w:szCs w:val="22"/>
        </w:rPr>
        <w:t xml:space="preserve"> der nævnes løbende undervejs</w:t>
      </w:r>
      <w:r w:rsidR="009F195E">
        <w:rPr>
          <w:rFonts w:ascii="Calibri" w:hAnsi="Calibri"/>
          <w:sz w:val="22"/>
          <w:szCs w:val="22"/>
        </w:rPr>
        <w:t xml:space="preserve"> - i god tid og gerne gentages</w:t>
      </w:r>
      <w:r w:rsidRPr="00F43179">
        <w:rPr>
          <w:rFonts w:ascii="Calibri" w:hAnsi="Calibri"/>
          <w:sz w:val="22"/>
          <w:szCs w:val="22"/>
        </w:rPr>
        <w:t>:</w:t>
      </w:r>
    </w:p>
    <w:p w:rsidR="004E6C5B" w:rsidRDefault="004E6C5B" w:rsidP="004E6C5B">
      <w:pPr>
        <w:numPr>
          <w:ilvl w:val="0"/>
          <w:numId w:val="2"/>
        </w:numPr>
        <w:rPr>
          <w:rFonts w:ascii="Calibri" w:hAnsi="Calibri"/>
          <w:sz w:val="22"/>
          <w:szCs w:val="22"/>
        </w:rPr>
      </w:pPr>
      <w:r w:rsidRPr="00F43179">
        <w:rPr>
          <w:rFonts w:ascii="Calibri" w:hAnsi="Calibri"/>
          <w:sz w:val="22"/>
          <w:szCs w:val="22"/>
        </w:rPr>
        <w:t>Sponsorer nævnes og takkes</w:t>
      </w:r>
    </w:p>
    <w:p w:rsidR="004D75D2" w:rsidRPr="004D75D2" w:rsidRDefault="00F81E99" w:rsidP="004D75D2">
      <w:pPr>
        <w:numPr>
          <w:ilvl w:val="0"/>
          <w:numId w:val="2"/>
        </w:numPr>
        <w:rPr>
          <w:rFonts w:ascii="Calibri" w:hAnsi="Calibri"/>
          <w:sz w:val="22"/>
          <w:szCs w:val="22"/>
        </w:rPr>
      </w:pPr>
      <w:r>
        <w:rPr>
          <w:rFonts w:ascii="Calibri" w:hAnsi="Calibri"/>
          <w:sz w:val="22"/>
          <w:szCs w:val="22"/>
        </w:rPr>
        <w:t xml:space="preserve">Informere om programmet for Fighterne i </w:t>
      </w:r>
      <w:r w:rsidR="004D75D2">
        <w:rPr>
          <w:rFonts w:ascii="Calibri" w:hAnsi="Calibri"/>
          <w:sz w:val="22"/>
          <w:szCs w:val="22"/>
        </w:rPr>
        <w:t xml:space="preserve">Fighternes område/ telt </w:t>
      </w:r>
      <w:r>
        <w:rPr>
          <w:rFonts w:ascii="Calibri" w:hAnsi="Calibri"/>
          <w:sz w:val="22"/>
          <w:szCs w:val="22"/>
        </w:rPr>
        <w:t>løbet af dagen</w:t>
      </w:r>
      <w:r w:rsidR="004D75D2">
        <w:rPr>
          <w:rFonts w:ascii="Calibri" w:hAnsi="Calibri"/>
          <w:sz w:val="22"/>
          <w:szCs w:val="22"/>
        </w:rPr>
        <w:t xml:space="preserve">. </w:t>
      </w:r>
      <w:r w:rsidR="004D75D2" w:rsidRPr="004D75D2">
        <w:rPr>
          <w:rFonts w:ascii="Calibri" w:hAnsi="Calibri"/>
          <w:sz w:val="22"/>
          <w:szCs w:val="22"/>
        </w:rPr>
        <w:t>Det er vigtigt at Underholdningsgruppen har taget højde for</w:t>
      </w:r>
      <w:r w:rsidR="008461F5">
        <w:rPr>
          <w:rFonts w:ascii="Calibri" w:hAnsi="Calibri"/>
          <w:sz w:val="22"/>
          <w:szCs w:val="22"/>
        </w:rPr>
        <w:t>,</w:t>
      </w:r>
      <w:r w:rsidR="004D75D2" w:rsidRPr="004D75D2">
        <w:rPr>
          <w:rFonts w:ascii="Calibri" w:hAnsi="Calibri"/>
          <w:sz w:val="22"/>
          <w:szCs w:val="22"/>
        </w:rPr>
        <w:t xml:space="preserve"> at Fighterens program ikke kolliderer med høj lyd fra scenen eller pladsen </w:t>
      </w:r>
    </w:p>
    <w:p w:rsidR="004E6C5B" w:rsidRDefault="009F195E" w:rsidP="004E6C5B">
      <w:pPr>
        <w:numPr>
          <w:ilvl w:val="0"/>
          <w:numId w:val="2"/>
        </w:numPr>
        <w:rPr>
          <w:rFonts w:ascii="Calibri" w:hAnsi="Calibri"/>
          <w:sz w:val="22"/>
          <w:szCs w:val="22"/>
        </w:rPr>
      </w:pPr>
      <w:r>
        <w:rPr>
          <w:rFonts w:ascii="Calibri" w:hAnsi="Calibri"/>
          <w:sz w:val="22"/>
          <w:szCs w:val="22"/>
        </w:rPr>
        <w:t xml:space="preserve">Oplyse om at alle kan købe en lyspose i </w:t>
      </w:r>
      <w:r w:rsidR="004E6C5B">
        <w:rPr>
          <w:rFonts w:ascii="Calibri" w:hAnsi="Calibri"/>
          <w:sz w:val="22"/>
          <w:szCs w:val="22"/>
        </w:rPr>
        <w:t>lysteltet</w:t>
      </w:r>
      <w:r>
        <w:rPr>
          <w:rFonts w:ascii="Calibri" w:hAnsi="Calibri"/>
          <w:sz w:val="22"/>
          <w:szCs w:val="22"/>
        </w:rPr>
        <w:t xml:space="preserve"> (og hvad dette går ud på)</w:t>
      </w:r>
    </w:p>
    <w:p w:rsidR="004E6C5B" w:rsidRDefault="004E6C5B" w:rsidP="004E6C5B">
      <w:pPr>
        <w:numPr>
          <w:ilvl w:val="0"/>
          <w:numId w:val="2"/>
        </w:numPr>
        <w:rPr>
          <w:rFonts w:ascii="Calibri" w:hAnsi="Calibri"/>
          <w:sz w:val="22"/>
          <w:szCs w:val="22"/>
        </w:rPr>
      </w:pPr>
      <w:r>
        <w:rPr>
          <w:rFonts w:ascii="Calibri" w:hAnsi="Calibri"/>
          <w:sz w:val="22"/>
          <w:szCs w:val="22"/>
        </w:rPr>
        <w:t>Reklamere for madteltet</w:t>
      </w:r>
      <w:r w:rsidR="009F195E">
        <w:rPr>
          <w:rFonts w:ascii="Calibri" w:hAnsi="Calibri"/>
          <w:sz w:val="22"/>
          <w:szCs w:val="22"/>
        </w:rPr>
        <w:t>, fx at man kan købe kage og kaffe</w:t>
      </w:r>
    </w:p>
    <w:p w:rsidR="004E6C5B" w:rsidRDefault="004E6C5B" w:rsidP="004E6C5B">
      <w:pPr>
        <w:numPr>
          <w:ilvl w:val="0"/>
          <w:numId w:val="2"/>
        </w:numPr>
        <w:rPr>
          <w:rFonts w:ascii="Calibri" w:hAnsi="Calibri"/>
          <w:sz w:val="22"/>
          <w:szCs w:val="22"/>
        </w:rPr>
      </w:pPr>
      <w:r>
        <w:rPr>
          <w:rFonts w:ascii="Calibri" w:hAnsi="Calibri"/>
          <w:sz w:val="22"/>
          <w:szCs w:val="22"/>
        </w:rPr>
        <w:t>Reklamere for oplysningst</w:t>
      </w:r>
      <w:r w:rsidR="009F195E">
        <w:rPr>
          <w:rFonts w:ascii="Calibri" w:hAnsi="Calibri"/>
          <w:sz w:val="22"/>
          <w:szCs w:val="22"/>
        </w:rPr>
        <w:t>eltet og særlige aktiviteter</w:t>
      </w:r>
    </w:p>
    <w:p w:rsidR="002C6DEF" w:rsidRDefault="009F195E" w:rsidP="002C6DEF">
      <w:pPr>
        <w:numPr>
          <w:ilvl w:val="0"/>
          <w:numId w:val="2"/>
        </w:numPr>
        <w:rPr>
          <w:rFonts w:ascii="Calibri" w:hAnsi="Calibri"/>
          <w:sz w:val="22"/>
          <w:szCs w:val="22"/>
        </w:rPr>
      </w:pPr>
      <w:r>
        <w:rPr>
          <w:rFonts w:ascii="Calibri" w:hAnsi="Calibri"/>
          <w:sz w:val="22"/>
          <w:szCs w:val="22"/>
        </w:rPr>
        <w:t xml:space="preserve">Reklamere for aktiviteterne for børn, da </w:t>
      </w:r>
      <w:r w:rsidR="00E07975">
        <w:rPr>
          <w:rFonts w:ascii="Calibri" w:hAnsi="Calibri"/>
          <w:sz w:val="22"/>
          <w:szCs w:val="22"/>
        </w:rPr>
        <w:t xml:space="preserve">disse aktiviteter </w:t>
      </w:r>
      <w:r>
        <w:rPr>
          <w:rFonts w:ascii="Calibri" w:hAnsi="Calibri"/>
          <w:sz w:val="22"/>
          <w:szCs w:val="22"/>
        </w:rPr>
        <w:t>ofte samler mange mennesker</w:t>
      </w:r>
      <w:r w:rsidR="002C6DEF">
        <w:rPr>
          <w:rFonts w:ascii="Calibri" w:hAnsi="Calibri"/>
          <w:sz w:val="22"/>
          <w:szCs w:val="22"/>
        </w:rPr>
        <w:t>.</w:t>
      </w:r>
    </w:p>
    <w:p w:rsidR="00CE674D" w:rsidRPr="00AB0E5F" w:rsidRDefault="00C75A65" w:rsidP="002C6DEF">
      <w:pPr>
        <w:numPr>
          <w:ilvl w:val="0"/>
          <w:numId w:val="2"/>
        </w:numPr>
        <w:rPr>
          <w:rFonts w:ascii="Calibri" w:hAnsi="Calibri"/>
          <w:i/>
          <w:sz w:val="22"/>
          <w:szCs w:val="22"/>
        </w:rPr>
      </w:pPr>
      <w:r>
        <w:rPr>
          <w:rFonts w:ascii="Calibri" w:hAnsi="Calibri"/>
          <w:sz w:val="22"/>
          <w:szCs w:val="22"/>
        </w:rPr>
        <w:t xml:space="preserve">Hjælpe med at udbrede kendskabet til </w:t>
      </w:r>
      <w:r w:rsidR="002C6DEF">
        <w:rPr>
          <w:rFonts w:ascii="Calibri" w:hAnsi="Calibri"/>
          <w:sz w:val="22"/>
          <w:szCs w:val="22"/>
        </w:rPr>
        <w:t>den lokale Kræftrådgivning</w:t>
      </w:r>
      <w:r w:rsidR="002C6DEF" w:rsidRPr="002C6DEF">
        <w:rPr>
          <w:rFonts w:ascii="Calibri" w:hAnsi="Calibri"/>
          <w:sz w:val="22"/>
          <w:szCs w:val="22"/>
        </w:rPr>
        <w:t xml:space="preserve">: </w:t>
      </w:r>
    </w:p>
    <w:p w:rsidR="002C6DEF" w:rsidRPr="00AB0E5F" w:rsidRDefault="002C6DEF" w:rsidP="00CE674D">
      <w:pPr>
        <w:ind w:left="720"/>
        <w:rPr>
          <w:rFonts w:ascii="Calibri" w:hAnsi="Calibri"/>
          <w:i/>
          <w:sz w:val="22"/>
          <w:szCs w:val="22"/>
        </w:rPr>
      </w:pPr>
      <w:r w:rsidRPr="00AB0E5F">
        <w:rPr>
          <w:rFonts w:ascii="Calibri" w:hAnsi="Calibri"/>
          <w:i/>
          <w:sz w:val="22"/>
          <w:szCs w:val="22"/>
        </w:rPr>
        <w:t xml:space="preserve">Hvis du eller en af dine nærmeste får kræft, er det naturligt at blive overvældet af tanker og følelser. </w:t>
      </w:r>
    </w:p>
    <w:p w:rsidR="002C6DEF" w:rsidRPr="00AB0E5F" w:rsidRDefault="002C6DEF" w:rsidP="002C6DEF">
      <w:pPr>
        <w:ind w:left="720"/>
        <w:rPr>
          <w:rFonts w:ascii="Calibri" w:hAnsi="Calibri"/>
          <w:i/>
          <w:sz w:val="22"/>
          <w:szCs w:val="22"/>
        </w:rPr>
      </w:pPr>
      <w:r w:rsidRPr="00AB0E5F">
        <w:rPr>
          <w:rFonts w:ascii="Calibri" w:hAnsi="Calibri"/>
          <w:i/>
          <w:sz w:val="22"/>
          <w:szCs w:val="22"/>
        </w:rPr>
        <w:t>Har du brug for rådgivning eller hjælp til at tackle bekymringer, angst eller økonomiske og sociale spørgsmål, er du meget velkommen til at kontakte rådgiverne i Kræftens Bekæmpelse. De er på telefonen, på nettet og i Kræftrådgivningen</w:t>
      </w:r>
      <w:r w:rsidRPr="00AB0E5F">
        <w:rPr>
          <w:rFonts w:ascii="Calibri" w:hAnsi="Calibri"/>
          <w:i/>
          <w:color w:val="1F497D"/>
          <w:sz w:val="22"/>
          <w:szCs w:val="22"/>
        </w:rPr>
        <w:t xml:space="preserve">, </w:t>
      </w:r>
      <w:r w:rsidRPr="00AB0E5F">
        <w:rPr>
          <w:rFonts w:ascii="Calibri" w:hAnsi="Calibri"/>
          <w:i/>
          <w:color w:val="000000"/>
          <w:sz w:val="22"/>
          <w:szCs w:val="22"/>
        </w:rPr>
        <w:t xml:space="preserve">bl.a. </w:t>
      </w:r>
      <w:r w:rsidRPr="00AB0E5F">
        <w:rPr>
          <w:rFonts w:ascii="Calibri" w:hAnsi="Calibri"/>
          <w:i/>
          <w:sz w:val="22"/>
          <w:szCs w:val="22"/>
        </w:rPr>
        <w:t xml:space="preserve">i </w:t>
      </w:r>
      <w:r w:rsidRPr="00AB0E5F">
        <w:rPr>
          <w:rFonts w:ascii="Calibri" w:hAnsi="Calibri"/>
          <w:sz w:val="22"/>
          <w:szCs w:val="22"/>
        </w:rPr>
        <w:t>[</w:t>
      </w:r>
      <w:r w:rsidRPr="00AB0E5F">
        <w:rPr>
          <w:rFonts w:ascii="Calibri" w:hAnsi="Calibri"/>
          <w:iCs/>
          <w:sz w:val="22"/>
          <w:szCs w:val="22"/>
        </w:rPr>
        <w:t>her nævnes den nærmeste Kræftrådgivning</w:t>
      </w:r>
      <w:r w:rsidRPr="00AB0E5F">
        <w:rPr>
          <w:rFonts w:ascii="Calibri" w:hAnsi="Calibri"/>
          <w:color w:val="000000"/>
          <w:sz w:val="22"/>
          <w:szCs w:val="22"/>
        </w:rPr>
        <w:t>]</w:t>
      </w:r>
      <w:r w:rsidRPr="00AB0E5F">
        <w:rPr>
          <w:rFonts w:ascii="Calibri" w:hAnsi="Calibri"/>
          <w:i/>
          <w:color w:val="000000"/>
          <w:sz w:val="22"/>
          <w:szCs w:val="22"/>
        </w:rPr>
        <w:t xml:space="preserve">, hvor der er adgang året </w:t>
      </w:r>
      <w:r w:rsidRPr="00AB0E5F">
        <w:rPr>
          <w:rFonts w:ascii="Calibri" w:hAnsi="Calibri"/>
          <w:i/>
          <w:sz w:val="22"/>
          <w:szCs w:val="22"/>
        </w:rPr>
        <w:t xml:space="preserve">rundt. </w:t>
      </w:r>
    </w:p>
    <w:p w:rsidR="002C6DEF" w:rsidRPr="00AB0E5F" w:rsidRDefault="002C6DEF" w:rsidP="002C6DEF">
      <w:pPr>
        <w:ind w:left="720"/>
        <w:rPr>
          <w:rFonts w:ascii="Calibri" w:hAnsi="Calibri"/>
          <w:i/>
          <w:sz w:val="22"/>
          <w:szCs w:val="22"/>
        </w:rPr>
      </w:pPr>
      <w:r w:rsidRPr="00AB0E5F">
        <w:rPr>
          <w:rFonts w:ascii="Calibri" w:hAnsi="Calibri"/>
          <w:i/>
          <w:sz w:val="22"/>
          <w:szCs w:val="22"/>
        </w:rPr>
        <w:t>Alle rådgivningstilbud er gratis, og både kræftpatienter, pårørende og efterladte er velkomne. Kræftrådgivningen hjælper før, under og efter behandlingen, og du behøver ikke være medlem hos Kræftens Bekæmpelse for at få hjælp. Alle kan få hjælp.</w:t>
      </w:r>
    </w:p>
    <w:p w:rsidR="002C6DEF" w:rsidRPr="00AB0E5F" w:rsidRDefault="002C6DEF" w:rsidP="002C6DEF">
      <w:pPr>
        <w:ind w:left="720"/>
        <w:rPr>
          <w:rFonts w:ascii="Calibri" w:hAnsi="Calibri"/>
          <w:i/>
          <w:sz w:val="22"/>
          <w:szCs w:val="22"/>
        </w:rPr>
      </w:pPr>
      <w:r w:rsidRPr="00AB0E5F">
        <w:rPr>
          <w:rFonts w:ascii="Calibri" w:hAnsi="Calibri"/>
          <w:i/>
          <w:sz w:val="22"/>
          <w:szCs w:val="22"/>
        </w:rPr>
        <w:t>Du kan finde kontaktoplysninger og læse mere om de forskellige aktiviteter</w:t>
      </w:r>
      <w:r w:rsidRPr="00AB0E5F">
        <w:rPr>
          <w:rFonts w:ascii="Calibri" w:hAnsi="Calibri"/>
          <w:i/>
          <w:color w:val="1F497D"/>
          <w:sz w:val="22"/>
          <w:szCs w:val="22"/>
        </w:rPr>
        <w:t xml:space="preserve"> </w:t>
      </w:r>
      <w:r w:rsidRPr="00AB0E5F">
        <w:rPr>
          <w:rFonts w:ascii="Calibri" w:hAnsi="Calibri"/>
          <w:i/>
          <w:color w:val="000000"/>
          <w:sz w:val="22"/>
          <w:szCs w:val="22"/>
        </w:rPr>
        <w:t xml:space="preserve">på nettet og </w:t>
      </w:r>
      <w:r w:rsidRPr="00AB0E5F">
        <w:rPr>
          <w:rFonts w:ascii="Calibri" w:hAnsi="Calibri"/>
          <w:i/>
          <w:sz w:val="22"/>
          <w:szCs w:val="22"/>
        </w:rPr>
        <w:t xml:space="preserve">i de pjecer, der ligger i </w:t>
      </w:r>
      <w:r w:rsidRPr="00AB0E5F">
        <w:rPr>
          <w:rFonts w:ascii="Calibri" w:hAnsi="Calibri"/>
          <w:sz w:val="22"/>
          <w:szCs w:val="22"/>
        </w:rPr>
        <w:t>[</w:t>
      </w:r>
      <w:r w:rsidRPr="00AB0E5F">
        <w:rPr>
          <w:rFonts w:ascii="Calibri" w:hAnsi="Calibri"/>
          <w:iCs/>
          <w:sz w:val="22"/>
          <w:szCs w:val="22"/>
        </w:rPr>
        <w:t>oplysningsteltet/info-teltet/eller hvor de nu ligger</w:t>
      </w:r>
      <w:r w:rsidRPr="00AB0E5F">
        <w:rPr>
          <w:rFonts w:ascii="Calibri" w:hAnsi="Calibri"/>
          <w:sz w:val="22"/>
          <w:szCs w:val="22"/>
        </w:rPr>
        <w:t>].</w:t>
      </w:r>
    </w:p>
    <w:p w:rsidR="004E6C5B" w:rsidRDefault="004E6C5B" w:rsidP="004E6C5B">
      <w:pPr>
        <w:numPr>
          <w:ilvl w:val="0"/>
          <w:numId w:val="2"/>
        </w:numPr>
        <w:rPr>
          <w:rFonts w:ascii="Calibri" w:hAnsi="Calibri"/>
          <w:sz w:val="22"/>
          <w:szCs w:val="22"/>
        </w:rPr>
      </w:pPr>
      <w:r>
        <w:rPr>
          <w:rFonts w:ascii="Calibri" w:hAnsi="Calibri"/>
          <w:sz w:val="22"/>
          <w:szCs w:val="22"/>
        </w:rPr>
        <w:t>Holdenes forskellige aktiviteter ved teltene og på pladsen</w:t>
      </w:r>
    </w:p>
    <w:p w:rsidR="004E6C5B" w:rsidRDefault="004E6C5B" w:rsidP="004E6C5B">
      <w:pPr>
        <w:numPr>
          <w:ilvl w:val="0"/>
          <w:numId w:val="2"/>
        </w:numPr>
        <w:rPr>
          <w:rFonts w:ascii="Calibri" w:hAnsi="Calibri"/>
          <w:sz w:val="22"/>
          <w:szCs w:val="22"/>
        </w:rPr>
      </w:pPr>
      <w:r>
        <w:rPr>
          <w:rFonts w:ascii="Calibri" w:hAnsi="Calibri"/>
          <w:sz w:val="22"/>
          <w:szCs w:val="22"/>
        </w:rPr>
        <w:t>Antal runder der er gået indtil nu</w:t>
      </w:r>
    </w:p>
    <w:p w:rsidR="004E6C5B" w:rsidRDefault="004E6C5B" w:rsidP="004E6C5B">
      <w:pPr>
        <w:numPr>
          <w:ilvl w:val="0"/>
          <w:numId w:val="2"/>
        </w:numPr>
        <w:rPr>
          <w:rFonts w:ascii="Calibri" w:hAnsi="Calibri"/>
          <w:sz w:val="22"/>
          <w:szCs w:val="22"/>
        </w:rPr>
      </w:pPr>
      <w:r>
        <w:rPr>
          <w:rFonts w:ascii="Calibri" w:hAnsi="Calibri"/>
          <w:sz w:val="22"/>
          <w:szCs w:val="22"/>
        </w:rPr>
        <w:t>Hvad holdene har fundraiset indtil nu</w:t>
      </w:r>
    </w:p>
    <w:p w:rsidR="003408A9" w:rsidRPr="003C0B18" w:rsidRDefault="009F195E" w:rsidP="00691B6A">
      <w:pPr>
        <w:numPr>
          <w:ilvl w:val="0"/>
          <w:numId w:val="2"/>
        </w:numPr>
        <w:rPr>
          <w:rFonts w:ascii="Calibri" w:hAnsi="Calibri"/>
          <w:sz w:val="22"/>
          <w:szCs w:val="22"/>
        </w:rPr>
      </w:pPr>
      <w:r>
        <w:rPr>
          <w:rFonts w:ascii="Calibri" w:hAnsi="Calibri"/>
          <w:sz w:val="22"/>
          <w:szCs w:val="22"/>
        </w:rPr>
        <w:t>Etc.</w:t>
      </w:r>
    </w:p>
    <w:p w:rsidR="00FF5C0D" w:rsidRPr="00EF3F9E" w:rsidRDefault="00EF71BD" w:rsidP="00EF71BD">
      <w:pPr>
        <w:rPr>
          <w:rFonts w:ascii="Calibri" w:hAnsi="Calibri"/>
          <w:sz w:val="22"/>
          <w:szCs w:val="22"/>
        </w:rPr>
      </w:pPr>
      <w:r>
        <w:rPr>
          <w:rFonts w:ascii="Calibri" w:hAnsi="Calibri"/>
          <w:sz w:val="22"/>
          <w:szCs w:val="22"/>
        </w:rPr>
        <w:tab/>
      </w:r>
    </w:p>
    <w:p w:rsidR="001725C1" w:rsidRDefault="001725C1" w:rsidP="00FF5C0D">
      <w:pPr>
        <w:ind w:left="1304" w:hanging="1304"/>
        <w:rPr>
          <w:rFonts w:ascii="Calibri" w:hAnsi="Calibri"/>
          <w:sz w:val="22"/>
          <w:szCs w:val="22"/>
        </w:rPr>
      </w:pPr>
      <w:r>
        <w:rPr>
          <w:rFonts w:ascii="Calibri" w:hAnsi="Calibri"/>
          <w:sz w:val="22"/>
          <w:szCs w:val="22"/>
        </w:rPr>
        <w:t>12.05</w:t>
      </w:r>
      <w:r>
        <w:rPr>
          <w:rFonts w:ascii="Calibri" w:hAnsi="Calibri"/>
          <w:sz w:val="22"/>
          <w:szCs w:val="22"/>
        </w:rPr>
        <w:tab/>
        <w:t>Pladsen er åben og der er frokost i madteltet</w:t>
      </w:r>
    </w:p>
    <w:p w:rsidR="001725C1" w:rsidRPr="00205E92" w:rsidRDefault="001725C1" w:rsidP="00FF5C0D">
      <w:pPr>
        <w:ind w:left="1304" w:hanging="1304"/>
        <w:rPr>
          <w:rFonts w:ascii="Calibri" w:hAnsi="Calibri"/>
          <w:i/>
          <w:sz w:val="22"/>
          <w:szCs w:val="22"/>
        </w:rPr>
      </w:pPr>
      <w:r>
        <w:rPr>
          <w:rFonts w:ascii="Calibri" w:hAnsi="Calibri"/>
          <w:sz w:val="22"/>
          <w:szCs w:val="22"/>
        </w:rPr>
        <w:tab/>
      </w:r>
      <w:r w:rsidRPr="00205E92">
        <w:rPr>
          <w:rFonts w:ascii="Calibri" w:hAnsi="Calibri"/>
          <w:i/>
          <w:sz w:val="22"/>
          <w:szCs w:val="22"/>
        </w:rPr>
        <w:t>Nu er stafetpladsen åben. Er du ikke på banen lige nu, kan du gå rundt og tage et kig på de forskellige telte</w:t>
      </w:r>
      <w:r w:rsidR="00205E92">
        <w:rPr>
          <w:rFonts w:ascii="Calibri" w:hAnsi="Calibri"/>
          <w:i/>
          <w:sz w:val="22"/>
          <w:szCs w:val="22"/>
        </w:rPr>
        <w:t xml:space="preserve"> </w:t>
      </w:r>
      <w:r w:rsidR="00205E92">
        <w:rPr>
          <w:rFonts w:ascii="Calibri" w:hAnsi="Calibri"/>
          <w:sz w:val="22"/>
          <w:szCs w:val="22"/>
        </w:rPr>
        <w:t>(fx oplysningsteltet og lysteltet)</w:t>
      </w:r>
      <w:r w:rsidRPr="00205E92">
        <w:rPr>
          <w:rFonts w:ascii="Calibri" w:hAnsi="Calibri"/>
          <w:i/>
          <w:sz w:val="22"/>
          <w:szCs w:val="22"/>
        </w:rPr>
        <w:t xml:space="preserve">. </w:t>
      </w:r>
    </w:p>
    <w:p w:rsidR="001D7A04" w:rsidRPr="00EF3F9E" w:rsidRDefault="001725C1" w:rsidP="002717F3">
      <w:pPr>
        <w:ind w:left="1304" w:hanging="1304"/>
        <w:rPr>
          <w:rFonts w:ascii="Calibri" w:hAnsi="Calibri"/>
          <w:sz w:val="22"/>
          <w:szCs w:val="22"/>
        </w:rPr>
      </w:pPr>
      <w:r w:rsidRPr="00205E92">
        <w:rPr>
          <w:rFonts w:ascii="Calibri" w:hAnsi="Calibri"/>
          <w:i/>
          <w:sz w:val="22"/>
          <w:szCs w:val="22"/>
        </w:rPr>
        <w:lastRenderedPageBreak/>
        <w:tab/>
      </w:r>
    </w:p>
    <w:p w:rsidR="00B66F40" w:rsidRDefault="002717F3" w:rsidP="005B7963">
      <w:pPr>
        <w:rPr>
          <w:rFonts w:ascii="Calibri" w:hAnsi="Calibri"/>
          <w:sz w:val="22"/>
          <w:szCs w:val="22"/>
        </w:rPr>
      </w:pPr>
      <w:r>
        <w:rPr>
          <w:rFonts w:ascii="Calibri" w:hAnsi="Calibri"/>
          <w:sz w:val="22"/>
          <w:szCs w:val="22"/>
        </w:rPr>
        <w:tab/>
        <w:t>Introducér eftermiddagens og aftenens underholdning</w:t>
      </w:r>
    </w:p>
    <w:p w:rsidR="002717F3" w:rsidRDefault="002717F3" w:rsidP="005B7963">
      <w:pPr>
        <w:rPr>
          <w:rFonts w:ascii="Calibri" w:hAnsi="Calibri"/>
          <w:sz w:val="22"/>
          <w:szCs w:val="22"/>
        </w:rPr>
      </w:pPr>
    </w:p>
    <w:p w:rsidR="002717F3" w:rsidRDefault="002717F3" w:rsidP="005B7963">
      <w:pPr>
        <w:rPr>
          <w:rFonts w:ascii="Calibri" w:hAnsi="Calibri"/>
          <w:sz w:val="22"/>
          <w:szCs w:val="22"/>
        </w:rPr>
      </w:pPr>
      <w:r>
        <w:rPr>
          <w:rFonts w:ascii="Calibri" w:hAnsi="Calibri"/>
          <w:sz w:val="22"/>
          <w:szCs w:val="22"/>
        </w:rPr>
        <w:tab/>
        <w:t>Sup</w:t>
      </w:r>
      <w:r w:rsidR="005A482B">
        <w:rPr>
          <w:rFonts w:ascii="Calibri" w:hAnsi="Calibri"/>
          <w:sz w:val="22"/>
          <w:szCs w:val="22"/>
        </w:rPr>
        <w:t>p</w:t>
      </w:r>
      <w:r>
        <w:rPr>
          <w:rFonts w:ascii="Calibri" w:hAnsi="Calibri"/>
          <w:sz w:val="22"/>
          <w:szCs w:val="22"/>
        </w:rPr>
        <w:t xml:space="preserve">lér </w:t>
      </w:r>
      <w:r w:rsidR="00695819">
        <w:rPr>
          <w:rFonts w:ascii="Calibri" w:hAnsi="Calibri"/>
          <w:sz w:val="22"/>
          <w:szCs w:val="22"/>
        </w:rPr>
        <w:t>i løbet af dage</w:t>
      </w:r>
      <w:r w:rsidR="005A482B">
        <w:rPr>
          <w:rFonts w:ascii="Calibri" w:hAnsi="Calibri"/>
          <w:sz w:val="22"/>
          <w:szCs w:val="22"/>
        </w:rPr>
        <w:t>n</w:t>
      </w:r>
      <w:r w:rsidR="00695819">
        <w:rPr>
          <w:rFonts w:ascii="Calibri" w:hAnsi="Calibri"/>
          <w:sz w:val="22"/>
          <w:szCs w:val="22"/>
        </w:rPr>
        <w:t xml:space="preserve"> </w:t>
      </w:r>
      <w:r>
        <w:rPr>
          <w:rFonts w:ascii="Calibri" w:hAnsi="Calibri"/>
          <w:sz w:val="22"/>
          <w:szCs w:val="22"/>
        </w:rPr>
        <w:t>med oplysninger a</w:t>
      </w:r>
      <w:r w:rsidR="005A482B">
        <w:rPr>
          <w:rFonts w:ascii="Calibri" w:hAnsi="Calibri"/>
          <w:sz w:val="22"/>
          <w:szCs w:val="22"/>
        </w:rPr>
        <w:t xml:space="preserve"> </w:t>
      </w:r>
      <w:r>
        <w:rPr>
          <w:rFonts w:ascii="Calibri" w:hAnsi="Calibri"/>
          <w:sz w:val="22"/>
          <w:szCs w:val="22"/>
        </w:rPr>
        <w:t>l</w:t>
      </w:r>
      <w:r w:rsidR="005A482B">
        <w:rPr>
          <w:rFonts w:ascii="Calibri" w:hAnsi="Calibri"/>
          <w:sz w:val="22"/>
          <w:szCs w:val="22"/>
        </w:rPr>
        <w:t>a:</w:t>
      </w:r>
    </w:p>
    <w:p w:rsidR="002717F3" w:rsidRDefault="002717F3" w:rsidP="005B7963">
      <w:pPr>
        <w:rPr>
          <w:rFonts w:ascii="Calibri" w:hAnsi="Calibri"/>
          <w:sz w:val="22"/>
          <w:szCs w:val="22"/>
        </w:rPr>
      </w:pPr>
    </w:p>
    <w:p w:rsidR="002717F3" w:rsidRDefault="002717F3" w:rsidP="005B7963">
      <w:pPr>
        <w:rPr>
          <w:rFonts w:ascii="Calibri" w:hAnsi="Calibri"/>
          <w:i/>
          <w:sz w:val="22"/>
          <w:szCs w:val="22"/>
        </w:rPr>
      </w:pPr>
      <w:r>
        <w:rPr>
          <w:rFonts w:ascii="Calibri" w:hAnsi="Calibri"/>
          <w:sz w:val="22"/>
          <w:szCs w:val="22"/>
        </w:rPr>
        <w:tab/>
      </w:r>
      <w:r>
        <w:rPr>
          <w:rFonts w:ascii="Calibri" w:hAnsi="Calibri"/>
          <w:i/>
          <w:sz w:val="22"/>
          <w:szCs w:val="22"/>
        </w:rPr>
        <w:t>Er du blevet sulten kan du nu besøge vore madtelt, hvor I kan købe….</w:t>
      </w:r>
    </w:p>
    <w:p w:rsidR="002717F3" w:rsidRDefault="002717F3" w:rsidP="005B7963">
      <w:pPr>
        <w:rPr>
          <w:rFonts w:ascii="Calibri" w:hAnsi="Calibri"/>
          <w:i/>
          <w:sz w:val="22"/>
          <w:szCs w:val="22"/>
        </w:rPr>
      </w:pPr>
    </w:p>
    <w:p w:rsidR="002717F3" w:rsidRDefault="002717F3" w:rsidP="00695819">
      <w:pPr>
        <w:ind w:left="1304" w:firstLine="1"/>
        <w:rPr>
          <w:rFonts w:ascii="Calibri" w:hAnsi="Calibri"/>
          <w:i/>
          <w:sz w:val="22"/>
          <w:szCs w:val="22"/>
        </w:rPr>
      </w:pPr>
      <w:r>
        <w:rPr>
          <w:rFonts w:ascii="Calibri" w:hAnsi="Calibri"/>
          <w:i/>
          <w:sz w:val="22"/>
          <w:szCs w:val="22"/>
        </w:rPr>
        <w:t>I aften når mørket falder på samles vi alle til vores lysceremoni, du kan fre</w:t>
      </w:r>
      <w:r w:rsidR="00695819">
        <w:rPr>
          <w:rFonts w:ascii="Calibri" w:hAnsi="Calibri"/>
          <w:i/>
          <w:sz w:val="22"/>
          <w:szCs w:val="22"/>
        </w:rPr>
        <w:t>m</w:t>
      </w:r>
      <w:r>
        <w:rPr>
          <w:rFonts w:ascii="Calibri" w:hAnsi="Calibri"/>
          <w:i/>
          <w:sz w:val="22"/>
          <w:szCs w:val="22"/>
        </w:rPr>
        <w:t xml:space="preserve"> til kl. xx </w:t>
      </w:r>
      <w:r w:rsidR="00695819">
        <w:rPr>
          <w:rFonts w:ascii="Calibri" w:hAnsi="Calibri"/>
          <w:i/>
          <w:sz w:val="22"/>
          <w:szCs w:val="22"/>
        </w:rPr>
        <w:t xml:space="preserve">kigge forbi vores lystelt og </w:t>
      </w:r>
      <w:r>
        <w:rPr>
          <w:rFonts w:ascii="Calibri" w:hAnsi="Calibri"/>
          <w:i/>
          <w:sz w:val="22"/>
          <w:szCs w:val="22"/>
        </w:rPr>
        <w:t>skrive en personlig hilsen til dem du tænker på i kampen mod kræft. Det koster 50 kr</w:t>
      </w:r>
      <w:r w:rsidR="005A482B">
        <w:rPr>
          <w:rFonts w:ascii="Calibri" w:hAnsi="Calibri"/>
          <w:i/>
          <w:sz w:val="22"/>
          <w:szCs w:val="22"/>
        </w:rPr>
        <w:t>.</w:t>
      </w:r>
      <w:r>
        <w:rPr>
          <w:rFonts w:ascii="Calibri" w:hAnsi="Calibri"/>
          <w:i/>
          <w:sz w:val="22"/>
          <w:szCs w:val="22"/>
        </w:rPr>
        <w:t xml:space="preserve"> at tænde lys. </w:t>
      </w:r>
      <w:r w:rsidR="00695819">
        <w:rPr>
          <w:rFonts w:ascii="Calibri" w:hAnsi="Calibri"/>
          <w:i/>
          <w:sz w:val="22"/>
          <w:szCs w:val="22"/>
        </w:rPr>
        <w:t xml:space="preserve">Penge der går ubeskåret til </w:t>
      </w:r>
      <w:r w:rsidR="00695819" w:rsidRPr="00695819">
        <w:rPr>
          <w:rFonts w:ascii="Calibri" w:hAnsi="Calibri"/>
          <w:i/>
          <w:sz w:val="22"/>
          <w:szCs w:val="22"/>
        </w:rPr>
        <w:t>Kræftens Bekæmpelse</w:t>
      </w:r>
      <w:r w:rsidR="00695819">
        <w:rPr>
          <w:rFonts w:ascii="Calibri" w:hAnsi="Calibri"/>
          <w:i/>
          <w:sz w:val="22"/>
          <w:szCs w:val="22"/>
        </w:rPr>
        <w:t xml:space="preserve">. </w:t>
      </w:r>
    </w:p>
    <w:p w:rsidR="00695819" w:rsidRPr="005A482B" w:rsidRDefault="00695819" w:rsidP="00695819">
      <w:pPr>
        <w:ind w:left="1304" w:firstLine="1"/>
        <w:rPr>
          <w:rFonts w:ascii="Calibri" w:hAnsi="Calibri"/>
          <w:sz w:val="22"/>
          <w:szCs w:val="22"/>
        </w:rPr>
      </w:pPr>
      <w:r>
        <w:rPr>
          <w:rFonts w:ascii="Calibri" w:hAnsi="Calibri"/>
          <w:i/>
          <w:sz w:val="22"/>
          <w:szCs w:val="22"/>
        </w:rPr>
        <w:t>Kender du de syv tegn du skal holde øje med for at opdage kræft på et tidligt tidspunk? Kig forbi vores oplysningstelt og hør mere om</w:t>
      </w:r>
      <w:r w:rsidR="005A482B">
        <w:rPr>
          <w:rFonts w:ascii="Calibri" w:hAnsi="Calibri"/>
          <w:i/>
          <w:sz w:val="22"/>
          <w:szCs w:val="22"/>
        </w:rPr>
        <w:t>,</w:t>
      </w:r>
      <w:r>
        <w:rPr>
          <w:rFonts w:ascii="Calibri" w:hAnsi="Calibri"/>
          <w:i/>
          <w:sz w:val="22"/>
          <w:szCs w:val="22"/>
        </w:rPr>
        <w:t xml:space="preserve"> hvordan du kan forebygge kræft lære om de syv tegn.</w:t>
      </w:r>
      <w:r w:rsidR="005A482B">
        <w:rPr>
          <w:rFonts w:ascii="Calibri" w:hAnsi="Calibri"/>
          <w:i/>
          <w:sz w:val="22"/>
          <w:szCs w:val="22"/>
        </w:rPr>
        <w:t xml:space="preserve"> </w:t>
      </w:r>
      <w:r w:rsidR="005A482B">
        <w:rPr>
          <w:rFonts w:ascii="Calibri" w:hAnsi="Calibri"/>
          <w:sz w:val="22"/>
          <w:szCs w:val="22"/>
        </w:rPr>
        <w:t>(- eller en anden aktuel forebyggelseskampagne)</w:t>
      </w:r>
    </w:p>
    <w:p w:rsidR="00695819" w:rsidRDefault="00695819" w:rsidP="00695819">
      <w:pPr>
        <w:ind w:left="1304" w:firstLine="1"/>
        <w:rPr>
          <w:rFonts w:ascii="Calibri" w:hAnsi="Calibri"/>
          <w:i/>
          <w:sz w:val="22"/>
          <w:szCs w:val="22"/>
        </w:rPr>
      </w:pPr>
    </w:p>
    <w:p w:rsidR="00695819" w:rsidRDefault="00695819" w:rsidP="00695819">
      <w:pPr>
        <w:ind w:left="1304" w:firstLine="1"/>
        <w:rPr>
          <w:rFonts w:ascii="Calibri" w:hAnsi="Calibri"/>
          <w:i/>
          <w:sz w:val="22"/>
          <w:szCs w:val="22"/>
        </w:rPr>
      </w:pPr>
      <w:r>
        <w:rPr>
          <w:rFonts w:ascii="Calibri" w:hAnsi="Calibri"/>
          <w:i/>
          <w:sz w:val="22"/>
          <w:szCs w:val="22"/>
        </w:rPr>
        <w:t>Rundt om på pladsen har flere</w:t>
      </w:r>
      <w:r w:rsidR="005A482B">
        <w:rPr>
          <w:rFonts w:ascii="Calibri" w:hAnsi="Calibri"/>
          <w:i/>
          <w:sz w:val="22"/>
          <w:szCs w:val="22"/>
        </w:rPr>
        <w:t xml:space="preserve"> af</w:t>
      </w:r>
      <w:r>
        <w:rPr>
          <w:rFonts w:ascii="Calibri" w:hAnsi="Calibri"/>
          <w:i/>
          <w:sz w:val="22"/>
          <w:szCs w:val="22"/>
        </w:rPr>
        <w:t xml:space="preserve"> holdene lavet aktiviteter der samler midler til bekæmpelse af kræft. Kig fx forbi hold xx</w:t>
      </w:r>
    </w:p>
    <w:p w:rsidR="00695819" w:rsidRDefault="00695819" w:rsidP="00695819">
      <w:pPr>
        <w:ind w:left="1304" w:firstLine="1"/>
        <w:rPr>
          <w:rFonts w:ascii="Calibri" w:hAnsi="Calibri"/>
          <w:i/>
          <w:sz w:val="22"/>
          <w:szCs w:val="22"/>
        </w:rPr>
      </w:pPr>
    </w:p>
    <w:p w:rsidR="00695819" w:rsidRDefault="00695819" w:rsidP="00695819">
      <w:pPr>
        <w:ind w:left="1304" w:firstLine="1"/>
        <w:rPr>
          <w:rFonts w:ascii="Calibri" w:hAnsi="Calibri"/>
          <w:i/>
          <w:sz w:val="22"/>
          <w:szCs w:val="22"/>
        </w:rPr>
      </w:pPr>
      <w:r>
        <w:rPr>
          <w:rFonts w:ascii="Calibri" w:hAnsi="Calibri"/>
          <w:i/>
          <w:sz w:val="22"/>
          <w:szCs w:val="22"/>
        </w:rPr>
        <w:t xml:space="preserve">Alle de penge vi i dag samler ind går til Kræftens Bekæmpelses arbejde med forskning, forebyggelse og patientstøtte. </w:t>
      </w:r>
    </w:p>
    <w:p w:rsidR="00695819" w:rsidRPr="002717F3" w:rsidRDefault="00695819" w:rsidP="00695819">
      <w:pPr>
        <w:ind w:left="1304" w:firstLine="1"/>
        <w:rPr>
          <w:rFonts w:ascii="Calibri" w:hAnsi="Calibri"/>
          <w:i/>
          <w:sz w:val="22"/>
          <w:szCs w:val="22"/>
        </w:rPr>
      </w:pPr>
    </w:p>
    <w:p w:rsidR="002A6343" w:rsidRDefault="002A6343" w:rsidP="005B7963">
      <w:pPr>
        <w:rPr>
          <w:rFonts w:ascii="Calibri" w:hAnsi="Calibri"/>
          <w:sz w:val="22"/>
          <w:szCs w:val="22"/>
        </w:rPr>
      </w:pPr>
    </w:p>
    <w:p w:rsidR="002A6343" w:rsidRPr="002A6343" w:rsidRDefault="002A6343" w:rsidP="005B7963">
      <w:pPr>
        <w:rPr>
          <w:rFonts w:ascii="Calibri" w:hAnsi="Calibri"/>
          <w:b/>
          <w:sz w:val="28"/>
          <w:szCs w:val="28"/>
        </w:rPr>
      </w:pPr>
      <w:r w:rsidRPr="002A6343">
        <w:rPr>
          <w:rFonts w:ascii="Calibri" w:hAnsi="Calibri"/>
          <w:b/>
          <w:sz w:val="28"/>
          <w:szCs w:val="28"/>
        </w:rPr>
        <w:t>OPTAKT TIL LYSCEREMONI</w:t>
      </w:r>
    </w:p>
    <w:p w:rsidR="002A6343" w:rsidRDefault="002A6343" w:rsidP="005B7963">
      <w:pPr>
        <w:rPr>
          <w:rFonts w:ascii="Calibri" w:hAnsi="Calibri"/>
          <w:sz w:val="22"/>
          <w:szCs w:val="22"/>
        </w:rPr>
      </w:pPr>
      <w:r>
        <w:rPr>
          <w:rFonts w:ascii="Calibri" w:hAnsi="Calibri"/>
          <w:sz w:val="22"/>
          <w:szCs w:val="22"/>
        </w:rPr>
        <w:t>(Lysceremonien skal forberedes omkring 1 - 1½ time</w:t>
      </w:r>
      <w:r w:rsidR="00BD12C0">
        <w:rPr>
          <w:rFonts w:ascii="Calibri" w:hAnsi="Calibri"/>
          <w:sz w:val="22"/>
          <w:szCs w:val="22"/>
        </w:rPr>
        <w:t>,</w:t>
      </w:r>
      <w:r>
        <w:rPr>
          <w:rFonts w:ascii="Calibri" w:hAnsi="Calibri"/>
          <w:sz w:val="22"/>
          <w:szCs w:val="22"/>
        </w:rPr>
        <w:t xml:space="preserve"> før den skal i gang. Der skal sættes lysposer op, lysene skal tændes, holddeltagerne skal forberedes</w:t>
      </w:r>
      <w:r w:rsidR="00BD12C0">
        <w:rPr>
          <w:rFonts w:ascii="Calibri" w:hAnsi="Calibri"/>
          <w:sz w:val="22"/>
          <w:szCs w:val="22"/>
        </w:rPr>
        <w:t>,</w:t>
      </w:r>
      <w:r>
        <w:rPr>
          <w:rFonts w:ascii="Calibri" w:hAnsi="Calibri"/>
          <w:sz w:val="22"/>
          <w:szCs w:val="22"/>
        </w:rPr>
        <w:t xml:space="preserve"> og underholdere og taler til lysceremonien skal modtages og gøre klar på scenen</w:t>
      </w:r>
      <w:r w:rsidR="00AF15E1">
        <w:rPr>
          <w:rFonts w:ascii="Calibri" w:hAnsi="Calibri"/>
          <w:sz w:val="22"/>
          <w:szCs w:val="22"/>
        </w:rPr>
        <w:t>.</w:t>
      </w:r>
      <w:r w:rsidR="0077776C">
        <w:rPr>
          <w:rFonts w:ascii="Calibri" w:hAnsi="Calibri"/>
          <w:sz w:val="22"/>
          <w:szCs w:val="22"/>
        </w:rPr>
        <w:t xml:space="preserve"> Vi anbefaler, at lysene tændes 15 minutter før ceremoniens start – sørg for at være nok folk til opgaven.</w:t>
      </w:r>
      <w:r>
        <w:rPr>
          <w:rFonts w:ascii="Calibri" w:hAnsi="Calibri"/>
          <w:sz w:val="22"/>
          <w:szCs w:val="22"/>
        </w:rPr>
        <w:t>)</w:t>
      </w:r>
    </w:p>
    <w:p w:rsidR="002A6343" w:rsidRPr="00EF3F9E" w:rsidRDefault="002A6343" w:rsidP="005B7963">
      <w:pPr>
        <w:rPr>
          <w:rFonts w:ascii="Calibri" w:hAnsi="Calibri"/>
          <w:sz w:val="22"/>
          <w:szCs w:val="22"/>
        </w:rPr>
      </w:pPr>
    </w:p>
    <w:p w:rsidR="00AF15E1" w:rsidRDefault="00AF15E1" w:rsidP="005B7963">
      <w:pPr>
        <w:rPr>
          <w:rFonts w:ascii="Calibri" w:hAnsi="Calibri"/>
          <w:sz w:val="22"/>
          <w:szCs w:val="22"/>
        </w:rPr>
      </w:pPr>
      <w:r>
        <w:rPr>
          <w:rFonts w:ascii="Calibri" w:hAnsi="Calibri"/>
          <w:sz w:val="22"/>
          <w:szCs w:val="22"/>
        </w:rPr>
        <w:t>20</w:t>
      </w:r>
      <w:r w:rsidR="002A6343">
        <w:rPr>
          <w:rFonts w:ascii="Calibri" w:hAnsi="Calibri"/>
          <w:sz w:val="22"/>
          <w:szCs w:val="22"/>
        </w:rPr>
        <w:t>.</w:t>
      </w:r>
      <w:r>
        <w:rPr>
          <w:rFonts w:ascii="Calibri" w:hAnsi="Calibri"/>
          <w:sz w:val="22"/>
          <w:szCs w:val="22"/>
        </w:rPr>
        <w:t>45</w:t>
      </w:r>
      <w:r w:rsidR="00C53E00" w:rsidRPr="00EF3F9E">
        <w:rPr>
          <w:rFonts w:ascii="Calibri" w:hAnsi="Calibri"/>
          <w:sz w:val="22"/>
          <w:szCs w:val="22"/>
        </w:rPr>
        <w:tab/>
        <w:t>Opsætning af lysposer</w:t>
      </w:r>
      <w:r>
        <w:rPr>
          <w:rFonts w:ascii="Calibri" w:hAnsi="Calibri"/>
          <w:sz w:val="22"/>
          <w:szCs w:val="22"/>
        </w:rPr>
        <w:t xml:space="preserve"> påbegyndes.</w:t>
      </w:r>
    </w:p>
    <w:p w:rsidR="00AF15E1" w:rsidRDefault="00AF15E1" w:rsidP="00AF15E1">
      <w:pPr>
        <w:ind w:left="1304" w:firstLine="1"/>
        <w:rPr>
          <w:rFonts w:ascii="Calibri" w:hAnsi="Calibri"/>
          <w:sz w:val="22"/>
          <w:szCs w:val="22"/>
        </w:rPr>
      </w:pPr>
      <w:r w:rsidRPr="00AF15E1">
        <w:rPr>
          <w:rFonts w:ascii="Calibri" w:hAnsi="Calibri"/>
          <w:i/>
          <w:sz w:val="22"/>
          <w:szCs w:val="22"/>
        </w:rPr>
        <w:t>Nu begynder vi at gøre klar til lysceremonien, der starter kl. 22.  Lysgruppen placerer poserne foran scenen, og poserne tændes lige før ceremonien går i gang</w:t>
      </w:r>
      <w:r>
        <w:rPr>
          <w:rFonts w:ascii="Calibri" w:hAnsi="Calibri"/>
          <w:sz w:val="22"/>
          <w:szCs w:val="22"/>
        </w:rPr>
        <w:t xml:space="preserve">. </w:t>
      </w:r>
    </w:p>
    <w:p w:rsidR="00C53E00" w:rsidRPr="00EF3F9E" w:rsidRDefault="00AF15E1" w:rsidP="00AF15E1">
      <w:pPr>
        <w:ind w:left="1304" w:firstLine="1"/>
        <w:rPr>
          <w:rFonts w:ascii="Calibri" w:hAnsi="Calibri"/>
          <w:sz w:val="22"/>
          <w:szCs w:val="22"/>
        </w:rPr>
      </w:pPr>
      <w:r>
        <w:rPr>
          <w:rFonts w:ascii="Calibri" w:hAnsi="Calibri"/>
          <w:sz w:val="22"/>
          <w:szCs w:val="22"/>
        </w:rPr>
        <w:t>OBS: Det er vigtigt, at konferencieren bliver klædt på til at kunne fortælle</w:t>
      </w:r>
      <w:r w:rsidR="00BD12C0">
        <w:rPr>
          <w:rFonts w:ascii="Calibri" w:hAnsi="Calibri"/>
          <w:sz w:val="22"/>
          <w:szCs w:val="22"/>
        </w:rPr>
        <w:t>,</w:t>
      </w:r>
      <w:r>
        <w:rPr>
          <w:rFonts w:ascii="Calibri" w:hAnsi="Calibri"/>
          <w:sz w:val="22"/>
          <w:szCs w:val="22"/>
        </w:rPr>
        <w:t xml:space="preserve"> dels om hvordan lysceremonien skal foregå, dels om hvordan forberedelserne op til ceremonien skal forløbe – fx om I involverer holdene i opsætningen af poser etc.  </w:t>
      </w:r>
      <w:r w:rsidR="00C53E00" w:rsidRPr="00EF3F9E">
        <w:rPr>
          <w:rFonts w:ascii="Calibri" w:hAnsi="Calibri"/>
          <w:sz w:val="22"/>
          <w:szCs w:val="22"/>
        </w:rPr>
        <w:t xml:space="preserve"> </w:t>
      </w:r>
    </w:p>
    <w:p w:rsidR="006A51D4" w:rsidRPr="00EF3F9E" w:rsidRDefault="006A51D4" w:rsidP="00FF1E78">
      <w:pPr>
        <w:rPr>
          <w:rFonts w:ascii="Calibri" w:hAnsi="Calibri"/>
          <w:sz w:val="22"/>
          <w:szCs w:val="22"/>
        </w:rPr>
      </w:pPr>
    </w:p>
    <w:p w:rsidR="0077776C" w:rsidRPr="00EF3F9E" w:rsidRDefault="0077776C" w:rsidP="0077776C">
      <w:pPr>
        <w:ind w:left="1304" w:hanging="1304"/>
        <w:rPr>
          <w:rFonts w:ascii="Calibri" w:hAnsi="Calibri"/>
          <w:color w:val="FF0000"/>
          <w:sz w:val="22"/>
          <w:szCs w:val="22"/>
        </w:rPr>
      </w:pPr>
      <w:r>
        <w:rPr>
          <w:rFonts w:ascii="Calibri" w:hAnsi="Calibri"/>
          <w:color w:val="000000"/>
          <w:sz w:val="22"/>
          <w:szCs w:val="22"/>
        </w:rPr>
        <w:t>21.45</w:t>
      </w:r>
      <w:r>
        <w:rPr>
          <w:rFonts w:ascii="Calibri" w:hAnsi="Calibri"/>
          <w:color w:val="000000"/>
          <w:sz w:val="22"/>
          <w:szCs w:val="22"/>
        </w:rPr>
        <w:tab/>
        <w:t>Holdene skal forberedes på at gå den sidste runde før lysceremonien, hvor</w:t>
      </w:r>
      <w:r w:rsidR="00236421">
        <w:rPr>
          <w:rFonts w:ascii="Calibri" w:hAnsi="Calibri"/>
          <w:color w:val="000000"/>
          <w:sz w:val="22"/>
          <w:szCs w:val="22"/>
        </w:rPr>
        <w:t>under</w:t>
      </w:r>
      <w:r>
        <w:rPr>
          <w:rFonts w:ascii="Calibri" w:hAnsi="Calibri"/>
          <w:color w:val="000000"/>
          <w:sz w:val="22"/>
          <w:szCs w:val="22"/>
        </w:rPr>
        <w:t xml:space="preserve"> stafetten stoppes.</w:t>
      </w:r>
    </w:p>
    <w:p w:rsidR="005B7963" w:rsidRPr="0077776C" w:rsidRDefault="0077776C" w:rsidP="0077776C">
      <w:pPr>
        <w:ind w:left="1304"/>
        <w:rPr>
          <w:rFonts w:ascii="Calibri" w:hAnsi="Calibri"/>
          <w:i/>
          <w:sz w:val="22"/>
          <w:szCs w:val="22"/>
        </w:rPr>
      </w:pPr>
      <w:r w:rsidRPr="0077776C">
        <w:rPr>
          <w:rFonts w:ascii="Calibri" w:hAnsi="Calibri"/>
          <w:i/>
          <w:sz w:val="22"/>
          <w:szCs w:val="22"/>
        </w:rPr>
        <w:t>Nu skal alle deltagere – alle jer på banen – sørge for at få gået jeres sidste runde</w:t>
      </w:r>
      <w:r w:rsidR="00236421">
        <w:rPr>
          <w:rFonts w:ascii="Calibri" w:hAnsi="Calibri"/>
          <w:i/>
          <w:sz w:val="22"/>
          <w:szCs w:val="22"/>
        </w:rPr>
        <w:t>,</w:t>
      </w:r>
      <w:r w:rsidRPr="0077776C">
        <w:rPr>
          <w:rFonts w:ascii="Calibri" w:hAnsi="Calibri"/>
          <w:i/>
          <w:sz w:val="22"/>
          <w:szCs w:val="22"/>
        </w:rPr>
        <w:t xml:space="preserve"> inden lysceremonien starter</w:t>
      </w:r>
      <w:r w:rsidR="00236421">
        <w:rPr>
          <w:rFonts w:ascii="Calibri" w:hAnsi="Calibri"/>
          <w:i/>
          <w:sz w:val="22"/>
          <w:szCs w:val="22"/>
        </w:rPr>
        <w:t>,</w:t>
      </w:r>
      <w:r w:rsidRPr="0077776C">
        <w:rPr>
          <w:rFonts w:ascii="Calibri" w:hAnsi="Calibri"/>
          <w:i/>
          <w:sz w:val="22"/>
          <w:szCs w:val="22"/>
        </w:rPr>
        <w:t xml:space="preserve"> og stafetten stopper for en stund.</w:t>
      </w:r>
    </w:p>
    <w:p w:rsidR="0077776C" w:rsidRDefault="0077776C" w:rsidP="0077776C">
      <w:pPr>
        <w:ind w:left="1304"/>
        <w:rPr>
          <w:rFonts w:ascii="Calibri" w:hAnsi="Calibri"/>
          <w:sz w:val="22"/>
          <w:szCs w:val="22"/>
        </w:rPr>
      </w:pPr>
    </w:p>
    <w:p w:rsidR="0077776C" w:rsidRDefault="0077776C" w:rsidP="0077776C">
      <w:pPr>
        <w:ind w:left="1304"/>
        <w:rPr>
          <w:rFonts w:ascii="Calibri" w:hAnsi="Calibri"/>
          <w:sz w:val="22"/>
          <w:szCs w:val="22"/>
        </w:rPr>
      </w:pPr>
      <w:r>
        <w:rPr>
          <w:rFonts w:ascii="Calibri" w:hAnsi="Calibri"/>
          <w:sz w:val="22"/>
          <w:szCs w:val="22"/>
        </w:rPr>
        <w:t>Taler og evt. kor/musikere gør sig klar på scenen, og lysgruppen tænder lys i alle lysposerne, så de er klar til ceremoniens start kl. 22.</w:t>
      </w:r>
    </w:p>
    <w:p w:rsidR="00D475EA" w:rsidRPr="00EF3F9E" w:rsidRDefault="00D475EA" w:rsidP="0077776C">
      <w:pPr>
        <w:ind w:left="1304"/>
        <w:rPr>
          <w:rFonts w:ascii="Calibri" w:hAnsi="Calibri"/>
          <w:sz w:val="22"/>
          <w:szCs w:val="22"/>
        </w:rPr>
      </w:pPr>
    </w:p>
    <w:p w:rsidR="00D475EA" w:rsidRDefault="00FF5C0D" w:rsidP="00FF5C0D">
      <w:pPr>
        <w:ind w:left="1304" w:hanging="1304"/>
        <w:rPr>
          <w:rFonts w:ascii="Calibri" w:hAnsi="Calibri"/>
          <w:sz w:val="22"/>
          <w:szCs w:val="22"/>
        </w:rPr>
      </w:pPr>
      <w:r w:rsidRPr="00EF3F9E">
        <w:rPr>
          <w:rFonts w:ascii="Calibri" w:hAnsi="Calibri"/>
          <w:sz w:val="22"/>
          <w:szCs w:val="22"/>
        </w:rPr>
        <w:t>22.</w:t>
      </w:r>
      <w:r w:rsidR="00D475EA">
        <w:rPr>
          <w:rFonts w:ascii="Calibri" w:hAnsi="Calibri"/>
          <w:sz w:val="22"/>
          <w:szCs w:val="22"/>
        </w:rPr>
        <w:t>00-22.30</w:t>
      </w:r>
      <w:r w:rsidRPr="00EF3F9E">
        <w:rPr>
          <w:rFonts w:ascii="Calibri" w:hAnsi="Calibri"/>
          <w:sz w:val="22"/>
          <w:szCs w:val="22"/>
        </w:rPr>
        <w:tab/>
      </w:r>
      <w:r w:rsidR="00D475EA">
        <w:rPr>
          <w:rFonts w:ascii="Calibri" w:hAnsi="Calibri"/>
          <w:sz w:val="22"/>
          <w:szCs w:val="22"/>
        </w:rPr>
        <w:t>Lysceremoni (v. konferencier eller en person fra styregruppen)</w:t>
      </w:r>
    </w:p>
    <w:p w:rsidR="00D475EA" w:rsidRDefault="00D475EA" w:rsidP="00BF5216">
      <w:pPr>
        <w:ind w:left="1304" w:hanging="1304"/>
        <w:rPr>
          <w:rFonts w:ascii="Calibri" w:hAnsi="Calibri"/>
          <w:sz w:val="22"/>
          <w:szCs w:val="22"/>
        </w:rPr>
      </w:pPr>
      <w:r>
        <w:rPr>
          <w:rFonts w:ascii="Calibri" w:hAnsi="Calibri"/>
          <w:sz w:val="22"/>
          <w:szCs w:val="22"/>
        </w:rPr>
        <w:tab/>
      </w:r>
      <w:r w:rsidRPr="00D475EA">
        <w:rPr>
          <w:rFonts w:ascii="Calibri" w:hAnsi="Calibri"/>
          <w:i/>
          <w:sz w:val="22"/>
          <w:szCs w:val="22"/>
        </w:rPr>
        <w:t>Nu stopper stafetten</w:t>
      </w:r>
      <w:r w:rsidR="00236421">
        <w:rPr>
          <w:rFonts w:ascii="Calibri" w:hAnsi="Calibri"/>
          <w:i/>
          <w:sz w:val="22"/>
          <w:szCs w:val="22"/>
        </w:rPr>
        <w:t>,</w:t>
      </w:r>
      <w:r w:rsidRPr="00D475EA">
        <w:rPr>
          <w:rFonts w:ascii="Calibri" w:hAnsi="Calibri"/>
          <w:i/>
          <w:sz w:val="22"/>
          <w:szCs w:val="22"/>
        </w:rPr>
        <w:t xml:space="preserve"> og </w:t>
      </w:r>
      <w:r w:rsidR="002C5DD4">
        <w:rPr>
          <w:rFonts w:ascii="Calibri" w:hAnsi="Calibri"/>
          <w:i/>
          <w:sz w:val="22"/>
          <w:szCs w:val="22"/>
        </w:rPr>
        <w:t xml:space="preserve">jeg skal bede jer alle </w:t>
      </w:r>
      <w:r w:rsidRPr="00D475EA">
        <w:rPr>
          <w:rFonts w:ascii="Calibri" w:hAnsi="Calibri"/>
          <w:i/>
          <w:sz w:val="22"/>
          <w:szCs w:val="22"/>
        </w:rPr>
        <w:t>samles omkring scenen til stafettens lysceremoni. Vi skal i gang med et helt særligt øjeblik på Stafet For Livet, og jeg vil derfor bede jer om at tage lyden af jeres mobiltelefoner.</w:t>
      </w:r>
    </w:p>
    <w:p w:rsidR="00FF5C0D" w:rsidRPr="00EF3F9E" w:rsidRDefault="00FF5C0D" w:rsidP="00FF5C0D">
      <w:pPr>
        <w:rPr>
          <w:rFonts w:ascii="Calibri" w:hAnsi="Calibri"/>
          <w:bCs/>
          <w:sz w:val="22"/>
          <w:szCs w:val="22"/>
        </w:rPr>
      </w:pPr>
    </w:p>
    <w:p w:rsidR="00FF5C0D" w:rsidRPr="00D475EA" w:rsidRDefault="00FF5C0D" w:rsidP="00D475EA">
      <w:pPr>
        <w:ind w:left="1304"/>
        <w:rPr>
          <w:rFonts w:ascii="Calibri" w:hAnsi="Calibri"/>
          <w:bCs/>
          <w:i/>
          <w:sz w:val="22"/>
          <w:szCs w:val="22"/>
        </w:rPr>
      </w:pPr>
      <w:r w:rsidRPr="00D475EA">
        <w:rPr>
          <w:rFonts w:ascii="Calibri" w:hAnsi="Calibri"/>
          <w:bCs/>
          <w:i/>
          <w:sz w:val="22"/>
          <w:szCs w:val="22"/>
        </w:rPr>
        <w:t>Lysceremonien er en fast del af Stafet For Livet – det er en stille stund, hvor vi kan mindes og samle vores tanker. Det er et følelsesmæssigt tidspunkt på stafetten, hvor vi kan mærke, hvorfor det er så vigtigt at holde Stafet For Livet, og hvorfor kampen mod kræft er vigtig. Lysene, som vi tænder, symboliserer håbet om et liv uden kræft.</w:t>
      </w:r>
    </w:p>
    <w:p w:rsidR="00FF5C0D" w:rsidRPr="00EF3F9E" w:rsidRDefault="00FF5C0D" w:rsidP="00FF5C0D">
      <w:pPr>
        <w:rPr>
          <w:rFonts w:ascii="Calibri" w:hAnsi="Calibri"/>
          <w:bCs/>
          <w:sz w:val="22"/>
          <w:szCs w:val="22"/>
        </w:rPr>
      </w:pPr>
    </w:p>
    <w:p w:rsidR="00D475EA" w:rsidRDefault="00D475EA" w:rsidP="000E30DE">
      <w:pPr>
        <w:numPr>
          <w:ilvl w:val="0"/>
          <w:numId w:val="5"/>
        </w:numPr>
        <w:rPr>
          <w:rFonts w:ascii="Calibri" w:hAnsi="Calibri"/>
          <w:sz w:val="22"/>
          <w:szCs w:val="22"/>
        </w:rPr>
      </w:pPr>
      <w:r>
        <w:rPr>
          <w:rFonts w:ascii="Calibri" w:hAnsi="Calibri"/>
          <w:sz w:val="22"/>
          <w:szCs w:val="22"/>
        </w:rPr>
        <w:lastRenderedPageBreak/>
        <w:t>Byd velkommen til taler</w:t>
      </w:r>
      <w:r w:rsidR="00E66A3A">
        <w:rPr>
          <w:rFonts w:ascii="Calibri" w:hAnsi="Calibri"/>
          <w:sz w:val="22"/>
          <w:szCs w:val="22"/>
        </w:rPr>
        <w:t xml:space="preserve"> (en lang præsentation udelades af hensyn til ceremonien)</w:t>
      </w:r>
    </w:p>
    <w:p w:rsidR="00D475EA" w:rsidRDefault="00D475EA" w:rsidP="000E30DE">
      <w:pPr>
        <w:numPr>
          <w:ilvl w:val="0"/>
          <w:numId w:val="5"/>
        </w:numPr>
        <w:rPr>
          <w:rFonts w:ascii="Calibri" w:hAnsi="Calibri"/>
          <w:sz w:val="22"/>
          <w:szCs w:val="22"/>
        </w:rPr>
      </w:pPr>
      <w:r>
        <w:rPr>
          <w:rFonts w:ascii="Calibri" w:hAnsi="Calibri"/>
          <w:sz w:val="22"/>
          <w:szCs w:val="22"/>
        </w:rPr>
        <w:t>Tale: ca. 10 minutter</w:t>
      </w:r>
    </w:p>
    <w:p w:rsidR="00D475EA" w:rsidRDefault="00D475EA" w:rsidP="000E30DE">
      <w:pPr>
        <w:numPr>
          <w:ilvl w:val="0"/>
          <w:numId w:val="5"/>
        </w:numPr>
        <w:rPr>
          <w:rFonts w:ascii="Calibri" w:hAnsi="Calibri"/>
          <w:sz w:val="22"/>
          <w:szCs w:val="22"/>
        </w:rPr>
      </w:pPr>
      <w:r>
        <w:rPr>
          <w:rFonts w:ascii="Calibri" w:hAnsi="Calibri"/>
          <w:sz w:val="22"/>
          <w:szCs w:val="22"/>
        </w:rPr>
        <w:t>1 minuts stilhed i forlængelse af talen</w:t>
      </w:r>
    </w:p>
    <w:p w:rsidR="00D475EA" w:rsidRDefault="00D475EA" w:rsidP="000E30DE">
      <w:pPr>
        <w:numPr>
          <w:ilvl w:val="0"/>
          <w:numId w:val="5"/>
        </w:numPr>
        <w:rPr>
          <w:rFonts w:ascii="Calibri" w:hAnsi="Calibri"/>
          <w:sz w:val="22"/>
          <w:szCs w:val="22"/>
        </w:rPr>
      </w:pPr>
      <w:r>
        <w:rPr>
          <w:rFonts w:ascii="Calibri" w:hAnsi="Calibri"/>
          <w:sz w:val="22"/>
          <w:szCs w:val="22"/>
        </w:rPr>
        <w:t>Byd velkommen til m</w:t>
      </w:r>
      <w:r w:rsidR="00BF5216">
        <w:rPr>
          <w:rFonts w:ascii="Calibri" w:hAnsi="Calibri"/>
          <w:sz w:val="22"/>
          <w:szCs w:val="22"/>
        </w:rPr>
        <w:t>usik</w:t>
      </w:r>
      <w:r>
        <w:rPr>
          <w:rFonts w:ascii="Calibri" w:hAnsi="Calibri"/>
          <w:sz w:val="22"/>
          <w:szCs w:val="22"/>
        </w:rPr>
        <w:t>er (en lang præsentation udelades af hensyn til ceremonien)</w:t>
      </w:r>
    </w:p>
    <w:p w:rsidR="00D475EA" w:rsidRPr="000E30DE" w:rsidRDefault="00D475EA" w:rsidP="000E30DE">
      <w:pPr>
        <w:numPr>
          <w:ilvl w:val="0"/>
          <w:numId w:val="5"/>
        </w:numPr>
        <w:rPr>
          <w:rFonts w:ascii="Calibri" w:hAnsi="Calibri"/>
          <w:sz w:val="22"/>
          <w:szCs w:val="22"/>
        </w:rPr>
      </w:pPr>
      <w:r>
        <w:rPr>
          <w:rFonts w:ascii="Calibri" w:hAnsi="Calibri"/>
          <w:sz w:val="22"/>
          <w:szCs w:val="22"/>
        </w:rPr>
        <w:t xml:space="preserve">Musik: ca. 10 minutter (max 2-3 numre) </w:t>
      </w:r>
    </w:p>
    <w:p w:rsidR="00E66A3A" w:rsidRPr="00EF3F9E" w:rsidRDefault="00E66A3A" w:rsidP="000E30DE">
      <w:pPr>
        <w:numPr>
          <w:ilvl w:val="0"/>
          <w:numId w:val="5"/>
        </w:numPr>
        <w:rPr>
          <w:rFonts w:ascii="Calibri" w:hAnsi="Calibri"/>
          <w:sz w:val="22"/>
          <w:szCs w:val="22"/>
        </w:rPr>
      </w:pPr>
      <w:r>
        <w:rPr>
          <w:rFonts w:ascii="Calibri" w:hAnsi="Calibri"/>
          <w:sz w:val="22"/>
          <w:szCs w:val="22"/>
        </w:rPr>
        <w:t xml:space="preserve">Lysceremonien skal afrundes af konferencier eller </w:t>
      </w:r>
      <w:r w:rsidR="005A482B">
        <w:rPr>
          <w:rFonts w:ascii="Calibri" w:hAnsi="Calibri"/>
          <w:sz w:val="22"/>
          <w:szCs w:val="22"/>
        </w:rPr>
        <w:t xml:space="preserve">en </w:t>
      </w:r>
      <w:r>
        <w:rPr>
          <w:rFonts w:ascii="Calibri" w:hAnsi="Calibri"/>
          <w:sz w:val="22"/>
          <w:szCs w:val="22"/>
        </w:rPr>
        <w:t xml:space="preserve">person fra styregruppen, og stafetten sættes i gang igen. Det er meget vigtigt, at ceremonien tydeligt afsluttes for deltagerne, så stafetten kan gå videre. </w:t>
      </w:r>
      <w:r w:rsidR="000E30DE">
        <w:rPr>
          <w:rFonts w:ascii="Calibri" w:hAnsi="Calibri"/>
          <w:sz w:val="22"/>
          <w:szCs w:val="22"/>
        </w:rPr>
        <w:t xml:space="preserve">Det er også her, deltagerne skal have at vide, </w:t>
      </w:r>
      <w:r w:rsidR="00236421">
        <w:rPr>
          <w:rFonts w:ascii="Calibri" w:hAnsi="Calibri"/>
          <w:sz w:val="22"/>
          <w:szCs w:val="22"/>
        </w:rPr>
        <w:t>om</w:t>
      </w:r>
      <w:r w:rsidR="000E30DE">
        <w:rPr>
          <w:rFonts w:ascii="Calibri" w:hAnsi="Calibri"/>
          <w:sz w:val="22"/>
          <w:szCs w:val="22"/>
        </w:rPr>
        <w:t xml:space="preserve"> poserne f</w:t>
      </w:r>
      <w:r w:rsidR="00BF5216">
        <w:rPr>
          <w:rFonts w:ascii="Calibri" w:hAnsi="Calibri"/>
          <w:sz w:val="22"/>
          <w:szCs w:val="22"/>
        </w:rPr>
        <w:t>.eks.</w:t>
      </w:r>
      <w:r w:rsidR="000E30DE">
        <w:rPr>
          <w:rFonts w:ascii="Calibri" w:hAnsi="Calibri"/>
          <w:sz w:val="22"/>
          <w:szCs w:val="22"/>
        </w:rPr>
        <w:t xml:space="preserve"> stilles langs banen,</w:t>
      </w:r>
      <w:r w:rsidR="00236421">
        <w:rPr>
          <w:rFonts w:ascii="Calibri" w:hAnsi="Calibri"/>
          <w:sz w:val="22"/>
          <w:szCs w:val="22"/>
        </w:rPr>
        <w:t xml:space="preserve"> eller</w:t>
      </w:r>
      <w:r w:rsidR="000E30DE">
        <w:rPr>
          <w:rFonts w:ascii="Calibri" w:hAnsi="Calibri"/>
          <w:sz w:val="22"/>
          <w:szCs w:val="22"/>
        </w:rPr>
        <w:t xml:space="preserve"> </w:t>
      </w:r>
      <w:r w:rsidR="00236421">
        <w:rPr>
          <w:rFonts w:ascii="Calibri" w:hAnsi="Calibri"/>
          <w:sz w:val="22"/>
          <w:szCs w:val="22"/>
        </w:rPr>
        <w:t>om</w:t>
      </w:r>
      <w:r w:rsidR="000E30DE">
        <w:rPr>
          <w:rFonts w:ascii="Calibri" w:hAnsi="Calibri"/>
          <w:sz w:val="22"/>
          <w:szCs w:val="22"/>
        </w:rPr>
        <w:t xml:space="preserve"> de selv kan være med til at placere deres pose sammen med deres nærmeste. </w:t>
      </w:r>
    </w:p>
    <w:p w:rsidR="002B33A4" w:rsidRDefault="002B33A4" w:rsidP="00FF5C0D">
      <w:pPr>
        <w:ind w:firstLine="1304"/>
        <w:rPr>
          <w:rFonts w:ascii="Calibri" w:hAnsi="Calibri"/>
          <w:sz w:val="22"/>
          <w:szCs w:val="22"/>
        </w:rPr>
      </w:pPr>
    </w:p>
    <w:p w:rsidR="00E10E6D" w:rsidRPr="00E10E6D" w:rsidRDefault="000E30DE" w:rsidP="000E30DE">
      <w:pPr>
        <w:ind w:left="1304"/>
        <w:rPr>
          <w:rFonts w:ascii="Calibri" w:hAnsi="Calibri"/>
          <w:i/>
          <w:sz w:val="22"/>
          <w:szCs w:val="22"/>
        </w:rPr>
      </w:pPr>
      <w:r w:rsidRPr="00E10E6D">
        <w:rPr>
          <w:rFonts w:ascii="Calibri" w:hAnsi="Calibri"/>
          <w:i/>
          <w:sz w:val="22"/>
          <w:szCs w:val="22"/>
        </w:rPr>
        <w:t xml:space="preserve">Tak for en smuk lysceremoni. </w:t>
      </w:r>
    </w:p>
    <w:p w:rsidR="00BA7A72" w:rsidRDefault="00E10E6D" w:rsidP="00E920F3">
      <w:pPr>
        <w:ind w:left="1304"/>
        <w:rPr>
          <w:rFonts w:ascii="Calibri" w:hAnsi="Calibri"/>
          <w:i/>
          <w:sz w:val="22"/>
          <w:szCs w:val="22"/>
        </w:rPr>
      </w:pPr>
      <w:r w:rsidRPr="00E10E6D">
        <w:rPr>
          <w:rFonts w:ascii="Calibri" w:hAnsi="Calibri"/>
          <w:bCs/>
          <w:i/>
          <w:sz w:val="22"/>
          <w:szCs w:val="22"/>
        </w:rPr>
        <w:t>Lysposerne bliver stående og lyser – som håb i mørket hele natten. Hvis nogle gerne vil have deres lysposer med hjem, er de velkomne til at tage dem med, når lysene er brændt ud.</w:t>
      </w:r>
      <w:r w:rsidR="00BF5216">
        <w:rPr>
          <w:rFonts w:ascii="Calibri" w:hAnsi="Calibri"/>
          <w:bCs/>
          <w:i/>
          <w:sz w:val="22"/>
          <w:szCs w:val="22"/>
        </w:rPr>
        <w:t xml:space="preserve"> </w:t>
      </w:r>
      <w:r w:rsidR="00E920F3">
        <w:rPr>
          <w:rFonts w:ascii="Calibri" w:hAnsi="Calibri"/>
          <w:bCs/>
          <w:i/>
          <w:sz w:val="22"/>
          <w:szCs w:val="22"/>
        </w:rPr>
        <w:t>Kampen mod kræft fortsætter og vi vil n</w:t>
      </w:r>
      <w:r w:rsidR="00E920F3">
        <w:rPr>
          <w:rFonts w:ascii="Calibri" w:hAnsi="Calibri"/>
          <w:i/>
          <w:sz w:val="22"/>
          <w:szCs w:val="22"/>
        </w:rPr>
        <w:t>u sætte</w:t>
      </w:r>
      <w:r w:rsidR="000E30DE" w:rsidRPr="00E10E6D">
        <w:rPr>
          <w:rFonts w:ascii="Calibri" w:hAnsi="Calibri"/>
          <w:i/>
          <w:sz w:val="22"/>
          <w:szCs w:val="22"/>
        </w:rPr>
        <w:t xml:space="preserve"> stafetten i gang igen. </w:t>
      </w:r>
    </w:p>
    <w:p w:rsidR="00236421" w:rsidRPr="00E10E6D" w:rsidRDefault="00236421" w:rsidP="000E30DE">
      <w:pPr>
        <w:ind w:left="1304"/>
        <w:rPr>
          <w:rFonts w:ascii="Calibri" w:hAnsi="Calibri"/>
          <w:bCs/>
          <w:i/>
          <w:sz w:val="22"/>
          <w:szCs w:val="22"/>
        </w:rPr>
      </w:pPr>
    </w:p>
    <w:p w:rsidR="00A30BC3" w:rsidRPr="005A482B" w:rsidRDefault="005A482B" w:rsidP="003D523E">
      <w:pPr>
        <w:rPr>
          <w:rFonts w:ascii="Calibri" w:hAnsi="Calibri"/>
          <w:b/>
          <w:sz w:val="28"/>
          <w:szCs w:val="22"/>
        </w:rPr>
      </w:pPr>
      <w:r>
        <w:rPr>
          <w:rFonts w:ascii="Calibri" w:hAnsi="Calibri"/>
          <w:b/>
          <w:sz w:val="28"/>
          <w:szCs w:val="22"/>
        </w:rPr>
        <w:t>MORGENENS PROGRAM</w:t>
      </w:r>
    </w:p>
    <w:p w:rsidR="006C2206" w:rsidRDefault="006C2206" w:rsidP="003D523E">
      <w:pPr>
        <w:rPr>
          <w:rFonts w:ascii="Calibri" w:hAnsi="Calibri"/>
          <w:b/>
          <w:sz w:val="22"/>
          <w:szCs w:val="22"/>
        </w:rPr>
      </w:pPr>
      <w:r>
        <w:rPr>
          <w:rFonts w:ascii="Calibri" w:hAnsi="Calibri"/>
          <w:b/>
          <w:sz w:val="22"/>
          <w:szCs w:val="22"/>
        </w:rPr>
        <w:tab/>
      </w:r>
    </w:p>
    <w:p w:rsidR="006C2206" w:rsidRPr="006C2206" w:rsidRDefault="006C2206" w:rsidP="005A482B">
      <w:pPr>
        <w:rPr>
          <w:rFonts w:ascii="Calibri" w:hAnsi="Calibri"/>
          <w:sz w:val="22"/>
          <w:szCs w:val="22"/>
        </w:rPr>
      </w:pPr>
      <w:r>
        <w:rPr>
          <w:rFonts w:ascii="Calibri" w:hAnsi="Calibri"/>
          <w:sz w:val="22"/>
          <w:szCs w:val="22"/>
        </w:rPr>
        <w:t>Introd</w:t>
      </w:r>
      <w:r w:rsidR="005A482B">
        <w:rPr>
          <w:rFonts w:ascii="Calibri" w:hAnsi="Calibri"/>
          <w:sz w:val="22"/>
          <w:szCs w:val="22"/>
        </w:rPr>
        <w:t>ucer morgenens program og oplys</w:t>
      </w:r>
      <w:r>
        <w:rPr>
          <w:rFonts w:ascii="Calibri" w:hAnsi="Calibri"/>
          <w:sz w:val="22"/>
          <w:szCs w:val="22"/>
        </w:rPr>
        <w:t xml:space="preserve"> løbende om stafettens tilbud om mad, o</w:t>
      </w:r>
      <w:r w:rsidR="005A482B">
        <w:rPr>
          <w:rFonts w:ascii="Calibri" w:hAnsi="Calibri"/>
          <w:sz w:val="22"/>
          <w:szCs w:val="22"/>
        </w:rPr>
        <w:t>plysning, holdaktiviteter. Fo</w:t>
      </w:r>
      <w:r>
        <w:rPr>
          <w:rFonts w:ascii="Calibri" w:hAnsi="Calibri"/>
          <w:sz w:val="22"/>
          <w:szCs w:val="22"/>
        </w:rPr>
        <w:t>rtæl om forhold for nedtagning og afslutning af stafetten.</w:t>
      </w:r>
    </w:p>
    <w:p w:rsidR="003D523E" w:rsidRPr="00F43179" w:rsidRDefault="003D523E" w:rsidP="003D523E">
      <w:pPr>
        <w:rPr>
          <w:rFonts w:ascii="Calibri" w:hAnsi="Calibri"/>
          <w:sz w:val="22"/>
          <w:szCs w:val="22"/>
        </w:rPr>
      </w:pPr>
    </w:p>
    <w:p w:rsidR="00BC2C2C" w:rsidRDefault="00BC2C2C" w:rsidP="000D4C7B">
      <w:pPr>
        <w:rPr>
          <w:rFonts w:ascii="Calibri" w:hAnsi="Calibri"/>
          <w:sz w:val="22"/>
          <w:szCs w:val="22"/>
        </w:rPr>
      </w:pPr>
    </w:p>
    <w:p w:rsidR="00BC2C2C" w:rsidRPr="00750786" w:rsidRDefault="00BC2C2C" w:rsidP="000D4C7B">
      <w:pPr>
        <w:rPr>
          <w:rFonts w:ascii="Calibri" w:hAnsi="Calibri"/>
          <w:sz w:val="22"/>
          <w:szCs w:val="22"/>
        </w:rPr>
      </w:pPr>
      <w:r w:rsidRPr="00BC2C2C">
        <w:rPr>
          <w:rFonts w:ascii="Calibri" w:hAnsi="Calibri"/>
          <w:b/>
          <w:sz w:val="28"/>
          <w:szCs w:val="28"/>
        </w:rPr>
        <w:t>AFSLUTNING</w:t>
      </w:r>
      <w:r w:rsidR="00750786">
        <w:rPr>
          <w:rFonts w:ascii="Calibri" w:hAnsi="Calibri"/>
          <w:b/>
          <w:sz w:val="28"/>
          <w:szCs w:val="28"/>
        </w:rPr>
        <w:t xml:space="preserve"> </w:t>
      </w:r>
      <w:r w:rsidR="00750786">
        <w:rPr>
          <w:rFonts w:ascii="Calibri" w:hAnsi="Calibri"/>
          <w:sz w:val="22"/>
          <w:szCs w:val="22"/>
        </w:rPr>
        <w:t>(fra scenen)</w:t>
      </w:r>
    </w:p>
    <w:p w:rsidR="004F2612" w:rsidRPr="00E465DE" w:rsidRDefault="00BC2C2C" w:rsidP="004F2612">
      <w:pPr>
        <w:rPr>
          <w:rFonts w:ascii="Calibri" w:hAnsi="Calibri" w:cs="Arial"/>
          <w:sz w:val="22"/>
          <w:szCs w:val="22"/>
        </w:rPr>
      </w:pPr>
      <w:r w:rsidRPr="00E465DE">
        <w:rPr>
          <w:rFonts w:ascii="Calibri" w:hAnsi="Calibri" w:cs="Arial"/>
          <w:sz w:val="22"/>
          <w:szCs w:val="22"/>
        </w:rPr>
        <w:t>(Afslutningen</w:t>
      </w:r>
      <w:r w:rsidR="00750786">
        <w:rPr>
          <w:rFonts w:ascii="Calibri" w:hAnsi="Calibri" w:cs="Arial"/>
          <w:sz w:val="22"/>
          <w:szCs w:val="22"/>
        </w:rPr>
        <w:t xml:space="preserve"> </w:t>
      </w:r>
      <w:r w:rsidRPr="00E465DE">
        <w:rPr>
          <w:rFonts w:ascii="Calibri" w:hAnsi="Calibri" w:cs="Arial"/>
          <w:sz w:val="22"/>
          <w:szCs w:val="22"/>
        </w:rPr>
        <w:t>består</w:t>
      </w:r>
      <w:r w:rsidR="00750786">
        <w:rPr>
          <w:rFonts w:ascii="Calibri" w:hAnsi="Calibri" w:cs="Arial"/>
          <w:sz w:val="22"/>
          <w:szCs w:val="22"/>
        </w:rPr>
        <w:t xml:space="preserve"> fx</w:t>
      </w:r>
      <w:r w:rsidRPr="00E465DE">
        <w:rPr>
          <w:rFonts w:ascii="Calibri" w:hAnsi="Calibri" w:cs="Arial"/>
          <w:sz w:val="22"/>
          <w:szCs w:val="22"/>
        </w:rPr>
        <w:t xml:space="preserve"> af</w:t>
      </w:r>
      <w:r w:rsidR="00750786">
        <w:rPr>
          <w:rFonts w:ascii="Calibri" w:hAnsi="Calibri" w:cs="Arial"/>
          <w:sz w:val="22"/>
          <w:szCs w:val="22"/>
        </w:rPr>
        <w:t>: E</w:t>
      </w:r>
      <w:r w:rsidRPr="00E465DE">
        <w:rPr>
          <w:rFonts w:ascii="Calibri" w:hAnsi="Calibri" w:cs="Arial"/>
          <w:sz w:val="22"/>
          <w:szCs w:val="22"/>
        </w:rPr>
        <w:t>n afslutningstale, hvor alle takkes for deres indsats</w:t>
      </w:r>
      <w:r w:rsidR="00236421">
        <w:rPr>
          <w:rFonts w:ascii="Calibri" w:hAnsi="Calibri" w:cs="Arial"/>
          <w:sz w:val="22"/>
          <w:szCs w:val="22"/>
        </w:rPr>
        <w:t xml:space="preserve">, og det </w:t>
      </w:r>
      <w:r w:rsidR="006C2206">
        <w:rPr>
          <w:rFonts w:ascii="Calibri" w:hAnsi="Calibri" w:cs="Arial"/>
          <w:sz w:val="22"/>
          <w:szCs w:val="22"/>
        </w:rPr>
        <w:t xml:space="preserve">estimerede </w:t>
      </w:r>
      <w:r w:rsidR="00236421">
        <w:rPr>
          <w:rFonts w:ascii="Calibri" w:hAnsi="Calibri" w:cs="Arial"/>
          <w:sz w:val="22"/>
          <w:szCs w:val="22"/>
        </w:rPr>
        <w:t>i</w:t>
      </w:r>
      <w:r w:rsidRPr="00E465DE">
        <w:rPr>
          <w:rFonts w:ascii="Calibri" w:hAnsi="Calibri" w:cs="Arial"/>
          <w:sz w:val="22"/>
          <w:szCs w:val="22"/>
        </w:rPr>
        <w:t xml:space="preserve">ndsamlede beløb bliver offentliggjort. </w:t>
      </w:r>
      <w:r w:rsidR="00844E18">
        <w:rPr>
          <w:rFonts w:ascii="Calibri" w:hAnsi="Calibri" w:cs="Arial"/>
          <w:sz w:val="22"/>
          <w:szCs w:val="22"/>
        </w:rPr>
        <w:t>E</w:t>
      </w:r>
      <w:r w:rsidRPr="00E465DE">
        <w:rPr>
          <w:rFonts w:ascii="Calibri" w:hAnsi="Calibri" w:cs="Arial"/>
          <w:sz w:val="22"/>
          <w:szCs w:val="22"/>
        </w:rPr>
        <w:t>n sidste fælles runde på banen</w:t>
      </w:r>
      <w:r w:rsidR="00844E18">
        <w:rPr>
          <w:rFonts w:ascii="Calibri" w:hAnsi="Calibri" w:cs="Arial"/>
          <w:sz w:val="22"/>
          <w:szCs w:val="22"/>
        </w:rPr>
        <w:t xml:space="preserve">, </w:t>
      </w:r>
      <w:r w:rsidRPr="00E465DE">
        <w:rPr>
          <w:rFonts w:ascii="Calibri" w:hAnsi="Calibri" w:cs="Arial"/>
          <w:sz w:val="22"/>
          <w:szCs w:val="22"/>
        </w:rPr>
        <w:t xml:space="preserve">en afsluttende </w:t>
      </w:r>
      <w:r w:rsidR="00844E18">
        <w:rPr>
          <w:rFonts w:ascii="Calibri" w:hAnsi="Calibri" w:cs="Arial"/>
          <w:sz w:val="22"/>
          <w:szCs w:val="22"/>
        </w:rPr>
        <w:t>(</w:t>
      </w:r>
      <w:r w:rsidRPr="00E465DE">
        <w:rPr>
          <w:rFonts w:ascii="Calibri" w:hAnsi="Calibri" w:cs="Arial"/>
          <w:sz w:val="22"/>
          <w:szCs w:val="22"/>
        </w:rPr>
        <w:t>fælles</w:t>
      </w:r>
      <w:r w:rsidR="00844E18">
        <w:rPr>
          <w:rFonts w:ascii="Calibri" w:hAnsi="Calibri" w:cs="Arial"/>
          <w:sz w:val="22"/>
          <w:szCs w:val="22"/>
        </w:rPr>
        <w:t>)</w:t>
      </w:r>
      <w:r w:rsidRPr="00E465DE">
        <w:rPr>
          <w:rFonts w:ascii="Calibri" w:hAnsi="Calibri" w:cs="Arial"/>
          <w:sz w:val="22"/>
          <w:szCs w:val="22"/>
        </w:rPr>
        <w:t>sang og offentliggørelse af næste års</w:t>
      </w:r>
      <w:r w:rsidR="004F2612">
        <w:rPr>
          <w:rFonts w:ascii="Calibri" w:hAnsi="Calibri" w:cs="Arial"/>
          <w:sz w:val="22"/>
          <w:szCs w:val="22"/>
        </w:rPr>
        <w:t xml:space="preserve"> dato for stafetten, samt nogle ord om </w:t>
      </w:r>
      <w:r w:rsidR="004F2612" w:rsidRPr="00E465DE">
        <w:rPr>
          <w:rFonts w:ascii="Calibri" w:hAnsi="Calibri" w:cs="Arial"/>
          <w:sz w:val="22"/>
          <w:szCs w:val="22"/>
        </w:rPr>
        <w:t>den forskel, stafetten gør – både økonomisk for Kræftens Bekæmpelses arbejde og for det lokale fæl</w:t>
      </w:r>
      <w:r w:rsidR="004F2612">
        <w:rPr>
          <w:rFonts w:ascii="Calibri" w:hAnsi="Calibri" w:cs="Arial"/>
          <w:sz w:val="22"/>
          <w:szCs w:val="22"/>
        </w:rPr>
        <w:t xml:space="preserve">lesskab i kampen mod </w:t>
      </w:r>
      <w:r w:rsidR="00236421">
        <w:rPr>
          <w:rFonts w:ascii="Calibri" w:hAnsi="Calibri" w:cs="Arial"/>
          <w:sz w:val="22"/>
          <w:szCs w:val="22"/>
        </w:rPr>
        <w:t>kræft</w:t>
      </w:r>
      <w:r w:rsidR="004F2612">
        <w:rPr>
          <w:rFonts w:ascii="Calibri" w:hAnsi="Calibri" w:cs="Arial"/>
          <w:sz w:val="22"/>
          <w:szCs w:val="22"/>
        </w:rPr>
        <w:t>.)</w:t>
      </w:r>
    </w:p>
    <w:p w:rsidR="00BC2C2C" w:rsidRPr="00E465DE" w:rsidRDefault="00BC2C2C" w:rsidP="00BC2C2C">
      <w:pPr>
        <w:rPr>
          <w:rFonts w:ascii="Calibri" w:hAnsi="Calibri" w:cs="Arial"/>
          <w:sz w:val="22"/>
          <w:szCs w:val="22"/>
        </w:rPr>
      </w:pPr>
    </w:p>
    <w:p w:rsidR="00BC2C2C" w:rsidRDefault="004F2612" w:rsidP="00BC2C2C">
      <w:pPr>
        <w:rPr>
          <w:rFonts w:ascii="Calibri" w:hAnsi="Calibri" w:cs="Arial"/>
          <w:sz w:val="22"/>
          <w:szCs w:val="22"/>
        </w:rPr>
      </w:pPr>
      <w:r>
        <w:rPr>
          <w:rFonts w:ascii="Calibri" w:hAnsi="Calibri" w:cs="Arial"/>
          <w:sz w:val="22"/>
          <w:szCs w:val="22"/>
        </w:rPr>
        <w:t>Det er vigtigt, at alle er til stede v</w:t>
      </w:r>
      <w:r w:rsidR="00750786">
        <w:rPr>
          <w:rFonts w:ascii="Calibri" w:hAnsi="Calibri" w:cs="Arial"/>
          <w:sz w:val="22"/>
          <w:szCs w:val="22"/>
        </w:rPr>
        <w:t>ed afslutningen</w:t>
      </w:r>
      <w:r>
        <w:rPr>
          <w:rFonts w:ascii="Calibri" w:hAnsi="Calibri" w:cs="Arial"/>
          <w:sz w:val="22"/>
          <w:szCs w:val="22"/>
        </w:rPr>
        <w:t xml:space="preserve">; at alle bliver og får det sidste af stafetten med. Derfor skal deltagere og Fightere gøres opmærksom på afslutningens tidspunkt og fællesskabet i den afsluttende ceremoni.  </w:t>
      </w:r>
    </w:p>
    <w:p w:rsidR="004F2612" w:rsidRPr="00BC2C2C" w:rsidRDefault="002B33A4" w:rsidP="004F2612">
      <w:pPr>
        <w:rPr>
          <w:rFonts w:ascii="Calibri" w:hAnsi="Calibri"/>
          <w:sz w:val="22"/>
          <w:szCs w:val="22"/>
        </w:rPr>
      </w:pPr>
      <w:r w:rsidRPr="00BC2C2C">
        <w:rPr>
          <w:rFonts w:ascii="Calibri" w:hAnsi="Calibri"/>
          <w:sz w:val="22"/>
          <w:szCs w:val="22"/>
        </w:rPr>
        <w:br/>
      </w:r>
      <w:r w:rsidR="004F2612">
        <w:rPr>
          <w:rFonts w:ascii="Calibri" w:hAnsi="Calibri"/>
          <w:sz w:val="22"/>
          <w:szCs w:val="22"/>
        </w:rPr>
        <w:t>10.50</w:t>
      </w:r>
      <w:r w:rsidRPr="00BC2C2C">
        <w:rPr>
          <w:rFonts w:ascii="Calibri" w:hAnsi="Calibri"/>
          <w:sz w:val="22"/>
          <w:szCs w:val="22"/>
        </w:rPr>
        <w:tab/>
      </w:r>
      <w:r w:rsidRPr="00BC2C2C">
        <w:rPr>
          <w:rFonts w:ascii="Calibri" w:hAnsi="Calibri"/>
          <w:sz w:val="22"/>
          <w:szCs w:val="22"/>
        </w:rPr>
        <w:tab/>
        <w:t>ALLE</w:t>
      </w:r>
      <w:r w:rsidR="004F2612">
        <w:rPr>
          <w:rFonts w:ascii="Calibri" w:hAnsi="Calibri"/>
          <w:sz w:val="22"/>
          <w:szCs w:val="22"/>
        </w:rPr>
        <w:t xml:space="preserve"> samles foran scenen</w:t>
      </w:r>
      <w:r w:rsidR="00411D36">
        <w:rPr>
          <w:rFonts w:ascii="Calibri" w:hAnsi="Calibri"/>
          <w:sz w:val="22"/>
          <w:szCs w:val="22"/>
        </w:rPr>
        <w:t>,</w:t>
      </w:r>
      <w:r w:rsidR="004F2612">
        <w:rPr>
          <w:rFonts w:ascii="Calibri" w:hAnsi="Calibri"/>
          <w:sz w:val="22"/>
          <w:szCs w:val="22"/>
        </w:rPr>
        <w:t xml:space="preserve"> og ho</w:t>
      </w:r>
      <w:r w:rsidR="004F2612" w:rsidRPr="00BC2C2C">
        <w:rPr>
          <w:rFonts w:ascii="Calibri" w:hAnsi="Calibri"/>
          <w:sz w:val="22"/>
          <w:szCs w:val="22"/>
        </w:rPr>
        <w:t>ldstafetten stoppe</w:t>
      </w:r>
      <w:r w:rsidR="004F2612">
        <w:rPr>
          <w:rFonts w:ascii="Calibri" w:hAnsi="Calibri"/>
          <w:sz w:val="22"/>
          <w:szCs w:val="22"/>
        </w:rPr>
        <w:t>s</w:t>
      </w:r>
      <w:r w:rsidR="004F2612" w:rsidRPr="00BC2C2C">
        <w:rPr>
          <w:rFonts w:ascii="Calibri" w:hAnsi="Calibri"/>
          <w:sz w:val="22"/>
          <w:szCs w:val="22"/>
        </w:rPr>
        <w:t xml:space="preserve">. </w:t>
      </w:r>
    </w:p>
    <w:p w:rsidR="002B33A4" w:rsidRPr="00411D36" w:rsidRDefault="00411D36" w:rsidP="004F2612">
      <w:pPr>
        <w:ind w:left="2608" w:firstLine="2"/>
        <w:rPr>
          <w:rFonts w:ascii="Calibri" w:hAnsi="Calibri"/>
          <w:i/>
          <w:sz w:val="22"/>
          <w:szCs w:val="22"/>
        </w:rPr>
      </w:pPr>
      <w:r w:rsidRPr="00411D36">
        <w:rPr>
          <w:rFonts w:ascii="Calibri" w:hAnsi="Calibri"/>
          <w:i/>
          <w:sz w:val="22"/>
          <w:szCs w:val="22"/>
        </w:rPr>
        <w:t>Så er holdstafetten stoppet. T</w:t>
      </w:r>
      <w:r w:rsidR="004F2612" w:rsidRPr="00411D36">
        <w:rPr>
          <w:rFonts w:ascii="Calibri" w:hAnsi="Calibri"/>
          <w:i/>
          <w:sz w:val="22"/>
          <w:szCs w:val="22"/>
        </w:rPr>
        <w:t>usind tak til alle fo</w:t>
      </w:r>
      <w:r w:rsidRPr="00411D36">
        <w:rPr>
          <w:rFonts w:ascii="Calibri" w:hAnsi="Calibri"/>
          <w:i/>
          <w:sz w:val="22"/>
          <w:szCs w:val="22"/>
        </w:rPr>
        <w:t>r 24 timers fælles kamp mod kræft</w:t>
      </w:r>
      <w:r w:rsidR="004F2612" w:rsidRPr="00411D36">
        <w:rPr>
          <w:rFonts w:ascii="Calibri" w:hAnsi="Calibri"/>
          <w:i/>
          <w:sz w:val="22"/>
          <w:szCs w:val="22"/>
        </w:rPr>
        <w:t>.</w:t>
      </w:r>
      <w:r w:rsidRPr="00411D36">
        <w:rPr>
          <w:rFonts w:ascii="Calibri" w:hAnsi="Calibri"/>
          <w:i/>
          <w:sz w:val="22"/>
          <w:szCs w:val="22"/>
        </w:rPr>
        <w:t xml:space="preserve"> </w:t>
      </w:r>
      <w:r w:rsidR="004F2612" w:rsidRPr="00411D36">
        <w:rPr>
          <w:rFonts w:ascii="Calibri" w:hAnsi="Calibri"/>
          <w:i/>
          <w:sz w:val="22"/>
          <w:szCs w:val="22"/>
        </w:rPr>
        <w:t>Skull</w:t>
      </w:r>
      <w:r w:rsidR="00236421">
        <w:rPr>
          <w:rFonts w:ascii="Calibri" w:hAnsi="Calibri"/>
          <w:i/>
          <w:sz w:val="22"/>
          <w:szCs w:val="22"/>
        </w:rPr>
        <w:t>e vi ikke give hinanden en hånd?</w:t>
      </w:r>
    </w:p>
    <w:p w:rsidR="00411D36" w:rsidRPr="00411D36" w:rsidRDefault="00411D36" w:rsidP="004F2612">
      <w:pPr>
        <w:ind w:left="2608" w:firstLine="2"/>
        <w:rPr>
          <w:rFonts w:ascii="Calibri" w:hAnsi="Calibri"/>
          <w:i/>
          <w:sz w:val="22"/>
          <w:szCs w:val="22"/>
        </w:rPr>
      </w:pPr>
      <w:r w:rsidRPr="00411D36">
        <w:rPr>
          <w:rFonts w:ascii="Calibri" w:hAnsi="Calibri"/>
          <w:i/>
          <w:sz w:val="22"/>
          <w:szCs w:val="22"/>
        </w:rPr>
        <w:t>Nu skal vi gå en fælles afsluttende runde på banen for at markere alt det, vi har været igennem sammen i det seneste døgn, både af lyse og mørke timer.</w:t>
      </w:r>
      <w:r>
        <w:rPr>
          <w:rFonts w:ascii="Calibri" w:hAnsi="Calibri"/>
          <w:i/>
          <w:sz w:val="22"/>
          <w:szCs w:val="22"/>
        </w:rPr>
        <w:t xml:space="preserve"> Og kampen stopper jo ikke her – den fortsætter, for vi giver ikke op, og vi bliver ved med at stå sammen og kæmpe imod kræft!</w:t>
      </w:r>
      <w:r w:rsidRPr="00411D36">
        <w:rPr>
          <w:rFonts w:ascii="Calibri" w:hAnsi="Calibri"/>
          <w:i/>
          <w:sz w:val="22"/>
          <w:szCs w:val="22"/>
        </w:rPr>
        <w:t xml:space="preserve"> </w:t>
      </w:r>
    </w:p>
    <w:p w:rsidR="00411D36" w:rsidRDefault="00411D36" w:rsidP="000D4C7B">
      <w:pPr>
        <w:rPr>
          <w:rFonts w:ascii="Calibri" w:hAnsi="Calibri"/>
          <w:sz w:val="22"/>
          <w:szCs w:val="22"/>
        </w:rPr>
      </w:pPr>
    </w:p>
    <w:p w:rsidR="002B33A4" w:rsidRDefault="00411D36" w:rsidP="000D4C7B">
      <w:pPr>
        <w:rPr>
          <w:rFonts w:ascii="Calibri" w:hAnsi="Calibri"/>
          <w:sz w:val="22"/>
          <w:szCs w:val="22"/>
        </w:rPr>
      </w:pPr>
      <w:r>
        <w:rPr>
          <w:rFonts w:ascii="Calibri" w:hAnsi="Calibri"/>
          <w:sz w:val="22"/>
          <w:szCs w:val="22"/>
        </w:rPr>
        <w:t>11.00</w:t>
      </w:r>
      <w:r>
        <w:rPr>
          <w:rFonts w:ascii="Calibri" w:hAnsi="Calibri"/>
          <w:sz w:val="22"/>
          <w:szCs w:val="22"/>
        </w:rPr>
        <w:tab/>
      </w:r>
      <w:r>
        <w:rPr>
          <w:rFonts w:ascii="Calibri" w:hAnsi="Calibri"/>
          <w:sz w:val="22"/>
          <w:szCs w:val="22"/>
        </w:rPr>
        <w:tab/>
        <w:t>Fælles afsluttende runde gås af alle.</w:t>
      </w:r>
    </w:p>
    <w:p w:rsidR="00452B85" w:rsidRPr="00BC2C2C" w:rsidRDefault="00452B85" w:rsidP="000D4C7B">
      <w:pPr>
        <w:rPr>
          <w:rFonts w:ascii="Calibri" w:hAnsi="Calibri"/>
          <w:sz w:val="22"/>
          <w:szCs w:val="22"/>
        </w:rPr>
      </w:pPr>
    </w:p>
    <w:p w:rsidR="000D4C7B" w:rsidRDefault="004D3696" w:rsidP="000D4C7B">
      <w:pPr>
        <w:rPr>
          <w:rFonts w:ascii="Calibri" w:hAnsi="Calibri"/>
          <w:sz w:val="22"/>
          <w:szCs w:val="22"/>
        </w:rPr>
      </w:pPr>
      <w:r w:rsidRPr="00BC2C2C">
        <w:rPr>
          <w:rFonts w:ascii="Calibri" w:hAnsi="Calibri"/>
          <w:sz w:val="22"/>
          <w:szCs w:val="22"/>
        </w:rPr>
        <w:t>11.</w:t>
      </w:r>
      <w:r w:rsidR="00411D36">
        <w:rPr>
          <w:rFonts w:ascii="Calibri" w:hAnsi="Calibri"/>
          <w:sz w:val="22"/>
          <w:szCs w:val="22"/>
        </w:rPr>
        <w:t>10</w:t>
      </w:r>
      <w:r w:rsidR="000D4C7B" w:rsidRPr="00BC2C2C">
        <w:rPr>
          <w:rFonts w:ascii="Calibri" w:hAnsi="Calibri"/>
          <w:color w:val="4F81BD"/>
          <w:sz w:val="22"/>
          <w:szCs w:val="22"/>
        </w:rPr>
        <w:t> </w:t>
      </w:r>
      <w:r w:rsidR="00411D36">
        <w:rPr>
          <w:rFonts w:ascii="Calibri" w:hAnsi="Calibri"/>
          <w:sz w:val="22"/>
          <w:szCs w:val="22"/>
        </w:rPr>
        <w:tab/>
      </w:r>
      <w:r w:rsidR="00411D36">
        <w:rPr>
          <w:rFonts w:ascii="Calibri" w:hAnsi="Calibri"/>
          <w:sz w:val="22"/>
          <w:szCs w:val="22"/>
        </w:rPr>
        <w:tab/>
        <w:t>Alle kommer tilbage foran scenen.</w:t>
      </w:r>
    </w:p>
    <w:p w:rsidR="00411D36" w:rsidRDefault="00411D36" w:rsidP="000D4C7B">
      <w:pPr>
        <w:rPr>
          <w:rFonts w:ascii="Calibri" w:hAnsi="Calibri"/>
          <w:sz w:val="22"/>
          <w:szCs w:val="22"/>
        </w:rPr>
      </w:pPr>
    </w:p>
    <w:p w:rsidR="00FB7DC2" w:rsidRDefault="00411D36" w:rsidP="00411D36">
      <w:pPr>
        <w:ind w:left="2608" w:hanging="2608"/>
        <w:rPr>
          <w:rFonts w:ascii="Calibri" w:hAnsi="Calibri"/>
          <w:sz w:val="22"/>
          <w:szCs w:val="22"/>
        </w:rPr>
      </w:pPr>
      <w:r>
        <w:rPr>
          <w:rFonts w:ascii="Calibri" w:hAnsi="Calibri"/>
          <w:sz w:val="22"/>
          <w:szCs w:val="22"/>
        </w:rPr>
        <w:t>11.15</w:t>
      </w:r>
      <w:r>
        <w:rPr>
          <w:rFonts w:ascii="Calibri" w:hAnsi="Calibri"/>
          <w:sz w:val="22"/>
          <w:szCs w:val="22"/>
        </w:rPr>
        <w:tab/>
        <w:t xml:space="preserve">Præsentation af formanden, der holder afslutningstalen, </w:t>
      </w:r>
    </w:p>
    <w:p w:rsidR="00411D36" w:rsidRPr="00BC2C2C" w:rsidRDefault="00FB7DC2" w:rsidP="00FB7DC2">
      <w:pPr>
        <w:ind w:left="2608"/>
        <w:rPr>
          <w:rFonts w:ascii="Calibri" w:hAnsi="Calibri"/>
          <w:sz w:val="22"/>
          <w:szCs w:val="22"/>
        </w:rPr>
      </w:pPr>
      <w:r>
        <w:rPr>
          <w:rFonts w:ascii="Calibri" w:hAnsi="Calibri"/>
          <w:sz w:val="22"/>
          <w:szCs w:val="22"/>
        </w:rPr>
        <w:t>(I afslutningstalen takkes</w:t>
      </w:r>
      <w:r w:rsidR="00411D36">
        <w:rPr>
          <w:rFonts w:ascii="Calibri" w:hAnsi="Calibri"/>
          <w:sz w:val="22"/>
          <w:szCs w:val="22"/>
        </w:rPr>
        <w:t xml:space="preserve"> deltagere, Fightere, frivillige, sponsorer og underholdere for deres indsats og bidrag til stafetten.</w:t>
      </w:r>
    </w:p>
    <w:p w:rsidR="000D4C7B" w:rsidRPr="00BC2C2C" w:rsidRDefault="00411D36" w:rsidP="00411D36">
      <w:pPr>
        <w:ind w:left="2608" w:firstLine="2"/>
        <w:rPr>
          <w:rFonts w:ascii="Calibri" w:hAnsi="Calibri"/>
          <w:sz w:val="22"/>
          <w:szCs w:val="22"/>
        </w:rPr>
      </w:pPr>
      <w:r>
        <w:rPr>
          <w:rFonts w:ascii="Calibri" w:hAnsi="Calibri"/>
          <w:sz w:val="22"/>
          <w:szCs w:val="22"/>
        </w:rPr>
        <w:lastRenderedPageBreak/>
        <w:t>Offentliggørelse af</w:t>
      </w:r>
      <w:r w:rsidR="006C2206">
        <w:rPr>
          <w:rFonts w:ascii="Calibri" w:hAnsi="Calibri"/>
          <w:sz w:val="22"/>
          <w:szCs w:val="22"/>
        </w:rPr>
        <w:t xml:space="preserve"> estimeret</w:t>
      </w:r>
      <w:r>
        <w:rPr>
          <w:rFonts w:ascii="Calibri" w:hAnsi="Calibri"/>
          <w:sz w:val="22"/>
          <w:szCs w:val="22"/>
        </w:rPr>
        <w:t xml:space="preserve"> indsamlet beløb, antal runder gået samlet på stafetten og datoen for næste års stafet, hvis den er på plads.</w:t>
      </w:r>
      <w:r w:rsidR="00FB7DC2">
        <w:rPr>
          <w:rFonts w:ascii="Calibri" w:hAnsi="Calibri"/>
          <w:sz w:val="22"/>
          <w:szCs w:val="22"/>
        </w:rPr>
        <w:t>)</w:t>
      </w:r>
    </w:p>
    <w:p w:rsidR="00A939B9" w:rsidRPr="00BC2C2C" w:rsidRDefault="00A939B9" w:rsidP="00A939B9">
      <w:pPr>
        <w:rPr>
          <w:rFonts w:ascii="Calibri" w:hAnsi="Calibri"/>
          <w:sz w:val="22"/>
          <w:szCs w:val="22"/>
        </w:rPr>
      </w:pPr>
    </w:p>
    <w:p w:rsidR="00BA70BD" w:rsidRPr="00F43179" w:rsidRDefault="00FB7DC2" w:rsidP="000D4C7B">
      <w:pPr>
        <w:rPr>
          <w:rFonts w:ascii="Calibri" w:hAnsi="Calibri"/>
          <w:sz w:val="22"/>
          <w:szCs w:val="22"/>
        </w:rPr>
      </w:pPr>
      <w:r>
        <w:rPr>
          <w:rFonts w:ascii="Calibri" w:hAnsi="Calibri"/>
          <w:sz w:val="22"/>
          <w:szCs w:val="22"/>
        </w:rPr>
        <w:t>11.25</w:t>
      </w:r>
      <w:r w:rsidR="00A939B9" w:rsidRPr="00BC2C2C">
        <w:rPr>
          <w:rFonts w:ascii="Calibri" w:hAnsi="Calibri"/>
          <w:sz w:val="22"/>
          <w:szCs w:val="22"/>
        </w:rPr>
        <w:tab/>
      </w:r>
      <w:r w:rsidR="00A939B9" w:rsidRPr="00BC2C2C">
        <w:rPr>
          <w:rFonts w:ascii="Calibri" w:hAnsi="Calibri"/>
          <w:sz w:val="22"/>
          <w:szCs w:val="22"/>
        </w:rPr>
        <w:tab/>
        <w:t>Tak for i år</w:t>
      </w:r>
      <w:r>
        <w:rPr>
          <w:rFonts w:ascii="Calibri" w:hAnsi="Calibri"/>
          <w:sz w:val="22"/>
          <w:szCs w:val="22"/>
        </w:rPr>
        <w:t xml:space="preserve"> – vi ses til Stafet For Livet næste år!</w:t>
      </w:r>
      <w:r w:rsidR="00A939B9" w:rsidRPr="00BC2C2C">
        <w:rPr>
          <w:rFonts w:ascii="Calibri" w:hAnsi="Calibri"/>
          <w:sz w:val="22"/>
          <w:szCs w:val="22"/>
        </w:rPr>
        <w:br/>
      </w:r>
      <w:r w:rsidR="00A939B9" w:rsidRPr="00BC2C2C">
        <w:rPr>
          <w:rFonts w:ascii="Calibri" w:hAnsi="Calibri"/>
          <w:sz w:val="22"/>
          <w:szCs w:val="22"/>
        </w:rPr>
        <w:tab/>
      </w:r>
      <w:r w:rsidR="00A939B9" w:rsidRPr="00BC2C2C">
        <w:rPr>
          <w:rFonts w:ascii="Calibri" w:hAnsi="Calibri"/>
          <w:sz w:val="22"/>
          <w:szCs w:val="22"/>
        </w:rPr>
        <w:tab/>
      </w:r>
      <w:r>
        <w:rPr>
          <w:rFonts w:ascii="Calibri" w:hAnsi="Calibri"/>
          <w:sz w:val="22"/>
          <w:szCs w:val="22"/>
        </w:rPr>
        <w:t>(Alle går i gang med at pakke sammen.)</w:t>
      </w:r>
    </w:p>
    <w:sectPr w:rsidR="00BA70BD" w:rsidRPr="00F43179" w:rsidSect="001758E5">
      <w:footerReference w:type="default" r:id="rId11"/>
      <w:pgSz w:w="11907" w:h="16840"/>
      <w:pgMar w:top="1134" w:right="1418" w:bottom="1276" w:left="1418" w:header="708" w:footer="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92F" w:rsidRDefault="00CC292F" w:rsidP="00C46EF5">
      <w:r>
        <w:separator/>
      </w:r>
    </w:p>
  </w:endnote>
  <w:endnote w:type="continuationSeparator" w:id="0">
    <w:p w:rsidR="00CC292F" w:rsidRDefault="00CC292F" w:rsidP="00C46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DD4" w:rsidRDefault="002C5DD4">
    <w:pPr>
      <w:pStyle w:val="Sidefod"/>
      <w:jc w:val="right"/>
    </w:pPr>
    <w:r>
      <w:fldChar w:fldCharType="begin"/>
    </w:r>
    <w:r>
      <w:instrText xml:space="preserve"> PAGE   \* MERGEFORMAT </w:instrText>
    </w:r>
    <w:r>
      <w:fldChar w:fldCharType="separate"/>
    </w:r>
    <w:r w:rsidR="00BA5928">
      <w:rPr>
        <w:noProof/>
      </w:rPr>
      <w:t>7</w:t>
    </w:r>
    <w:r>
      <w:fldChar w:fldCharType="end"/>
    </w:r>
  </w:p>
  <w:p w:rsidR="002C5DD4" w:rsidRDefault="002C5DD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92F" w:rsidRDefault="00CC292F" w:rsidP="00C46EF5">
      <w:r>
        <w:separator/>
      </w:r>
    </w:p>
  </w:footnote>
  <w:footnote w:type="continuationSeparator" w:id="0">
    <w:p w:rsidR="00CC292F" w:rsidRDefault="00CC292F" w:rsidP="00C46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09EB"/>
    <w:multiLevelType w:val="hybridMultilevel"/>
    <w:tmpl w:val="D4787D3A"/>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15:restartNumberingAfterBreak="0">
    <w:nsid w:val="0765692A"/>
    <w:multiLevelType w:val="hybridMultilevel"/>
    <w:tmpl w:val="62FA6730"/>
    <w:lvl w:ilvl="0" w:tplc="741CECD6">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8A140BA"/>
    <w:multiLevelType w:val="hybridMultilevel"/>
    <w:tmpl w:val="DA8262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C810ED9"/>
    <w:multiLevelType w:val="hybridMultilevel"/>
    <w:tmpl w:val="0BC4C1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CDF2FDE"/>
    <w:multiLevelType w:val="hybridMultilevel"/>
    <w:tmpl w:val="3A4E1990"/>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A8C1E95"/>
    <w:multiLevelType w:val="hybridMultilevel"/>
    <w:tmpl w:val="E4B22B66"/>
    <w:lvl w:ilvl="0" w:tplc="04060001">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1080"/>
        </w:tabs>
        <w:ind w:left="1080" w:hanging="360"/>
      </w:pPr>
      <w:rPr>
        <w:rFonts w:ascii="Courier New" w:hAnsi="Courier New" w:cs="Courier New" w:hint="default"/>
      </w:rPr>
    </w:lvl>
    <w:lvl w:ilvl="2" w:tplc="04060005">
      <w:start w:val="1"/>
      <w:numFmt w:val="bullet"/>
      <w:lvlText w:val=""/>
      <w:lvlJc w:val="left"/>
      <w:pPr>
        <w:tabs>
          <w:tab w:val="num" w:pos="1800"/>
        </w:tabs>
        <w:ind w:left="1800" w:hanging="360"/>
      </w:pPr>
      <w:rPr>
        <w:rFonts w:ascii="Wingdings" w:hAnsi="Wingdings" w:hint="default"/>
      </w:rPr>
    </w:lvl>
    <w:lvl w:ilvl="3" w:tplc="04060001">
      <w:start w:val="1"/>
      <w:numFmt w:val="bullet"/>
      <w:lvlText w:val=""/>
      <w:lvlJc w:val="left"/>
      <w:pPr>
        <w:tabs>
          <w:tab w:val="num" w:pos="2520"/>
        </w:tabs>
        <w:ind w:left="2520" w:hanging="360"/>
      </w:pPr>
      <w:rPr>
        <w:rFonts w:ascii="Symbol" w:hAnsi="Symbol" w:hint="default"/>
      </w:rPr>
    </w:lvl>
    <w:lvl w:ilvl="4" w:tplc="04060003">
      <w:start w:val="1"/>
      <w:numFmt w:val="bullet"/>
      <w:lvlText w:val="o"/>
      <w:lvlJc w:val="left"/>
      <w:pPr>
        <w:tabs>
          <w:tab w:val="num" w:pos="3240"/>
        </w:tabs>
        <w:ind w:left="3240" w:hanging="360"/>
      </w:pPr>
      <w:rPr>
        <w:rFonts w:ascii="Courier New" w:hAnsi="Courier New" w:cs="Courier New" w:hint="default"/>
      </w:rPr>
    </w:lvl>
    <w:lvl w:ilvl="5" w:tplc="04060005">
      <w:start w:val="1"/>
      <w:numFmt w:val="bullet"/>
      <w:lvlText w:val=""/>
      <w:lvlJc w:val="left"/>
      <w:pPr>
        <w:tabs>
          <w:tab w:val="num" w:pos="3960"/>
        </w:tabs>
        <w:ind w:left="3960" w:hanging="360"/>
      </w:pPr>
      <w:rPr>
        <w:rFonts w:ascii="Wingdings" w:hAnsi="Wingdings" w:hint="default"/>
      </w:rPr>
    </w:lvl>
    <w:lvl w:ilvl="6" w:tplc="04060001">
      <w:start w:val="1"/>
      <w:numFmt w:val="bullet"/>
      <w:lvlText w:val=""/>
      <w:lvlJc w:val="left"/>
      <w:pPr>
        <w:tabs>
          <w:tab w:val="num" w:pos="4680"/>
        </w:tabs>
        <w:ind w:left="4680" w:hanging="360"/>
      </w:pPr>
      <w:rPr>
        <w:rFonts w:ascii="Symbol" w:hAnsi="Symbol" w:hint="default"/>
      </w:rPr>
    </w:lvl>
    <w:lvl w:ilvl="7" w:tplc="04060003">
      <w:start w:val="1"/>
      <w:numFmt w:val="bullet"/>
      <w:lvlText w:val="o"/>
      <w:lvlJc w:val="left"/>
      <w:pPr>
        <w:tabs>
          <w:tab w:val="num" w:pos="5400"/>
        </w:tabs>
        <w:ind w:left="5400" w:hanging="360"/>
      </w:pPr>
      <w:rPr>
        <w:rFonts w:ascii="Courier New" w:hAnsi="Courier New" w:cs="Courier New" w:hint="default"/>
      </w:rPr>
    </w:lvl>
    <w:lvl w:ilvl="8" w:tplc="04060005">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685"/>
    <w:rsid w:val="000042A7"/>
    <w:rsid w:val="0000579C"/>
    <w:rsid w:val="000273D8"/>
    <w:rsid w:val="0003598B"/>
    <w:rsid w:val="0004634E"/>
    <w:rsid w:val="00053FEE"/>
    <w:rsid w:val="000658B0"/>
    <w:rsid w:val="000937E9"/>
    <w:rsid w:val="000B058A"/>
    <w:rsid w:val="000B2569"/>
    <w:rsid w:val="000C09CC"/>
    <w:rsid w:val="000C5BE1"/>
    <w:rsid w:val="000D4C7B"/>
    <w:rsid w:val="000E30DE"/>
    <w:rsid w:val="000F0306"/>
    <w:rsid w:val="001014BF"/>
    <w:rsid w:val="001177EC"/>
    <w:rsid w:val="00125157"/>
    <w:rsid w:val="001253A5"/>
    <w:rsid w:val="00125753"/>
    <w:rsid w:val="00160675"/>
    <w:rsid w:val="00164567"/>
    <w:rsid w:val="001725C1"/>
    <w:rsid w:val="001758E5"/>
    <w:rsid w:val="001844D4"/>
    <w:rsid w:val="001A3B09"/>
    <w:rsid w:val="001D7A04"/>
    <w:rsid w:val="001E3FDA"/>
    <w:rsid w:val="00205E92"/>
    <w:rsid w:val="00227D48"/>
    <w:rsid w:val="002333B7"/>
    <w:rsid w:val="00236421"/>
    <w:rsid w:val="002717F3"/>
    <w:rsid w:val="002827B1"/>
    <w:rsid w:val="00283410"/>
    <w:rsid w:val="00293472"/>
    <w:rsid w:val="002A51F2"/>
    <w:rsid w:val="002A6343"/>
    <w:rsid w:val="002B33A4"/>
    <w:rsid w:val="002B409B"/>
    <w:rsid w:val="002C5DD4"/>
    <w:rsid w:val="002C6DEF"/>
    <w:rsid w:val="002C6E38"/>
    <w:rsid w:val="002F0B4E"/>
    <w:rsid w:val="002F762D"/>
    <w:rsid w:val="00302494"/>
    <w:rsid w:val="00302787"/>
    <w:rsid w:val="00312804"/>
    <w:rsid w:val="003157DB"/>
    <w:rsid w:val="003408A9"/>
    <w:rsid w:val="003555AE"/>
    <w:rsid w:val="00364C9A"/>
    <w:rsid w:val="003727D9"/>
    <w:rsid w:val="00372E62"/>
    <w:rsid w:val="00381011"/>
    <w:rsid w:val="003905E9"/>
    <w:rsid w:val="003A6396"/>
    <w:rsid w:val="003B53CE"/>
    <w:rsid w:val="003B5C97"/>
    <w:rsid w:val="003C0B18"/>
    <w:rsid w:val="003D523E"/>
    <w:rsid w:val="003E6F17"/>
    <w:rsid w:val="004006AF"/>
    <w:rsid w:val="00411D36"/>
    <w:rsid w:val="0041334F"/>
    <w:rsid w:val="0041581D"/>
    <w:rsid w:val="00443605"/>
    <w:rsid w:val="0044391B"/>
    <w:rsid w:val="004459EC"/>
    <w:rsid w:val="004508B7"/>
    <w:rsid w:val="00452B85"/>
    <w:rsid w:val="00456ABA"/>
    <w:rsid w:val="004644BE"/>
    <w:rsid w:val="004726B1"/>
    <w:rsid w:val="00482C15"/>
    <w:rsid w:val="00493DDB"/>
    <w:rsid w:val="00494E04"/>
    <w:rsid w:val="004B1FAF"/>
    <w:rsid w:val="004B5A5B"/>
    <w:rsid w:val="004C2685"/>
    <w:rsid w:val="004D1467"/>
    <w:rsid w:val="004D21B5"/>
    <w:rsid w:val="004D3262"/>
    <w:rsid w:val="004D3696"/>
    <w:rsid w:val="004D75D2"/>
    <w:rsid w:val="004E6C5B"/>
    <w:rsid w:val="004F2612"/>
    <w:rsid w:val="004F443A"/>
    <w:rsid w:val="004F5F40"/>
    <w:rsid w:val="005054CE"/>
    <w:rsid w:val="00515507"/>
    <w:rsid w:val="00521605"/>
    <w:rsid w:val="00535B2E"/>
    <w:rsid w:val="00561B9D"/>
    <w:rsid w:val="00582B7B"/>
    <w:rsid w:val="005A482B"/>
    <w:rsid w:val="005B4B2F"/>
    <w:rsid w:val="005B7963"/>
    <w:rsid w:val="005D581A"/>
    <w:rsid w:val="005D71A6"/>
    <w:rsid w:val="005E4B5B"/>
    <w:rsid w:val="00601A66"/>
    <w:rsid w:val="006060D7"/>
    <w:rsid w:val="00606B8F"/>
    <w:rsid w:val="00617879"/>
    <w:rsid w:val="00625113"/>
    <w:rsid w:val="0063462F"/>
    <w:rsid w:val="00634B16"/>
    <w:rsid w:val="00634FF0"/>
    <w:rsid w:val="00641D08"/>
    <w:rsid w:val="00647A58"/>
    <w:rsid w:val="006751B0"/>
    <w:rsid w:val="00691B6A"/>
    <w:rsid w:val="00695819"/>
    <w:rsid w:val="006973EE"/>
    <w:rsid w:val="006A51D4"/>
    <w:rsid w:val="006B1807"/>
    <w:rsid w:val="006B7F25"/>
    <w:rsid w:val="006C2206"/>
    <w:rsid w:val="006C3344"/>
    <w:rsid w:val="006E0CCE"/>
    <w:rsid w:val="006F5AA5"/>
    <w:rsid w:val="00703CA2"/>
    <w:rsid w:val="00706139"/>
    <w:rsid w:val="007106A7"/>
    <w:rsid w:val="00713BF1"/>
    <w:rsid w:val="007172E6"/>
    <w:rsid w:val="0072166F"/>
    <w:rsid w:val="00743740"/>
    <w:rsid w:val="00750786"/>
    <w:rsid w:val="00776336"/>
    <w:rsid w:val="0077776C"/>
    <w:rsid w:val="00786EF2"/>
    <w:rsid w:val="007A2A18"/>
    <w:rsid w:val="007D46E1"/>
    <w:rsid w:val="00806968"/>
    <w:rsid w:val="00823E46"/>
    <w:rsid w:val="00831278"/>
    <w:rsid w:val="008422B9"/>
    <w:rsid w:val="00844E18"/>
    <w:rsid w:val="008461F5"/>
    <w:rsid w:val="00852B12"/>
    <w:rsid w:val="00854172"/>
    <w:rsid w:val="00857656"/>
    <w:rsid w:val="008722C6"/>
    <w:rsid w:val="008B63D9"/>
    <w:rsid w:val="008D555D"/>
    <w:rsid w:val="008D73B0"/>
    <w:rsid w:val="008E1D27"/>
    <w:rsid w:val="008F0BE4"/>
    <w:rsid w:val="008F6146"/>
    <w:rsid w:val="00915818"/>
    <w:rsid w:val="00927C6B"/>
    <w:rsid w:val="00945759"/>
    <w:rsid w:val="0095275F"/>
    <w:rsid w:val="009635B2"/>
    <w:rsid w:val="00963D5E"/>
    <w:rsid w:val="00964807"/>
    <w:rsid w:val="009A0264"/>
    <w:rsid w:val="009B2122"/>
    <w:rsid w:val="009C788C"/>
    <w:rsid w:val="009E5040"/>
    <w:rsid w:val="009F195E"/>
    <w:rsid w:val="00A02CF4"/>
    <w:rsid w:val="00A22AD6"/>
    <w:rsid w:val="00A24C9B"/>
    <w:rsid w:val="00A2759E"/>
    <w:rsid w:val="00A30BC3"/>
    <w:rsid w:val="00A72154"/>
    <w:rsid w:val="00A936D9"/>
    <w:rsid w:val="00A939B9"/>
    <w:rsid w:val="00AA1002"/>
    <w:rsid w:val="00AB0E5F"/>
    <w:rsid w:val="00AB28DE"/>
    <w:rsid w:val="00AC32DD"/>
    <w:rsid w:val="00AC5257"/>
    <w:rsid w:val="00AD057E"/>
    <w:rsid w:val="00AD2E02"/>
    <w:rsid w:val="00AD5720"/>
    <w:rsid w:val="00AF15E1"/>
    <w:rsid w:val="00B1709B"/>
    <w:rsid w:val="00B523F1"/>
    <w:rsid w:val="00B53305"/>
    <w:rsid w:val="00B55549"/>
    <w:rsid w:val="00B6255C"/>
    <w:rsid w:val="00B62C87"/>
    <w:rsid w:val="00B6561B"/>
    <w:rsid w:val="00B66F40"/>
    <w:rsid w:val="00B717D4"/>
    <w:rsid w:val="00B72080"/>
    <w:rsid w:val="00B77580"/>
    <w:rsid w:val="00B85EC1"/>
    <w:rsid w:val="00B97528"/>
    <w:rsid w:val="00BA5928"/>
    <w:rsid w:val="00BA70BD"/>
    <w:rsid w:val="00BA7A72"/>
    <w:rsid w:val="00BB163F"/>
    <w:rsid w:val="00BC2C2C"/>
    <w:rsid w:val="00BD12C0"/>
    <w:rsid w:val="00BD3A00"/>
    <w:rsid w:val="00BE5F27"/>
    <w:rsid w:val="00BF5216"/>
    <w:rsid w:val="00C062F4"/>
    <w:rsid w:val="00C0694B"/>
    <w:rsid w:val="00C17DEF"/>
    <w:rsid w:val="00C22C33"/>
    <w:rsid w:val="00C31989"/>
    <w:rsid w:val="00C35FAE"/>
    <w:rsid w:val="00C46EF5"/>
    <w:rsid w:val="00C508C1"/>
    <w:rsid w:val="00C50B87"/>
    <w:rsid w:val="00C53E00"/>
    <w:rsid w:val="00C57E63"/>
    <w:rsid w:val="00C754F0"/>
    <w:rsid w:val="00C75A65"/>
    <w:rsid w:val="00C912B5"/>
    <w:rsid w:val="00C9793D"/>
    <w:rsid w:val="00CB31D0"/>
    <w:rsid w:val="00CB5CAB"/>
    <w:rsid w:val="00CC292F"/>
    <w:rsid w:val="00CC3D11"/>
    <w:rsid w:val="00CE0AA7"/>
    <w:rsid w:val="00CE674D"/>
    <w:rsid w:val="00CE6F86"/>
    <w:rsid w:val="00D32245"/>
    <w:rsid w:val="00D45226"/>
    <w:rsid w:val="00D475EA"/>
    <w:rsid w:val="00D60BB3"/>
    <w:rsid w:val="00D65893"/>
    <w:rsid w:val="00D7104E"/>
    <w:rsid w:val="00D85CF5"/>
    <w:rsid w:val="00D86C1F"/>
    <w:rsid w:val="00D9082B"/>
    <w:rsid w:val="00D94212"/>
    <w:rsid w:val="00D965D4"/>
    <w:rsid w:val="00DA147B"/>
    <w:rsid w:val="00DB590D"/>
    <w:rsid w:val="00DB7D70"/>
    <w:rsid w:val="00DF07D2"/>
    <w:rsid w:val="00DF30EF"/>
    <w:rsid w:val="00DF55DE"/>
    <w:rsid w:val="00E070CE"/>
    <w:rsid w:val="00E07975"/>
    <w:rsid w:val="00E1036E"/>
    <w:rsid w:val="00E10E6D"/>
    <w:rsid w:val="00E40777"/>
    <w:rsid w:val="00E43B92"/>
    <w:rsid w:val="00E457EA"/>
    <w:rsid w:val="00E465DE"/>
    <w:rsid w:val="00E467AB"/>
    <w:rsid w:val="00E50CE0"/>
    <w:rsid w:val="00E66A3A"/>
    <w:rsid w:val="00E7485D"/>
    <w:rsid w:val="00E75CB3"/>
    <w:rsid w:val="00E8680C"/>
    <w:rsid w:val="00E920F3"/>
    <w:rsid w:val="00EA1638"/>
    <w:rsid w:val="00EB0E8F"/>
    <w:rsid w:val="00EC27FB"/>
    <w:rsid w:val="00EC71B6"/>
    <w:rsid w:val="00EC7912"/>
    <w:rsid w:val="00ED2CB8"/>
    <w:rsid w:val="00EE4D2E"/>
    <w:rsid w:val="00EF3F9E"/>
    <w:rsid w:val="00EF542D"/>
    <w:rsid w:val="00EF71BD"/>
    <w:rsid w:val="00F019BB"/>
    <w:rsid w:val="00F11E27"/>
    <w:rsid w:val="00F14575"/>
    <w:rsid w:val="00F17EFD"/>
    <w:rsid w:val="00F405F2"/>
    <w:rsid w:val="00F425A9"/>
    <w:rsid w:val="00F42EA4"/>
    <w:rsid w:val="00F43179"/>
    <w:rsid w:val="00F52784"/>
    <w:rsid w:val="00F5317E"/>
    <w:rsid w:val="00F7126C"/>
    <w:rsid w:val="00F737F0"/>
    <w:rsid w:val="00F81E99"/>
    <w:rsid w:val="00FA5476"/>
    <w:rsid w:val="00FA78CE"/>
    <w:rsid w:val="00FB4D81"/>
    <w:rsid w:val="00FB7DC2"/>
    <w:rsid w:val="00FC4530"/>
    <w:rsid w:val="00FF1E78"/>
    <w:rsid w:val="00FF35A0"/>
    <w:rsid w:val="00FF5C0D"/>
    <w:rsid w:val="00FF78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53031"/>
  <w15:chartTrackingRefBased/>
  <w15:docId w15:val="{693E8C9F-8F19-4439-AA5D-BA8F6451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3B0"/>
    <w:rPr>
      <w:sz w:val="24"/>
    </w:rPr>
  </w:style>
  <w:style w:type="paragraph" w:styleId="Overskrift2">
    <w:name w:val="heading 2"/>
    <w:basedOn w:val="Normal"/>
    <w:link w:val="Overskrift2Tegn"/>
    <w:uiPriority w:val="9"/>
    <w:qFormat/>
    <w:rsid w:val="00EE4D2E"/>
    <w:pPr>
      <w:outlineLvl w:val="1"/>
    </w:pPr>
    <w:rPr>
      <w:rFonts w:ascii="Verdana" w:hAnsi="Verdana"/>
      <w:b/>
      <w:bCs/>
      <w:szCs w:val="24"/>
      <w:lang w:val="x-none" w:eastAsia="x-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link w:val="Overskrift2"/>
    <w:uiPriority w:val="9"/>
    <w:rsid w:val="00EE4D2E"/>
    <w:rPr>
      <w:rFonts w:ascii="Verdana" w:hAnsi="Verdana"/>
      <w:b/>
      <w:bCs/>
      <w:sz w:val="24"/>
      <w:szCs w:val="24"/>
    </w:rPr>
  </w:style>
  <w:style w:type="paragraph" w:styleId="NormalWeb">
    <w:name w:val="Normal (Web)"/>
    <w:basedOn w:val="Normal"/>
    <w:uiPriority w:val="99"/>
    <w:unhideWhenUsed/>
    <w:rsid w:val="00EE4D2E"/>
    <w:pPr>
      <w:spacing w:before="100" w:beforeAutospacing="1" w:after="100" w:afterAutospacing="1"/>
    </w:pPr>
    <w:rPr>
      <w:rFonts w:ascii="Verdana" w:hAnsi="Verdana"/>
      <w:sz w:val="14"/>
      <w:szCs w:val="14"/>
    </w:rPr>
  </w:style>
  <w:style w:type="character" w:styleId="Strk">
    <w:name w:val="Strong"/>
    <w:uiPriority w:val="22"/>
    <w:qFormat/>
    <w:rsid w:val="00EE4D2E"/>
    <w:rPr>
      <w:b/>
      <w:bCs/>
    </w:rPr>
  </w:style>
  <w:style w:type="paragraph" w:styleId="Sidehoved">
    <w:name w:val="header"/>
    <w:basedOn w:val="Normal"/>
    <w:link w:val="SidehovedTegn"/>
    <w:rsid w:val="00C46EF5"/>
    <w:pPr>
      <w:tabs>
        <w:tab w:val="center" w:pos="4819"/>
        <w:tab w:val="right" w:pos="9638"/>
      </w:tabs>
    </w:pPr>
    <w:rPr>
      <w:lang w:val="x-none" w:eastAsia="x-none"/>
    </w:rPr>
  </w:style>
  <w:style w:type="character" w:customStyle="1" w:styleId="SidehovedTegn">
    <w:name w:val="Sidehoved Tegn"/>
    <w:link w:val="Sidehoved"/>
    <w:rsid w:val="00C46EF5"/>
    <w:rPr>
      <w:sz w:val="24"/>
    </w:rPr>
  </w:style>
  <w:style w:type="paragraph" w:styleId="Sidefod">
    <w:name w:val="footer"/>
    <w:basedOn w:val="Normal"/>
    <w:link w:val="SidefodTegn"/>
    <w:uiPriority w:val="99"/>
    <w:rsid w:val="00C46EF5"/>
    <w:pPr>
      <w:tabs>
        <w:tab w:val="center" w:pos="4819"/>
        <w:tab w:val="right" w:pos="9638"/>
      </w:tabs>
    </w:pPr>
    <w:rPr>
      <w:lang w:val="x-none" w:eastAsia="x-none"/>
    </w:rPr>
  </w:style>
  <w:style w:type="character" w:customStyle="1" w:styleId="SidefodTegn">
    <w:name w:val="Sidefod Tegn"/>
    <w:link w:val="Sidefod"/>
    <w:uiPriority w:val="99"/>
    <w:rsid w:val="00C46EF5"/>
    <w:rPr>
      <w:sz w:val="24"/>
    </w:rPr>
  </w:style>
  <w:style w:type="character" w:styleId="Hyperlink">
    <w:name w:val="Hyperlink"/>
    <w:rsid w:val="008722C6"/>
    <w:rPr>
      <w:color w:val="0000FF"/>
      <w:u w:val="single"/>
    </w:rPr>
  </w:style>
  <w:style w:type="paragraph" w:customStyle="1" w:styleId="Default">
    <w:name w:val="Default"/>
    <w:rsid w:val="000B2569"/>
    <w:pPr>
      <w:autoSpaceDE w:val="0"/>
      <w:autoSpaceDN w:val="0"/>
      <w:adjustRightInd w:val="0"/>
    </w:pPr>
    <w:rPr>
      <w:rFonts w:ascii="Verdana" w:hAnsi="Verdana" w:cs="Verdana"/>
      <w:color w:val="000000"/>
      <w:sz w:val="24"/>
      <w:szCs w:val="24"/>
    </w:rPr>
  </w:style>
  <w:style w:type="character" w:customStyle="1" w:styleId="text451">
    <w:name w:val="text451"/>
    <w:rsid w:val="00852B12"/>
    <w:rPr>
      <w:rFonts w:ascii="Verdana" w:hAnsi="Verdana" w:hint="default"/>
      <w:b/>
      <w:bCs/>
      <w:color w:val="FF0033"/>
      <w:sz w:val="20"/>
      <w:szCs w:val="20"/>
    </w:rPr>
  </w:style>
  <w:style w:type="paragraph" w:styleId="Markeringsbobletekst">
    <w:name w:val="Balloon Text"/>
    <w:basedOn w:val="Normal"/>
    <w:link w:val="MarkeringsbobletekstTegn"/>
    <w:rsid w:val="00160675"/>
    <w:rPr>
      <w:rFonts w:ascii="Tahoma" w:hAnsi="Tahoma" w:cs="Tahoma"/>
      <w:sz w:val="16"/>
      <w:szCs w:val="16"/>
    </w:rPr>
  </w:style>
  <w:style w:type="character" w:customStyle="1" w:styleId="MarkeringsbobletekstTegn">
    <w:name w:val="Markeringsbobletekst Tegn"/>
    <w:link w:val="Markeringsbobletekst"/>
    <w:rsid w:val="001606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72140">
      <w:bodyDiv w:val="1"/>
      <w:marLeft w:val="0"/>
      <w:marRight w:val="0"/>
      <w:marTop w:val="0"/>
      <w:marBottom w:val="0"/>
      <w:divBdr>
        <w:top w:val="none" w:sz="0" w:space="0" w:color="auto"/>
        <w:left w:val="none" w:sz="0" w:space="0" w:color="auto"/>
        <w:bottom w:val="none" w:sz="0" w:space="0" w:color="auto"/>
        <w:right w:val="none" w:sz="0" w:space="0" w:color="auto"/>
      </w:divBdr>
    </w:div>
    <w:div w:id="516382547">
      <w:bodyDiv w:val="1"/>
      <w:marLeft w:val="0"/>
      <w:marRight w:val="0"/>
      <w:marTop w:val="0"/>
      <w:marBottom w:val="0"/>
      <w:divBdr>
        <w:top w:val="none" w:sz="0" w:space="0" w:color="auto"/>
        <w:left w:val="none" w:sz="0" w:space="0" w:color="auto"/>
        <w:bottom w:val="none" w:sz="0" w:space="0" w:color="auto"/>
        <w:right w:val="none" w:sz="0" w:space="0" w:color="auto"/>
      </w:divBdr>
    </w:div>
    <w:div w:id="542131650">
      <w:bodyDiv w:val="1"/>
      <w:marLeft w:val="0"/>
      <w:marRight w:val="0"/>
      <w:marTop w:val="0"/>
      <w:marBottom w:val="0"/>
      <w:divBdr>
        <w:top w:val="none" w:sz="0" w:space="0" w:color="auto"/>
        <w:left w:val="none" w:sz="0" w:space="0" w:color="auto"/>
        <w:bottom w:val="none" w:sz="0" w:space="0" w:color="auto"/>
        <w:right w:val="none" w:sz="0" w:space="0" w:color="auto"/>
      </w:divBdr>
    </w:div>
    <w:div w:id="555120897">
      <w:bodyDiv w:val="1"/>
      <w:marLeft w:val="0"/>
      <w:marRight w:val="0"/>
      <w:marTop w:val="0"/>
      <w:marBottom w:val="0"/>
      <w:divBdr>
        <w:top w:val="none" w:sz="0" w:space="0" w:color="auto"/>
        <w:left w:val="none" w:sz="0" w:space="0" w:color="auto"/>
        <w:bottom w:val="none" w:sz="0" w:space="0" w:color="auto"/>
        <w:right w:val="none" w:sz="0" w:space="0" w:color="auto"/>
      </w:divBdr>
    </w:div>
    <w:div w:id="587158138">
      <w:bodyDiv w:val="1"/>
      <w:marLeft w:val="0"/>
      <w:marRight w:val="0"/>
      <w:marTop w:val="122"/>
      <w:marBottom w:val="0"/>
      <w:divBdr>
        <w:top w:val="none" w:sz="0" w:space="0" w:color="auto"/>
        <w:left w:val="none" w:sz="0" w:space="0" w:color="auto"/>
        <w:bottom w:val="none" w:sz="0" w:space="0" w:color="auto"/>
        <w:right w:val="none" w:sz="0" w:space="0" w:color="auto"/>
      </w:divBdr>
      <w:divsChild>
        <w:div w:id="1239092623">
          <w:marLeft w:val="0"/>
          <w:marRight w:val="0"/>
          <w:marTop w:val="100"/>
          <w:marBottom w:val="100"/>
          <w:divBdr>
            <w:top w:val="none" w:sz="0" w:space="0" w:color="auto"/>
            <w:left w:val="none" w:sz="0" w:space="0" w:color="auto"/>
            <w:bottom w:val="none" w:sz="0" w:space="0" w:color="auto"/>
            <w:right w:val="none" w:sz="0" w:space="0" w:color="auto"/>
          </w:divBdr>
          <w:divsChild>
            <w:div w:id="1228372986">
              <w:marLeft w:val="0"/>
              <w:marRight w:val="0"/>
              <w:marTop w:val="0"/>
              <w:marBottom w:val="0"/>
              <w:divBdr>
                <w:top w:val="none" w:sz="0" w:space="0" w:color="auto"/>
                <w:left w:val="none" w:sz="0" w:space="0" w:color="auto"/>
                <w:bottom w:val="none" w:sz="0" w:space="0" w:color="auto"/>
                <w:right w:val="none" w:sz="0" w:space="0" w:color="auto"/>
              </w:divBdr>
              <w:divsChild>
                <w:div w:id="1535341905">
                  <w:marLeft w:val="0"/>
                  <w:marRight w:val="0"/>
                  <w:marTop w:val="0"/>
                  <w:marBottom w:val="0"/>
                  <w:divBdr>
                    <w:top w:val="none" w:sz="0" w:space="0" w:color="auto"/>
                    <w:left w:val="none" w:sz="0" w:space="0" w:color="auto"/>
                    <w:bottom w:val="none" w:sz="0" w:space="0" w:color="auto"/>
                    <w:right w:val="none" w:sz="0" w:space="0" w:color="auto"/>
                  </w:divBdr>
                  <w:divsChild>
                    <w:div w:id="1212695526">
                      <w:marLeft w:val="0"/>
                      <w:marRight w:val="0"/>
                      <w:marTop w:val="0"/>
                      <w:marBottom w:val="0"/>
                      <w:divBdr>
                        <w:top w:val="single" w:sz="2" w:space="5" w:color="FFFFFF"/>
                        <w:left w:val="single" w:sz="24" w:space="7" w:color="FFFFFF"/>
                        <w:bottom w:val="single" w:sz="24" w:space="6" w:color="FFFFFF"/>
                        <w:right w:val="single" w:sz="24" w:space="7" w:color="FFFFFF"/>
                      </w:divBdr>
                    </w:div>
                  </w:divsChild>
                </w:div>
              </w:divsChild>
            </w:div>
          </w:divsChild>
        </w:div>
      </w:divsChild>
    </w:div>
    <w:div w:id="782116129">
      <w:bodyDiv w:val="1"/>
      <w:marLeft w:val="0"/>
      <w:marRight w:val="0"/>
      <w:marTop w:val="0"/>
      <w:marBottom w:val="0"/>
      <w:divBdr>
        <w:top w:val="none" w:sz="0" w:space="0" w:color="auto"/>
        <w:left w:val="none" w:sz="0" w:space="0" w:color="auto"/>
        <w:bottom w:val="none" w:sz="0" w:space="0" w:color="auto"/>
        <w:right w:val="none" w:sz="0" w:space="0" w:color="auto"/>
      </w:divBdr>
    </w:div>
    <w:div w:id="793253294">
      <w:bodyDiv w:val="1"/>
      <w:marLeft w:val="0"/>
      <w:marRight w:val="0"/>
      <w:marTop w:val="0"/>
      <w:marBottom w:val="0"/>
      <w:divBdr>
        <w:top w:val="none" w:sz="0" w:space="0" w:color="auto"/>
        <w:left w:val="none" w:sz="0" w:space="0" w:color="auto"/>
        <w:bottom w:val="none" w:sz="0" w:space="0" w:color="auto"/>
        <w:right w:val="none" w:sz="0" w:space="0" w:color="auto"/>
      </w:divBdr>
    </w:div>
    <w:div w:id="1001543579">
      <w:bodyDiv w:val="1"/>
      <w:marLeft w:val="0"/>
      <w:marRight w:val="0"/>
      <w:marTop w:val="0"/>
      <w:marBottom w:val="0"/>
      <w:divBdr>
        <w:top w:val="none" w:sz="0" w:space="0" w:color="auto"/>
        <w:left w:val="none" w:sz="0" w:space="0" w:color="auto"/>
        <w:bottom w:val="none" w:sz="0" w:space="0" w:color="auto"/>
        <w:right w:val="none" w:sz="0" w:space="0" w:color="auto"/>
      </w:divBdr>
    </w:div>
    <w:div w:id="1253928105">
      <w:bodyDiv w:val="1"/>
      <w:marLeft w:val="0"/>
      <w:marRight w:val="0"/>
      <w:marTop w:val="0"/>
      <w:marBottom w:val="0"/>
      <w:divBdr>
        <w:top w:val="none" w:sz="0" w:space="0" w:color="auto"/>
        <w:left w:val="none" w:sz="0" w:space="0" w:color="auto"/>
        <w:bottom w:val="none" w:sz="0" w:space="0" w:color="auto"/>
        <w:right w:val="none" w:sz="0" w:space="0" w:color="auto"/>
      </w:divBdr>
    </w:div>
    <w:div w:id="1278482901">
      <w:bodyDiv w:val="1"/>
      <w:marLeft w:val="0"/>
      <w:marRight w:val="0"/>
      <w:marTop w:val="0"/>
      <w:marBottom w:val="0"/>
      <w:divBdr>
        <w:top w:val="none" w:sz="0" w:space="0" w:color="auto"/>
        <w:left w:val="none" w:sz="0" w:space="0" w:color="auto"/>
        <w:bottom w:val="none" w:sz="0" w:space="0" w:color="auto"/>
        <w:right w:val="none" w:sz="0" w:space="0" w:color="auto"/>
      </w:divBdr>
      <w:divsChild>
        <w:div w:id="984092091">
          <w:marLeft w:val="0"/>
          <w:marRight w:val="0"/>
          <w:marTop w:val="177"/>
          <w:marBottom w:val="177"/>
          <w:divBdr>
            <w:top w:val="none" w:sz="0" w:space="0" w:color="auto"/>
            <w:left w:val="none" w:sz="0" w:space="0" w:color="auto"/>
            <w:bottom w:val="none" w:sz="0" w:space="0" w:color="auto"/>
            <w:right w:val="none" w:sz="0" w:space="0" w:color="auto"/>
          </w:divBdr>
          <w:divsChild>
            <w:div w:id="860974609">
              <w:marLeft w:val="0"/>
              <w:marRight w:val="0"/>
              <w:marTop w:val="0"/>
              <w:marBottom w:val="0"/>
              <w:divBdr>
                <w:top w:val="none" w:sz="0" w:space="0" w:color="auto"/>
                <w:left w:val="single" w:sz="6" w:space="0" w:color="8F8979"/>
                <w:bottom w:val="none" w:sz="0" w:space="0" w:color="auto"/>
                <w:right w:val="single" w:sz="6" w:space="0" w:color="8F8979"/>
              </w:divBdr>
              <w:divsChild>
                <w:div w:id="1363357630">
                  <w:marLeft w:val="0"/>
                  <w:marRight w:val="0"/>
                  <w:marTop w:val="0"/>
                  <w:marBottom w:val="0"/>
                  <w:divBdr>
                    <w:top w:val="none" w:sz="0" w:space="0" w:color="auto"/>
                    <w:left w:val="none" w:sz="0" w:space="0" w:color="auto"/>
                    <w:bottom w:val="none" w:sz="0" w:space="0" w:color="auto"/>
                    <w:right w:val="none" w:sz="0" w:space="0" w:color="auto"/>
                  </w:divBdr>
                  <w:divsChild>
                    <w:div w:id="1396007315">
                      <w:marLeft w:val="0"/>
                      <w:marRight w:val="0"/>
                      <w:marTop w:val="0"/>
                      <w:marBottom w:val="0"/>
                      <w:divBdr>
                        <w:top w:val="none" w:sz="0" w:space="0" w:color="auto"/>
                        <w:left w:val="none" w:sz="0" w:space="0" w:color="auto"/>
                        <w:bottom w:val="none" w:sz="0" w:space="0" w:color="auto"/>
                        <w:right w:val="none" w:sz="0" w:space="0" w:color="auto"/>
                      </w:divBdr>
                    </w:div>
                    <w:div w:id="189650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167787">
      <w:bodyDiv w:val="1"/>
      <w:marLeft w:val="0"/>
      <w:marRight w:val="0"/>
      <w:marTop w:val="0"/>
      <w:marBottom w:val="0"/>
      <w:divBdr>
        <w:top w:val="none" w:sz="0" w:space="0" w:color="auto"/>
        <w:left w:val="none" w:sz="0" w:space="0" w:color="auto"/>
        <w:bottom w:val="none" w:sz="0" w:space="0" w:color="auto"/>
        <w:right w:val="none" w:sz="0" w:space="0" w:color="auto"/>
      </w:divBdr>
    </w:div>
    <w:div w:id="1374571747">
      <w:bodyDiv w:val="1"/>
      <w:marLeft w:val="0"/>
      <w:marRight w:val="0"/>
      <w:marTop w:val="0"/>
      <w:marBottom w:val="0"/>
      <w:divBdr>
        <w:top w:val="none" w:sz="0" w:space="0" w:color="auto"/>
        <w:left w:val="none" w:sz="0" w:space="0" w:color="auto"/>
        <w:bottom w:val="none" w:sz="0" w:space="0" w:color="auto"/>
        <w:right w:val="none" w:sz="0" w:space="0" w:color="auto"/>
      </w:divBdr>
    </w:div>
    <w:div w:id="1568540541">
      <w:bodyDiv w:val="1"/>
      <w:marLeft w:val="0"/>
      <w:marRight w:val="0"/>
      <w:marTop w:val="0"/>
      <w:marBottom w:val="0"/>
      <w:divBdr>
        <w:top w:val="none" w:sz="0" w:space="0" w:color="auto"/>
        <w:left w:val="none" w:sz="0" w:space="0" w:color="auto"/>
        <w:bottom w:val="none" w:sz="0" w:space="0" w:color="auto"/>
        <w:right w:val="none" w:sz="0" w:space="0" w:color="auto"/>
      </w:divBdr>
      <w:divsChild>
        <w:div w:id="431053729">
          <w:marLeft w:val="0"/>
          <w:marRight w:val="0"/>
          <w:marTop w:val="525"/>
          <w:marBottom w:val="0"/>
          <w:divBdr>
            <w:top w:val="none" w:sz="0" w:space="0" w:color="auto"/>
            <w:left w:val="none" w:sz="0" w:space="0" w:color="auto"/>
            <w:bottom w:val="none" w:sz="0" w:space="0" w:color="auto"/>
            <w:right w:val="none" w:sz="0" w:space="0" w:color="auto"/>
          </w:divBdr>
          <w:divsChild>
            <w:div w:id="2090344020">
              <w:marLeft w:val="0"/>
              <w:marRight w:val="0"/>
              <w:marTop w:val="0"/>
              <w:marBottom w:val="0"/>
              <w:divBdr>
                <w:top w:val="none" w:sz="0" w:space="0" w:color="auto"/>
                <w:left w:val="none" w:sz="0" w:space="0" w:color="auto"/>
                <w:bottom w:val="none" w:sz="0" w:space="0" w:color="auto"/>
                <w:right w:val="none" w:sz="0" w:space="0" w:color="auto"/>
              </w:divBdr>
              <w:divsChild>
                <w:div w:id="444621897">
                  <w:marLeft w:val="75"/>
                  <w:marRight w:val="0"/>
                  <w:marTop w:val="0"/>
                  <w:marBottom w:val="0"/>
                  <w:divBdr>
                    <w:top w:val="none" w:sz="0" w:space="0" w:color="auto"/>
                    <w:left w:val="none" w:sz="0" w:space="0" w:color="auto"/>
                    <w:bottom w:val="none" w:sz="0" w:space="0" w:color="auto"/>
                    <w:right w:val="none" w:sz="0" w:space="0" w:color="auto"/>
                  </w:divBdr>
                  <w:divsChild>
                    <w:div w:id="1409425808">
                      <w:marLeft w:val="0"/>
                      <w:marRight w:val="0"/>
                      <w:marTop w:val="0"/>
                      <w:marBottom w:val="450"/>
                      <w:divBdr>
                        <w:top w:val="none" w:sz="0" w:space="0" w:color="auto"/>
                        <w:left w:val="none" w:sz="0" w:space="0" w:color="auto"/>
                        <w:bottom w:val="none" w:sz="0" w:space="0" w:color="auto"/>
                        <w:right w:val="none" w:sz="0" w:space="0" w:color="auto"/>
                      </w:divBdr>
                      <w:divsChild>
                        <w:div w:id="386998623">
                          <w:marLeft w:val="0"/>
                          <w:marRight w:val="0"/>
                          <w:marTop w:val="0"/>
                          <w:marBottom w:val="0"/>
                          <w:divBdr>
                            <w:top w:val="none" w:sz="0" w:space="0" w:color="auto"/>
                            <w:left w:val="none" w:sz="0" w:space="0" w:color="auto"/>
                            <w:bottom w:val="none" w:sz="0" w:space="0" w:color="auto"/>
                            <w:right w:val="none" w:sz="0" w:space="0" w:color="auto"/>
                          </w:divBdr>
                          <w:divsChild>
                            <w:div w:id="28901740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591381">
      <w:bodyDiv w:val="1"/>
      <w:marLeft w:val="0"/>
      <w:marRight w:val="0"/>
      <w:marTop w:val="0"/>
      <w:marBottom w:val="0"/>
      <w:divBdr>
        <w:top w:val="none" w:sz="0" w:space="0" w:color="auto"/>
        <w:left w:val="none" w:sz="0" w:space="0" w:color="auto"/>
        <w:bottom w:val="none" w:sz="0" w:space="0" w:color="auto"/>
        <w:right w:val="none" w:sz="0" w:space="0" w:color="auto"/>
      </w:divBdr>
    </w:div>
    <w:div w:id="200890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294E57CFBDD404F8F062C02BE94149C" ma:contentTypeVersion="14" ma:contentTypeDescription="Opret et nyt dokument." ma:contentTypeScope="" ma:versionID="9e81db160abd0c2b667f0b72d6bf3578">
  <xsd:schema xmlns:xsd="http://www.w3.org/2001/XMLSchema" xmlns:xs="http://www.w3.org/2001/XMLSchema" xmlns:p="http://schemas.microsoft.com/office/2006/metadata/properties" xmlns:ns2="1f140cdb-cc4f-4315-8970-bed924af52ca" xmlns:ns3="2a6c9f93-3d3a-4771-b9c5-d57a0c45e634" targetNamespace="http://schemas.microsoft.com/office/2006/metadata/properties" ma:root="true" ma:fieldsID="8a3f68d306c6346f80e85b1b06e9fd27" ns2:_="" ns3:_="">
    <xsd:import namespace="1f140cdb-cc4f-4315-8970-bed924af52ca"/>
    <xsd:import namespace="2a6c9f93-3d3a-4771-b9c5-d57a0c45e6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40cdb-cc4f-4315-8970-bed924af5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22326893-d167-47d4-9a45-6c9c6b2efaf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6c9f93-3d3a-4771-b9c5-d57a0c45e6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615140d-cf0c-4a0a-9a92-2615ffc4eaaa}" ma:internalName="TaxCatchAll" ma:showField="CatchAllData" ma:web="2a6c9f93-3d3a-4771-b9c5-d57a0c45e6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a6c9f93-3d3a-4771-b9c5-d57a0c45e634" xsi:nil="true"/>
    <lcf76f155ced4ddcb4097134ff3c332f xmlns="1f140cdb-cc4f-4315-8970-bed924af52ca">
      <Terms xmlns="http://schemas.microsoft.com/office/infopath/2007/PartnerControls"/>
    </lcf76f155ced4ddcb4097134ff3c332f>
  </documentManagement>
</p:properties>
</file>

<file path=customXml/item5.xml><?xml version="1.0" encoding="utf-8"?>
<?mso-contentType ?>
<SharedContentType xmlns="Microsoft.SharePoint.Taxonomy.ContentTypeSync" SourceId="22326893-d167-47d4-9a45-6c9c6b2efaff" ContentTypeId="0x0101" PreviousValue="false"/>
</file>

<file path=customXml/itemProps1.xml><?xml version="1.0" encoding="utf-8"?>
<ds:datastoreItem xmlns:ds="http://schemas.openxmlformats.org/officeDocument/2006/customXml" ds:itemID="{3BB79854-515F-4091-9C7E-947995D54A49}">
  <ds:schemaRefs>
    <ds:schemaRef ds:uri="http://schemas.microsoft.com/office/2006/metadata/longProperties"/>
  </ds:schemaRefs>
</ds:datastoreItem>
</file>

<file path=customXml/itemProps2.xml><?xml version="1.0" encoding="utf-8"?>
<ds:datastoreItem xmlns:ds="http://schemas.openxmlformats.org/officeDocument/2006/customXml" ds:itemID="{8D3A4C8B-B32A-461B-B23D-3AEA59F924F4}">
  <ds:schemaRefs>
    <ds:schemaRef ds:uri="http://schemas.microsoft.com/sharepoint/v3/contenttype/forms"/>
  </ds:schemaRefs>
</ds:datastoreItem>
</file>

<file path=customXml/itemProps3.xml><?xml version="1.0" encoding="utf-8"?>
<ds:datastoreItem xmlns:ds="http://schemas.openxmlformats.org/officeDocument/2006/customXml" ds:itemID="{A56C58A2-BAB1-4205-A99C-998EC99CC2C9}"/>
</file>

<file path=customXml/itemProps4.xml><?xml version="1.0" encoding="utf-8"?>
<ds:datastoreItem xmlns:ds="http://schemas.openxmlformats.org/officeDocument/2006/customXml" ds:itemID="{F2643F30-EB13-4C41-B3BC-1B703EB8296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FB00B50-C9C2-4C9E-B612-A7C915D4EBB3}"/>
</file>

<file path=docProps/app.xml><?xml version="1.0" encoding="utf-8"?>
<Properties xmlns="http://schemas.openxmlformats.org/officeDocument/2006/extended-properties" xmlns:vt="http://schemas.openxmlformats.org/officeDocument/2006/docPropsVTypes">
  <Template>Normal.dotm</Template>
  <TotalTime>0</TotalTime>
  <Pages>7</Pages>
  <Words>2451</Words>
  <Characters>14954</Characters>
  <Application>Microsoft Office Word</Application>
  <DocSecurity>0</DocSecurity>
  <Lines>124</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Kræftens Bekæmpelse</Company>
  <LinksUpToDate>false</LinksUpToDate>
  <CharactersWithSpaces>17371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Ibsen Hauge</dc:creator>
  <cp:keywords/>
  <cp:lastModifiedBy>Louise Knudsen</cp:lastModifiedBy>
  <cp:revision>2</cp:revision>
  <cp:lastPrinted>2013-05-13T08:49:00Z</cp:lastPrinted>
  <dcterms:created xsi:type="dcterms:W3CDTF">2019-10-28T13:54:00Z</dcterms:created>
  <dcterms:modified xsi:type="dcterms:W3CDTF">2019-10-28T13:54:00Z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0x0101009294E57CFBDD404F8F062C02BE94149C</vt:lpwstr>
  </property>
  <property fmtid="{D5CDD505-2E9C-101B-9397-08002B2CF9AE}" pid="3" name="PF_Doc_Status">
    <vt:lpwstr/>
  </property>
  <property fmtid="{D5CDD505-2E9C-101B-9397-08002B2CF9AE}" pid="4" name="PF_Doc_Description">
    <vt:lpwstr/>
  </property>
  <property fmtid="{D5CDD505-2E9C-101B-9397-08002B2CF9AE}" pid="5" name="_AdHocReviewCycleID">
    <vt:i4>-434977822</vt:i4>
  </property>
  <property fmtid="{D5CDD505-2E9C-101B-9397-08002B2CF9AE}" pid="6" name="_NewReviewCycle">
    <vt:lpwstr/>
  </property>
  <property fmtid="{D5CDD505-2E9C-101B-9397-08002B2CF9AE}" pid="7" name="_EmailSubject">
    <vt:lpwstr>Kommentarer til talepapir.</vt:lpwstr>
  </property>
  <property fmtid="{D5CDD505-2E9C-101B-9397-08002B2CF9AE}" pid="8" name="_AuthorEmail">
    <vt:lpwstr>SND@cowi.dk</vt:lpwstr>
  </property>
  <property fmtid="{D5CDD505-2E9C-101B-9397-08002B2CF9AE}" pid="9" name="_AuthorEmailDisplayName">
    <vt:lpwstr>Søren Andersen</vt:lpwstr>
  </property>
  <property fmtid="{D5CDD505-2E9C-101B-9397-08002B2CF9AE}" pid="10" name="_ReviewingToolsShownOnce">
    <vt:lpwstr/>
  </property>
  <property fmtid="{D5CDD505-2E9C-101B-9397-08002B2CF9AE}" pid="11" name="display_urn:schemas-microsoft-com:office:office#SharedWithUsers">
    <vt:lpwstr>Daniel Nygaard Madsen</vt:lpwstr>
  </property>
  <property fmtid="{D5CDD505-2E9C-101B-9397-08002B2CF9AE}" pid="12" name="SharedWithUsers">
    <vt:lpwstr>50;#Daniel Nygaard Madsen</vt:lpwstr>
  </property>
</Properties>
</file>